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1AD3"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3152BCA3"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4E1B8498" w14:textId="77777777" w:rsidR="00E8256F" w:rsidRPr="0033709F" w:rsidRDefault="00E8256F" w:rsidP="00E8256F">
      <w:pPr>
        <w:spacing w:line="360" w:lineRule="auto"/>
        <w:rPr>
          <w:rFonts w:ascii="Times New Roman" w:hAnsi="Times New Roman"/>
          <w:sz w:val="28"/>
          <w:szCs w:val="28"/>
        </w:rPr>
      </w:pPr>
    </w:p>
    <w:p w14:paraId="5E746A3C" w14:textId="3E1B7B29" w:rsidR="00E8256F" w:rsidRPr="0033709F" w:rsidRDefault="00C40AFA" w:rsidP="00E8256F">
      <w:pPr>
        <w:spacing w:line="360" w:lineRule="auto"/>
        <w:rPr>
          <w:rFonts w:ascii="Times New Roman" w:hAnsi="Times New Roman"/>
          <w:sz w:val="28"/>
          <w:szCs w:val="28"/>
        </w:rPr>
      </w:pPr>
      <w:r>
        <w:rPr>
          <w:noProof/>
        </w:rPr>
        <w:drawing>
          <wp:inline distT="0" distB="0" distL="0" distR="0" wp14:anchorId="3F50BBD2" wp14:editId="0AAE6F60">
            <wp:extent cx="5850890" cy="1839692"/>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9692"/>
                    </a:xfrm>
                    <a:prstGeom prst="rect">
                      <a:avLst/>
                    </a:prstGeom>
                  </pic:spPr>
                </pic:pic>
              </a:graphicData>
            </a:graphic>
          </wp:inline>
        </w:drawing>
      </w:r>
    </w:p>
    <w:p w14:paraId="331C5D4F" w14:textId="77777777" w:rsidR="00E8256F" w:rsidRPr="0033709F" w:rsidRDefault="00E8256F" w:rsidP="00E8256F">
      <w:pPr>
        <w:spacing w:line="360" w:lineRule="auto"/>
        <w:rPr>
          <w:rFonts w:ascii="Times New Roman" w:hAnsi="Times New Roman"/>
          <w:sz w:val="28"/>
          <w:szCs w:val="28"/>
        </w:rPr>
      </w:pPr>
    </w:p>
    <w:p w14:paraId="62346D8C" w14:textId="77777777" w:rsidR="00E8256F" w:rsidRPr="0033709F" w:rsidRDefault="00E8256F" w:rsidP="00E8256F">
      <w:pPr>
        <w:spacing w:line="360" w:lineRule="auto"/>
        <w:rPr>
          <w:rFonts w:ascii="Times New Roman" w:hAnsi="Times New Roman"/>
          <w:sz w:val="28"/>
          <w:szCs w:val="28"/>
        </w:rPr>
      </w:pPr>
    </w:p>
    <w:p w14:paraId="105B8980" w14:textId="77777777" w:rsidR="00E8256F" w:rsidRPr="0033709F" w:rsidRDefault="00E8256F" w:rsidP="00E8256F">
      <w:pPr>
        <w:spacing w:line="360" w:lineRule="auto"/>
        <w:rPr>
          <w:rFonts w:ascii="Times New Roman" w:hAnsi="Times New Roman"/>
          <w:sz w:val="28"/>
          <w:szCs w:val="28"/>
        </w:rPr>
      </w:pPr>
    </w:p>
    <w:p w14:paraId="22B6ADB9"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АДАПТИРОВАННАЯ ОСНОВНАЯ 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w:t>
      </w:r>
    </w:p>
    <w:p w14:paraId="55334ADA"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ОБУЧАЮЩИХСЯ С НАРУШЕНИЯМИ СЛУХА (ВАРИАНТ 1.</w:t>
      </w:r>
      <w:r w:rsidR="00F06C71">
        <w:rPr>
          <w:rFonts w:ascii="Times New Roman" w:hAnsi="Times New Roman"/>
          <w:sz w:val="28"/>
          <w:szCs w:val="28"/>
        </w:rPr>
        <w:t>4</w:t>
      </w:r>
      <w:r w:rsidRPr="0033709F">
        <w:rPr>
          <w:rFonts w:ascii="Times New Roman" w:hAnsi="Times New Roman"/>
          <w:sz w:val="28"/>
          <w:szCs w:val="28"/>
        </w:rPr>
        <w:t>)</w:t>
      </w:r>
    </w:p>
    <w:p w14:paraId="2BCB7353" w14:textId="77777777" w:rsidR="00E8256F" w:rsidRPr="0033709F" w:rsidRDefault="00E8256F" w:rsidP="00E8256F">
      <w:pPr>
        <w:spacing w:line="360" w:lineRule="auto"/>
        <w:rPr>
          <w:rFonts w:ascii="Times New Roman" w:hAnsi="Times New Roman"/>
          <w:sz w:val="28"/>
          <w:szCs w:val="28"/>
        </w:rPr>
      </w:pPr>
    </w:p>
    <w:p w14:paraId="371400BC" w14:textId="77777777" w:rsidR="00E8256F" w:rsidRPr="0033709F" w:rsidRDefault="00E8256F" w:rsidP="00E8256F">
      <w:pPr>
        <w:spacing w:line="360" w:lineRule="auto"/>
        <w:rPr>
          <w:rFonts w:ascii="Times New Roman" w:hAnsi="Times New Roman"/>
          <w:sz w:val="28"/>
          <w:szCs w:val="28"/>
        </w:rPr>
      </w:pPr>
    </w:p>
    <w:p w14:paraId="156CEE03" w14:textId="77777777" w:rsidR="00E8256F" w:rsidRPr="0033709F" w:rsidRDefault="00E8256F" w:rsidP="00E8256F">
      <w:pPr>
        <w:spacing w:line="360" w:lineRule="auto"/>
        <w:rPr>
          <w:rFonts w:ascii="Times New Roman" w:hAnsi="Times New Roman"/>
          <w:sz w:val="28"/>
          <w:szCs w:val="28"/>
        </w:rPr>
      </w:pPr>
    </w:p>
    <w:p w14:paraId="0EF3A808" w14:textId="77777777" w:rsidR="00E8256F" w:rsidRPr="0033709F" w:rsidRDefault="00E8256F" w:rsidP="00E8256F">
      <w:pPr>
        <w:spacing w:line="360" w:lineRule="auto"/>
        <w:rPr>
          <w:rFonts w:ascii="Times New Roman" w:hAnsi="Times New Roman"/>
          <w:sz w:val="28"/>
          <w:szCs w:val="28"/>
        </w:rPr>
      </w:pPr>
    </w:p>
    <w:p w14:paraId="34820490" w14:textId="77777777" w:rsidR="00E8256F" w:rsidRPr="0033709F" w:rsidRDefault="00E8256F" w:rsidP="00E8256F">
      <w:pPr>
        <w:spacing w:line="360" w:lineRule="auto"/>
        <w:rPr>
          <w:rFonts w:ascii="Times New Roman" w:hAnsi="Times New Roman"/>
          <w:sz w:val="28"/>
          <w:szCs w:val="28"/>
        </w:rPr>
      </w:pPr>
    </w:p>
    <w:p w14:paraId="7AF5D0FD" w14:textId="77777777" w:rsidR="00E8256F" w:rsidRPr="0033709F" w:rsidRDefault="00E8256F" w:rsidP="00E8256F">
      <w:pPr>
        <w:spacing w:line="360" w:lineRule="auto"/>
        <w:rPr>
          <w:rFonts w:ascii="Times New Roman" w:hAnsi="Times New Roman"/>
          <w:sz w:val="28"/>
          <w:szCs w:val="28"/>
        </w:rPr>
      </w:pPr>
    </w:p>
    <w:p w14:paraId="435F8175" w14:textId="77777777" w:rsidR="00E8256F" w:rsidRPr="0033709F" w:rsidRDefault="00E8256F" w:rsidP="00E8256F">
      <w:pPr>
        <w:spacing w:line="360" w:lineRule="auto"/>
        <w:rPr>
          <w:rFonts w:ascii="Times New Roman" w:hAnsi="Times New Roman"/>
          <w:sz w:val="28"/>
          <w:szCs w:val="28"/>
        </w:rPr>
      </w:pPr>
    </w:p>
    <w:p w14:paraId="41F62F9C" w14:textId="77777777" w:rsidR="00E8256F" w:rsidRPr="0033709F" w:rsidRDefault="00E8256F" w:rsidP="00E8256F">
      <w:pPr>
        <w:spacing w:line="360" w:lineRule="auto"/>
        <w:rPr>
          <w:rFonts w:ascii="Times New Roman" w:hAnsi="Times New Roman"/>
          <w:sz w:val="28"/>
          <w:szCs w:val="28"/>
        </w:rPr>
      </w:pPr>
    </w:p>
    <w:p w14:paraId="1C8D3FCD" w14:textId="77777777" w:rsidR="00E8256F" w:rsidRPr="0033709F" w:rsidRDefault="00E8256F" w:rsidP="00E8256F">
      <w:pPr>
        <w:spacing w:line="360" w:lineRule="auto"/>
        <w:rPr>
          <w:rFonts w:ascii="Times New Roman" w:hAnsi="Times New Roman"/>
          <w:sz w:val="28"/>
          <w:szCs w:val="28"/>
        </w:rPr>
      </w:pPr>
    </w:p>
    <w:p w14:paraId="71D563ED" w14:textId="77777777" w:rsidR="00E8256F" w:rsidRPr="0033709F" w:rsidRDefault="00E8256F" w:rsidP="00E8256F">
      <w:pPr>
        <w:spacing w:line="360" w:lineRule="auto"/>
        <w:rPr>
          <w:rFonts w:ascii="Times New Roman" w:hAnsi="Times New Roman"/>
          <w:sz w:val="28"/>
          <w:szCs w:val="28"/>
        </w:rPr>
      </w:pPr>
    </w:p>
    <w:p w14:paraId="22676DBD" w14:textId="77777777" w:rsidR="00837034" w:rsidRDefault="00837034" w:rsidP="00E8256F">
      <w:pPr>
        <w:spacing w:line="360" w:lineRule="auto"/>
        <w:jc w:val="center"/>
        <w:rPr>
          <w:rFonts w:ascii="Times New Roman" w:hAnsi="Times New Roman"/>
          <w:sz w:val="28"/>
          <w:szCs w:val="28"/>
        </w:rPr>
      </w:pPr>
    </w:p>
    <w:p w14:paraId="74E9C233" w14:textId="77777777" w:rsidR="00837034" w:rsidRDefault="00837034" w:rsidP="00E8256F">
      <w:pPr>
        <w:spacing w:line="360" w:lineRule="auto"/>
        <w:jc w:val="center"/>
        <w:rPr>
          <w:rFonts w:ascii="Times New Roman" w:hAnsi="Times New Roman"/>
          <w:sz w:val="28"/>
          <w:szCs w:val="28"/>
        </w:rPr>
      </w:pPr>
    </w:p>
    <w:p w14:paraId="46CC16DD"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Владикавказ</w:t>
      </w:r>
      <w:r w:rsidR="00837034">
        <w:rPr>
          <w:rFonts w:ascii="Times New Roman" w:hAnsi="Times New Roman"/>
          <w:sz w:val="28"/>
          <w:szCs w:val="28"/>
        </w:rPr>
        <w:t>-2023 г.</w:t>
      </w:r>
    </w:p>
    <w:p w14:paraId="1E95EB56" w14:textId="77777777" w:rsidR="00E8256F" w:rsidRPr="0033709F" w:rsidRDefault="00E8256F" w:rsidP="00E8256F">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p>
    <w:p w14:paraId="78720DEB"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4A8CDBBE"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00ED1B96">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ED1B96">
        <w:rPr>
          <w:rFonts w:ascii="Times New Roman" w:hAnsi="Times New Roman"/>
          <w:sz w:val="28"/>
          <w:szCs w:val="28"/>
        </w:rPr>
        <w:t>4</w:t>
      </w:r>
    </w:p>
    <w:p w14:paraId="18D6ED1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5C33FE">
        <w:rPr>
          <w:rFonts w:ascii="Times New Roman" w:hAnsi="Times New Roman"/>
          <w:sz w:val="28"/>
          <w:szCs w:val="28"/>
        </w:rPr>
        <w:t>4</w:t>
      </w:r>
    </w:p>
    <w:p w14:paraId="0852D99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ED1B96">
        <w:rPr>
          <w:rFonts w:ascii="Times New Roman" w:hAnsi="Times New Roman"/>
          <w:sz w:val="28"/>
          <w:szCs w:val="28"/>
        </w:rPr>
        <w:t>9</w:t>
      </w:r>
    </w:p>
    <w:p w14:paraId="6D7117F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Принципы и подходы АООП (вариант 1.</w:t>
      </w:r>
      <w:r w:rsidR="00462917">
        <w:rPr>
          <w:rFonts w:ascii="Times New Roman" w:hAnsi="Times New Roman"/>
          <w:sz w:val="28"/>
          <w:szCs w:val="28"/>
        </w:rPr>
        <w:t>4</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ED1B96">
        <w:rPr>
          <w:rFonts w:ascii="Times New Roman" w:hAnsi="Times New Roman"/>
          <w:sz w:val="28"/>
          <w:szCs w:val="28"/>
        </w:rPr>
        <w:t>1</w:t>
      </w:r>
    </w:p>
    <w:p w14:paraId="26B24B55"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1</w:t>
      </w:r>
      <w:r w:rsidR="00A30EE8">
        <w:rPr>
          <w:rFonts w:ascii="Times New Roman" w:hAnsi="Times New Roman"/>
          <w:sz w:val="28"/>
          <w:szCs w:val="28"/>
        </w:rPr>
        <w:t>3</w:t>
      </w:r>
    </w:p>
    <w:p w14:paraId="2100D0A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ED1B96">
        <w:rPr>
          <w:rFonts w:ascii="Times New Roman" w:hAnsi="Times New Roman"/>
          <w:sz w:val="28"/>
          <w:szCs w:val="28"/>
        </w:rPr>
        <w:t>2</w:t>
      </w:r>
    </w:p>
    <w:p w14:paraId="37504E5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ED1B96">
        <w:rPr>
          <w:rFonts w:ascii="Times New Roman" w:hAnsi="Times New Roman"/>
          <w:sz w:val="28"/>
          <w:szCs w:val="28"/>
        </w:rPr>
        <w:t>15</w:t>
      </w:r>
      <w:r w:rsidR="008A2394">
        <w:rPr>
          <w:rFonts w:ascii="Times New Roman" w:hAnsi="Times New Roman"/>
          <w:sz w:val="28"/>
          <w:szCs w:val="28"/>
        </w:rPr>
        <w:t xml:space="preserve"> </w:t>
      </w:r>
    </w:p>
    <w:p w14:paraId="1ED911C8" w14:textId="77777777" w:rsidR="00E8256F" w:rsidRPr="008E5C57"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1.4.</w:t>
      </w:r>
      <w:r w:rsidR="003476FE">
        <w:rPr>
          <w:rFonts w:ascii="Times New Roman" w:hAnsi="Times New Roman"/>
          <w:sz w:val="28"/>
          <w:szCs w:val="28"/>
        </w:rPr>
        <w:t>3</w:t>
      </w:r>
      <w:r w:rsidRPr="008E5C57">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ED1B96">
        <w:rPr>
          <w:rFonts w:ascii="Times New Roman" w:hAnsi="Times New Roman"/>
          <w:sz w:val="28"/>
          <w:szCs w:val="28"/>
        </w:rPr>
        <w:t>16</w:t>
      </w:r>
    </w:p>
    <w:p w14:paraId="088BDA69"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1.4.3.1. </w:t>
      </w:r>
      <w:r>
        <w:rPr>
          <w:rFonts w:ascii="Times New Roman" w:hAnsi="Times New Roman"/>
          <w:sz w:val="28"/>
          <w:szCs w:val="28"/>
        </w:rPr>
        <w:t xml:space="preserve"> </w:t>
      </w:r>
      <w:r w:rsidRPr="000F7C11">
        <w:rPr>
          <w:rFonts w:ascii="Times New Roman" w:hAnsi="Times New Roman"/>
          <w:sz w:val="28"/>
          <w:szCs w:val="28"/>
        </w:rPr>
        <w:t>Речь и альтернативная коммуникация.</w:t>
      </w:r>
      <w:r w:rsidR="00ED1B96">
        <w:rPr>
          <w:rFonts w:ascii="Times New Roman" w:hAnsi="Times New Roman"/>
          <w:sz w:val="28"/>
          <w:szCs w:val="28"/>
        </w:rPr>
        <w:t xml:space="preserve">                                              17</w:t>
      </w:r>
    </w:p>
    <w:p w14:paraId="78469CD2"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1.4.3.2. </w:t>
      </w:r>
      <w:r>
        <w:rPr>
          <w:rFonts w:ascii="Times New Roman" w:hAnsi="Times New Roman"/>
          <w:sz w:val="28"/>
          <w:szCs w:val="28"/>
        </w:rPr>
        <w:t xml:space="preserve"> </w:t>
      </w:r>
      <w:r w:rsidRPr="000F7C11">
        <w:rPr>
          <w:rFonts w:ascii="Times New Roman" w:hAnsi="Times New Roman"/>
          <w:sz w:val="28"/>
          <w:szCs w:val="28"/>
        </w:rPr>
        <w:t>Математика</w:t>
      </w:r>
      <w:r w:rsidR="00ED1B96">
        <w:rPr>
          <w:rFonts w:ascii="Times New Roman" w:hAnsi="Times New Roman"/>
          <w:sz w:val="28"/>
          <w:szCs w:val="28"/>
        </w:rPr>
        <w:t xml:space="preserve">                                                                                           18</w:t>
      </w:r>
    </w:p>
    <w:p w14:paraId="47FB2AB6" w14:textId="77777777" w:rsidR="003476FE" w:rsidRPr="000F7C11" w:rsidRDefault="003476FE" w:rsidP="003476FE">
      <w:pPr>
        <w:spacing w:line="360" w:lineRule="auto"/>
        <w:rPr>
          <w:rFonts w:ascii="Times New Roman" w:hAnsi="Times New Roman"/>
          <w:sz w:val="28"/>
          <w:szCs w:val="28"/>
        </w:rPr>
      </w:pPr>
      <w:r w:rsidRPr="000F7C11">
        <w:rPr>
          <w:rFonts w:ascii="Times New Roman" w:hAnsi="Times New Roman"/>
          <w:sz w:val="28"/>
          <w:szCs w:val="28"/>
        </w:rPr>
        <w:t xml:space="preserve">1.4.3.3. </w:t>
      </w:r>
      <w:r>
        <w:rPr>
          <w:rFonts w:ascii="Times New Roman" w:hAnsi="Times New Roman"/>
          <w:sz w:val="28"/>
          <w:szCs w:val="28"/>
        </w:rPr>
        <w:t xml:space="preserve"> </w:t>
      </w:r>
      <w:r w:rsidRPr="000F7C11">
        <w:rPr>
          <w:rFonts w:ascii="Times New Roman" w:hAnsi="Times New Roman"/>
          <w:sz w:val="28"/>
          <w:szCs w:val="28"/>
        </w:rPr>
        <w:t>Окружающий мир</w:t>
      </w:r>
      <w:r w:rsidR="00ED1B96">
        <w:rPr>
          <w:rFonts w:ascii="Times New Roman" w:hAnsi="Times New Roman"/>
          <w:sz w:val="28"/>
          <w:szCs w:val="28"/>
        </w:rPr>
        <w:t xml:space="preserve">                                                                                 19</w:t>
      </w:r>
    </w:p>
    <w:p w14:paraId="09A25CDD"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1.4.3.4. </w:t>
      </w:r>
      <w:r>
        <w:rPr>
          <w:rFonts w:ascii="Times New Roman" w:hAnsi="Times New Roman"/>
          <w:sz w:val="28"/>
          <w:szCs w:val="28"/>
        </w:rPr>
        <w:t xml:space="preserve"> </w:t>
      </w:r>
      <w:r w:rsidRPr="000F7C11">
        <w:rPr>
          <w:rFonts w:ascii="Times New Roman" w:hAnsi="Times New Roman"/>
          <w:sz w:val="28"/>
          <w:szCs w:val="28"/>
        </w:rPr>
        <w:t>Изобразительное искусство</w:t>
      </w:r>
      <w:r w:rsidR="00ED1B96">
        <w:rPr>
          <w:rFonts w:ascii="Times New Roman" w:hAnsi="Times New Roman"/>
          <w:sz w:val="28"/>
          <w:szCs w:val="28"/>
        </w:rPr>
        <w:t xml:space="preserve">                                           </w:t>
      </w:r>
      <w:r w:rsidR="001153B2">
        <w:rPr>
          <w:rFonts w:ascii="Times New Roman" w:hAnsi="Times New Roman"/>
          <w:sz w:val="28"/>
          <w:szCs w:val="28"/>
        </w:rPr>
        <w:t xml:space="preserve"> </w:t>
      </w:r>
      <w:r w:rsidR="00ED1B96">
        <w:rPr>
          <w:rFonts w:ascii="Times New Roman" w:hAnsi="Times New Roman"/>
          <w:sz w:val="28"/>
          <w:szCs w:val="28"/>
        </w:rPr>
        <w:t xml:space="preserve">                     </w:t>
      </w:r>
      <w:r w:rsidR="001153B2">
        <w:rPr>
          <w:rFonts w:ascii="Times New Roman" w:hAnsi="Times New Roman"/>
          <w:sz w:val="28"/>
          <w:szCs w:val="28"/>
        </w:rPr>
        <w:t>23</w:t>
      </w:r>
    </w:p>
    <w:p w14:paraId="34D14E79" w14:textId="77777777" w:rsidR="003476FE" w:rsidRPr="000F7C11"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1.4.3.5. </w:t>
      </w:r>
      <w:r>
        <w:rPr>
          <w:rFonts w:ascii="Times New Roman" w:hAnsi="Times New Roman"/>
          <w:sz w:val="28"/>
          <w:szCs w:val="28"/>
        </w:rPr>
        <w:t xml:space="preserve"> </w:t>
      </w:r>
      <w:r w:rsidRPr="000F7C11">
        <w:rPr>
          <w:rFonts w:ascii="Times New Roman" w:hAnsi="Times New Roman"/>
          <w:sz w:val="28"/>
          <w:szCs w:val="28"/>
        </w:rPr>
        <w:t>Технология. Предметно-практические действия</w:t>
      </w:r>
      <w:r w:rsidR="001153B2">
        <w:rPr>
          <w:rFonts w:ascii="Times New Roman" w:hAnsi="Times New Roman"/>
          <w:sz w:val="28"/>
          <w:szCs w:val="28"/>
        </w:rPr>
        <w:t xml:space="preserve">                              24</w:t>
      </w:r>
    </w:p>
    <w:p w14:paraId="5CBC36AC" w14:textId="77777777" w:rsidR="003476FE" w:rsidRPr="000F7C11" w:rsidRDefault="003476FE" w:rsidP="001153B2">
      <w:pPr>
        <w:shd w:val="clear" w:color="auto" w:fill="FFFFFF"/>
        <w:spacing w:line="360" w:lineRule="auto"/>
      </w:pPr>
      <w:r w:rsidRPr="000F7C11">
        <w:rPr>
          <w:rFonts w:ascii="Times New Roman" w:hAnsi="Times New Roman"/>
          <w:sz w:val="28"/>
          <w:szCs w:val="28"/>
        </w:rPr>
        <w:t xml:space="preserve">1.4.3.6. </w:t>
      </w:r>
      <w:r>
        <w:rPr>
          <w:rFonts w:ascii="Times New Roman" w:hAnsi="Times New Roman"/>
          <w:sz w:val="28"/>
          <w:szCs w:val="28"/>
        </w:rPr>
        <w:t xml:space="preserve"> </w:t>
      </w:r>
      <w:r w:rsidRPr="000F7C11">
        <w:rPr>
          <w:rFonts w:ascii="Times New Roman" w:hAnsi="Times New Roman"/>
          <w:sz w:val="28"/>
          <w:szCs w:val="28"/>
        </w:rPr>
        <w:t>Физическая культура (Адаптивная физическая культура)</w:t>
      </w:r>
      <w:r w:rsidR="001153B2">
        <w:rPr>
          <w:rFonts w:ascii="Times New Roman" w:hAnsi="Times New Roman"/>
          <w:sz w:val="28"/>
          <w:szCs w:val="28"/>
        </w:rPr>
        <w:t>.             25</w:t>
      </w:r>
    </w:p>
    <w:p w14:paraId="3B8A3F99" w14:textId="77777777" w:rsidR="003476FE" w:rsidRPr="000F7C11" w:rsidRDefault="003476FE" w:rsidP="003476FE">
      <w:pPr>
        <w:spacing w:line="360" w:lineRule="auto"/>
        <w:rPr>
          <w:rFonts w:ascii="Times New Roman" w:hAnsi="Times New Roman"/>
          <w:sz w:val="28"/>
          <w:szCs w:val="28"/>
        </w:rPr>
      </w:pPr>
      <w:r w:rsidRPr="000F7C11">
        <w:rPr>
          <w:rFonts w:ascii="Times New Roman" w:hAnsi="Times New Roman"/>
          <w:sz w:val="28"/>
          <w:szCs w:val="28"/>
        </w:rPr>
        <w:t xml:space="preserve">1.4.3.7. </w:t>
      </w:r>
      <w:r>
        <w:rPr>
          <w:rFonts w:ascii="Times New Roman" w:hAnsi="Times New Roman"/>
          <w:sz w:val="28"/>
          <w:szCs w:val="28"/>
        </w:rPr>
        <w:t xml:space="preserve"> </w:t>
      </w:r>
      <w:r w:rsidRPr="000F7C11">
        <w:rPr>
          <w:rFonts w:ascii="Times New Roman" w:hAnsi="Times New Roman"/>
          <w:sz w:val="28"/>
          <w:szCs w:val="28"/>
        </w:rPr>
        <w:t xml:space="preserve">Формирование слухового восприятия </w:t>
      </w:r>
      <w:r w:rsidR="001153B2">
        <w:rPr>
          <w:rFonts w:ascii="Times New Roman" w:hAnsi="Times New Roman"/>
          <w:sz w:val="28"/>
          <w:szCs w:val="28"/>
        </w:rPr>
        <w:t xml:space="preserve">                                                     26</w:t>
      </w:r>
    </w:p>
    <w:p w14:paraId="41B6A5A0" w14:textId="77777777" w:rsidR="003476FE" w:rsidRPr="000F7C11" w:rsidRDefault="003476FE" w:rsidP="003476FE">
      <w:pPr>
        <w:pStyle w:val="a3"/>
        <w:shd w:val="clear" w:color="auto" w:fill="FFFFFF"/>
        <w:spacing w:line="360" w:lineRule="auto"/>
        <w:ind w:left="0" w:right="-141"/>
        <w:rPr>
          <w:rFonts w:ascii="Times New Roman" w:hAnsi="Times New Roman"/>
          <w:sz w:val="28"/>
          <w:szCs w:val="28"/>
        </w:rPr>
      </w:pPr>
      <w:r w:rsidRPr="000F7C11">
        <w:rPr>
          <w:rFonts w:ascii="Times New Roman" w:hAnsi="Times New Roman"/>
          <w:sz w:val="28"/>
          <w:szCs w:val="28"/>
        </w:rPr>
        <w:t xml:space="preserve">1.4.3.8. </w:t>
      </w:r>
      <w:r>
        <w:rPr>
          <w:rFonts w:ascii="Times New Roman" w:hAnsi="Times New Roman"/>
          <w:sz w:val="28"/>
          <w:szCs w:val="28"/>
        </w:rPr>
        <w:t xml:space="preserve"> </w:t>
      </w:r>
      <w:r w:rsidRPr="000F7C11">
        <w:rPr>
          <w:rFonts w:ascii="Times New Roman" w:hAnsi="Times New Roman"/>
          <w:sz w:val="28"/>
          <w:szCs w:val="28"/>
        </w:rPr>
        <w:t>Музыкально-ритмические занятия (индивидуальные занятия)</w:t>
      </w:r>
      <w:r w:rsidR="001153B2">
        <w:rPr>
          <w:rFonts w:ascii="Times New Roman" w:hAnsi="Times New Roman"/>
          <w:sz w:val="28"/>
          <w:szCs w:val="28"/>
        </w:rPr>
        <w:t>.     27</w:t>
      </w:r>
    </w:p>
    <w:p w14:paraId="16FCCB30" w14:textId="77777777" w:rsidR="003476FE" w:rsidRPr="000F7C11" w:rsidRDefault="003476FE" w:rsidP="001153B2">
      <w:pPr>
        <w:spacing w:line="360" w:lineRule="auto"/>
        <w:rPr>
          <w:rFonts w:ascii="Times New Roman" w:hAnsi="Times New Roman"/>
          <w:sz w:val="28"/>
          <w:szCs w:val="28"/>
        </w:rPr>
      </w:pPr>
      <w:r w:rsidRPr="000F7C11">
        <w:rPr>
          <w:rFonts w:ascii="Times New Roman" w:hAnsi="Times New Roman"/>
          <w:sz w:val="28"/>
          <w:szCs w:val="28"/>
        </w:rPr>
        <w:t xml:space="preserve">1.4.3.9. </w:t>
      </w:r>
      <w:r>
        <w:rPr>
          <w:rFonts w:ascii="Times New Roman" w:hAnsi="Times New Roman"/>
          <w:sz w:val="28"/>
          <w:szCs w:val="28"/>
        </w:rPr>
        <w:t xml:space="preserve"> </w:t>
      </w:r>
      <w:r w:rsidRPr="000F7C11">
        <w:rPr>
          <w:rFonts w:ascii="Times New Roman" w:hAnsi="Times New Roman"/>
          <w:sz w:val="28"/>
          <w:szCs w:val="28"/>
        </w:rPr>
        <w:t>Двигательное развитие</w:t>
      </w:r>
      <w:r w:rsidR="001153B2">
        <w:rPr>
          <w:rFonts w:ascii="Times New Roman" w:hAnsi="Times New Roman"/>
          <w:sz w:val="28"/>
          <w:szCs w:val="28"/>
        </w:rPr>
        <w:t xml:space="preserve">                                                                         28                                       </w:t>
      </w:r>
    </w:p>
    <w:p w14:paraId="7B0B9EAA" w14:textId="77777777" w:rsidR="003476FE" w:rsidRPr="000F7C11" w:rsidRDefault="003476FE" w:rsidP="003476FE">
      <w:pPr>
        <w:pStyle w:val="af"/>
        <w:spacing w:line="360" w:lineRule="auto"/>
        <w:rPr>
          <w:rFonts w:ascii="Times New Roman" w:hAnsi="Times New Roman" w:cs="Times New Roman"/>
          <w:sz w:val="28"/>
          <w:szCs w:val="28"/>
        </w:rPr>
      </w:pPr>
      <w:r w:rsidRPr="000F7C11">
        <w:rPr>
          <w:rFonts w:ascii="Times New Roman" w:hAnsi="Times New Roman" w:cs="Times New Roman"/>
          <w:sz w:val="28"/>
          <w:szCs w:val="28"/>
        </w:rPr>
        <w:t>1.4.3.10. Познавательное развитие</w:t>
      </w:r>
      <w:r w:rsidR="001153B2">
        <w:rPr>
          <w:rFonts w:ascii="Times New Roman" w:hAnsi="Times New Roman" w:cs="Times New Roman"/>
          <w:sz w:val="28"/>
          <w:szCs w:val="28"/>
        </w:rPr>
        <w:t xml:space="preserve">                                                                    28</w:t>
      </w:r>
    </w:p>
    <w:p w14:paraId="07D2E2BC" w14:textId="77777777" w:rsidR="00F409E0" w:rsidRDefault="003476FE" w:rsidP="003476FE">
      <w:pPr>
        <w:spacing w:line="360" w:lineRule="auto"/>
        <w:ind w:right="-141"/>
        <w:rPr>
          <w:rFonts w:ascii="Times New Roman" w:hAnsi="Times New Roman"/>
          <w:sz w:val="28"/>
          <w:szCs w:val="28"/>
        </w:rPr>
      </w:pPr>
      <w:r w:rsidRPr="000F7C11">
        <w:rPr>
          <w:rFonts w:ascii="Times New Roman" w:hAnsi="Times New Roman"/>
          <w:sz w:val="28"/>
          <w:szCs w:val="28"/>
        </w:rPr>
        <w:t xml:space="preserve">1.5. </w:t>
      </w:r>
      <w:r>
        <w:rPr>
          <w:rFonts w:ascii="Times New Roman" w:hAnsi="Times New Roman"/>
          <w:sz w:val="28"/>
          <w:szCs w:val="28"/>
        </w:rPr>
        <w:t xml:space="preserve">       </w:t>
      </w:r>
      <w:r w:rsidRPr="000F7C11">
        <w:rPr>
          <w:rFonts w:ascii="Times New Roman" w:hAnsi="Times New Roman"/>
          <w:sz w:val="28"/>
          <w:szCs w:val="28"/>
        </w:rPr>
        <w:t xml:space="preserve">Система оценки достижения планируемых результатов </w:t>
      </w:r>
      <w:r w:rsidR="001153B2">
        <w:rPr>
          <w:rFonts w:ascii="Times New Roman" w:hAnsi="Times New Roman"/>
          <w:sz w:val="28"/>
          <w:szCs w:val="28"/>
        </w:rPr>
        <w:t xml:space="preserve">                29</w:t>
      </w:r>
    </w:p>
    <w:p w14:paraId="40510D4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1153B2">
        <w:rPr>
          <w:rFonts w:ascii="Times New Roman" w:hAnsi="Times New Roman"/>
          <w:b/>
          <w:sz w:val="28"/>
          <w:szCs w:val="28"/>
        </w:rPr>
        <w:t>32</w:t>
      </w:r>
    </w:p>
    <w:p w14:paraId="007650F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1</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1153B2">
        <w:rPr>
          <w:rFonts w:ascii="Times New Roman" w:hAnsi="Times New Roman"/>
          <w:sz w:val="28"/>
          <w:szCs w:val="28"/>
        </w:rPr>
        <w:t>32</w:t>
      </w:r>
    </w:p>
    <w:p w14:paraId="560D62E8"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 xml:space="preserve">2.1.1.  </w:t>
      </w:r>
      <w:r>
        <w:rPr>
          <w:rFonts w:ascii="Times New Roman" w:hAnsi="Times New Roman"/>
          <w:sz w:val="28"/>
          <w:szCs w:val="28"/>
        </w:rPr>
        <w:t xml:space="preserve">   </w:t>
      </w:r>
      <w:r w:rsidRPr="000F7C11">
        <w:rPr>
          <w:rFonts w:ascii="Times New Roman" w:hAnsi="Times New Roman"/>
          <w:sz w:val="28"/>
          <w:szCs w:val="28"/>
        </w:rPr>
        <w:t>Речь и альтернативная коммуникация.</w:t>
      </w:r>
      <w:r w:rsidR="001153B2">
        <w:rPr>
          <w:rFonts w:ascii="Times New Roman" w:hAnsi="Times New Roman"/>
          <w:sz w:val="28"/>
          <w:szCs w:val="28"/>
        </w:rPr>
        <w:t xml:space="preserve">                                              39</w:t>
      </w:r>
    </w:p>
    <w:p w14:paraId="5A984130"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 xml:space="preserve">2.1.2.  </w:t>
      </w:r>
      <w:r>
        <w:rPr>
          <w:rFonts w:ascii="Times New Roman" w:hAnsi="Times New Roman"/>
          <w:sz w:val="28"/>
          <w:szCs w:val="28"/>
        </w:rPr>
        <w:t xml:space="preserve">   </w:t>
      </w:r>
      <w:r w:rsidRPr="000F7C11">
        <w:rPr>
          <w:rFonts w:ascii="Times New Roman" w:hAnsi="Times New Roman"/>
          <w:sz w:val="28"/>
          <w:szCs w:val="28"/>
        </w:rPr>
        <w:t>Математика</w:t>
      </w:r>
      <w:r w:rsidR="001153B2">
        <w:rPr>
          <w:rFonts w:ascii="Times New Roman" w:hAnsi="Times New Roman"/>
          <w:sz w:val="28"/>
          <w:szCs w:val="28"/>
        </w:rPr>
        <w:t xml:space="preserve">                                                                                           43</w:t>
      </w:r>
    </w:p>
    <w:p w14:paraId="1E09AAC0" w14:textId="77777777" w:rsidR="00892605" w:rsidRPr="000F7C11" w:rsidRDefault="00892605" w:rsidP="00892605">
      <w:pPr>
        <w:spacing w:line="360" w:lineRule="auto"/>
        <w:rPr>
          <w:rFonts w:ascii="Times New Roman" w:hAnsi="Times New Roman"/>
          <w:sz w:val="28"/>
          <w:szCs w:val="28"/>
        </w:rPr>
      </w:pPr>
      <w:r w:rsidRPr="000F7C11">
        <w:rPr>
          <w:rFonts w:ascii="Times New Roman" w:hAnsi="Times New Roman"/>
          <w:sz w:val="28"/>
          <w:szCs w:val="28"/>
        </w:rPr>
        <w:t xml:space="preserve">2.1.3.  </w:t>
      </w:r>
      <w:r>
        <w:rPr>
          <w:rFonts w:ascii="Times New Roman" w:hAnsi="Times New Roman"/>
          <w:sz w:val="28"/>
          <w:szCs w:val="28"/>
        </w:rPr>
        <w:t xml:space="preserve">   </w:t>
      </w:r>
      <w:r w:rsidRPr="000F7C11">
        <w:rPr>
          <w:rFonts w:ascii="Times New Roman" w:hAnsi="Times New Roman"/>
          <w:sz w:val="28"/>
          <w:szCs w:val="28"/>
        </w:rPr>
        <w:t>Окружающий мир</w:t>
      </w:r>
      <w:r w:rsidR="001153B2">
        <w:rPr>
          <w:rFonts w:ascii="Times New Roman" w:hAnsi="Times New Roman"/>
          <w:sz w:val="28"/>
          <w:szCs w:val="28"/>
        </w:rPr>
        <w:t xml:space="preserve">                                                                                 47</w:t>
      </w:r>
    </w:p>
    <w:p w14:paraId="73E85932"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2.1.4.</w:t>
      </w:r>
      <w:r>
        <w:rPr>
          <w:rFonts w:ascii="Times New Roman" w:hAnsi="Times New Roman"/>
          <w:sz w:val="28"/>
          <w:szCs w:val="28"/>
        </w:rPr>
        <w:t xml:space="preserve">    </w:t>
      </w:r>
      <w:r w:rsidRPr="000F7C11">
        <w:rPr>
          <w:rFonts w:ascii="Times New Roman" w:hAnsi="Times New Roman"/>
          <w:sz w:val="28"/>
          <w:szCs w:val="28"/>
        </w:rPr>
        <w:t xml:space="preserve"> Изобразительное искусство</w:t>
      </w:r>
      <w:r w:rsidR="001153B2">
        <w:rPr>
          <w:rFonts w:ascii="Times New Roman" w:hAnsi="Times New Roman"/>
          <w:sz w:val="28"/>
          <w:szCs w:val="28"/>
        </w:rPr>
        <w:t xml:space="preserve">                                                                62                                    </w:t>
      </w:r>
    </w:p>
    <w:p w14:paraId="33B2BE03"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2.1.5.</w:t>
      </w:r>
      <w:r>
        <w:rPr>
          <w:rFonts w:ascii="Times New Roman" w:hAnsi="Times New Roman"/>
          <w:sz w:val="28"/>
          <w:szCs w:val="28"/>
        </w:rPr>
        <w:t xml:space="preserve"> </w:t>
      </w:r>
      <w:r w:rsidRPr="000F7C11">
        <w:rPr>
          <w:rFonts w:ascii="Times New Roman" w:hAnsi="Times New Roman"/>
          <w:sz w:val="28"/>
          <w:szCs w:val="28"/>
        </w:rPr>
        <w:t xml:space="preserve"> </w:t>
      </w:r>
      <w:r>
        <w:rPr>
          <w:rFonts w:ascii="Times New Roman" w:hAnsi="Times New Roman"/>
          <w:sz w:val="28"/>
          <w:szCs w:val="28"/>
        </w:rPr>
        <w:t xml:space="preserve">   </w:t>
      </w:r>
      <w:r w:rsidRPr="000F7C11">
        <w:rPr>
          <w:rFonts w:ascii="Times New Roman" w:hAnsi="Times New Roman"/>
          <w:sz w:val="28"/>
          <w:szCs w:val="28"/>
        </w:rPr>
        <w:t>Технология. Предметно-практические действия</w:t>
      </w:r>
      <w:r w:rsidR="001153B2">
        <w:rPr>
          <w:rFonts w:ascii="Times New Roman" w:hAnsi="Times New Roman"/>
          <w:sz w:val="28"/>
          <w:szCs w:val="28"/>
        </w:rPr>
        <w:t xml:space="preserve">                              66</w:t>
      </w:r>
    </w:p>
    <w:p w14:paraId="6B3053D3" w14:textId="77777777" w:rsidR="00892605" w:rsidRPr="000F7C11" w:rsidRDefault="00892605" w:rsidP="00892605">
      <w:pPr>
        <w:shd w:val="clear" w:color="auto" w:fill="FFFFFF"/>
        <w:spacing w:line="360" w:lineRule="auto"/>
        <w:ind w:right="-141"/>
      </w:pPr>
      <w:r w:rsidRPr="000F7C11">
        <w:rPr>
          <w:rFonts w:ascii="Times New Roman" w:hAnsi="Times New Roman"/>
          <w:sz w:val="28"/>
          <w:szCs w:val="28"/>
        </w:rPr>
        <w:t>2.1.6.</w:t>
      </w:r>
      <w:r>
        <w:rPr>
          <w:rFonts w:ascii="Times New Roman" w:hAnsi="Times New Roman"/>
          <w:sz w:val="28"/>
          <w:szCs w:val="28"/>
        </w:rPr>
        <w:t xml:space="preserve"> </w:t>
      </w:r>
      <w:r w:rsidRPr="000F7C11">
        <w:rPr>
          <w:rFonts w:ascii="Times New Roman" w:hAnsi="Times New Roman"/>
          <w:sz w:val="28"/>
          <w:szCs w:val="28"/>
        </w:rPr>
        <w:t xml:space="preserve"> </w:t>
      </w:r>
      <w:r>
        <w:rPr>
          <w:rFonts w:ascii="Times New Roman" w:hAnsi="Times New Roman"/>
          <w:sz w:val="28"/>
          <w:szCs w:val="28"/>
        </w:rPr>
        <w:t xml:space="preserve">   </w:t>
      </w:r>
      <w:r w:rsidRPr="000F7C11">
        <w:rPr>
          <w:rFonts w:ascii="Times New Roman" w:hAnsi="Times New Roman"/>
          <w:sz w:val="28"/>
          <w:szCs w:val="28"/>
        </w:rPr>
        <w:t>Физическая культура (Адаптивная физическая культура)</w:t>
      </w:r>
      <w:r w:rsidR="001153B2">
        <w:rPr>
          <w:rFonts w:ascii="Times New Roman" w:hAnsi="Times New Roman"/>
          <w:sz w:val="28"/>
          <w:szCs w:val="28"/>
        </w:rPr>
        <w:t>.             70</w:t>
      </w:r>
    </w:p>
    <w:p w14:paraId="380CC495" w14:textId="77777777" w:rsidR="00892605" w:rsidRPr="000F7C11" w:rsidRDefault="00892605" w:rsidP="00892605">
      <w:pPr>
        <w:spacing w:line="360" w:lineRule="auto"/>
        <w:rPr>
          <w:rFonts w:ascii="Times New Roman" w:hAnsi="Times New Roman"/>
          <w:sz w:val="28"/>
          <w:szCs w:val="28"/>
        </w:rPr>
      </w:pPr>
      <w:r w:rsidRPr="000F7C11">
        <w:rPr>
          <w:rFonts w:ascii="Times New Roman" w:hAnsi="Times New Roman"/>
          <w:sz w:val="28"/>
          <w:szCs w:val="28"/>
        </w:rPr>
        <w:t>2.1.7.</w:t>
      </w:r>
      <w:r>
        <w:rPr>
          <w:rFonts w:ascii="Times New Roman" w:hAnsi="Times New Roman"/>
          <w:sz w:val="28"/>
          <w:szCs w:val="28"/>
        </w:rPr>
        <w:t xml:space="preserve">    </w:t>
      </w:r>
      <w:r w:rsidRPr="000F7C11">
        <w:rPr>
          <w:rFonts w:ascii="Times New Roman" w:hAnsi="Times New Roman"/>
          <w:sz w:val="28"/>
          <w:szCs w:val="28"/>
        </w:rPr>
        <w:t xml:space="preserve"> Формирование слухового восприятия </w:t>
      </w:r>
      <w:r w:rsidR="001153B2">
        <w:rPr>
          <w:rFonts w:ascii="Times New Roman" w:hAnsi="Times New Roman"/>
          <w:sz w:val="28"/>
          <w:szCs w:val="28"/>
        </w:rPr>
        <w:t xml:space="preserve">                                              71</w:t>
      </w:r>
    </w:p>
    <w:p w14:paraId="5CDE5694" w14:textId="77777777" w:rsidR="00892605" w:rsidRDefault="00892605" w:rsidP="00892605">
      <w:pPr>
        <w:pStyle w:val="a3"/>
        <w:shd w:val="clear" w:color="auto" w:fill="FFFFFF"/>
        <w:spacing w:line="360" w:lineRule="auto"/>
        <w:ind w:left="0" w:right="-141"/>
        <w:rPr>
          <w:rFonts w:ascii="Times New Roman" w:hAnsi="Times New Roman"/>
          <w:sz w:val="28"/>
          <w:szCs w:val="28"/>
        </w:rPr>
      </w:pPr>
    </w:p>
    <w:p w14:paraId="58AC4C6C" w14:textId="77777777" w:rsidR="00892605" w:rsidRDefault="00892605" w:rsidP="00892605">
      <w:pPr>
        <w:pStyle w:val="a3"/>
        <w:shd w:val="clear" w:color="auto" w:fill="FFFFFF"/>
        <w:spacing w:line="360" w:lineRule="auto"/>
        <w:ind w:left="0" w:right="-141"/>
        <w:rPr>
          <w:rFonts w:ascii="Times New Roman" w:hAnsi="Times New Roman"/>
          <w:sz w:val="28"/>
          <w:szCs w:val="28"/>
        </w:rPr>
      </w:pPr>
    </w:p>
    <w:p w14:paraId="64FCB136" w14:textId="77777777" w:rsidR="00892605" w:rsidRPr="000F7C11" w:rsidRDefault="00892605" w:rsidP="001153B2">
      <w:pPr>
        <w:pStyle w:val="a3"/>
        <w:shd w:val="clear" w:color="auto" w:fill="FFFFFF"/>
        <w:spacing w:line="360" w:lineRule="auto"/>
        <w:ind w:left="0"/>
        <w:rPr>
          <w:rFonts w:ascii="Times New Roman" w:hAnsi="Times New Roman"/>
          <w:sz w:val="28"/>
          <w:szCs w:val="28"/>
        </w:rPr>
      </w:pPr>
      <w:r w:rsidRPr="000F7C11">
        <w:rPr>
          <w:rFonts w:ascii="Times New Roman" w:hAnsi="Times New Roman"/>
          <w:sz w:val="28"/>
          <w:szCs w:val="28"/>
        </w:rPr>
        <w:lastRenderedPageBreak/>
        <w:t xml:space="preserve">2.1.8.  </w:t>
      </w:r>
      <w:r>
        <w:rPr>
          <w:rFonts w:ascii="Times New Roman" w:hAnsi="Times New Roman"/>
          <w:sz w:val="28"/>
          <w:szCs w:val="28"/>
        </w:rPr>
        <w:t xml:space="preserve">   </w:t>
      </w:r>
      <w:r w:rsidRPr="000F7C11">
        <w:rPr>
          <w:rFonts w:ascii="Times New Roman" w:hAnsi="Times New Roman"/>
          <w:sz w:val="28"/>
          <w:szCs w:val="28"/>
        </w:rPr>
        <w:t>Музыкально-ритмические занятия (индивидуальные занятия)</w:t>
      </w:r>
      <w:r w:rsidR="001153B2">
        <w:rPr>
          <w:rFonts w:ascii="Times New Roman" w:hAnsi="Times New Roman"/>
          <w:sz w:val="28"/>
          <w:szCs w:val="28"/>
        </w:rPr>
        <w:t>.       73</w:t>
      </w:r>
    </w:p>
    <w:p w14:paraId="4D27469F" w14:textId="77777777" w:rsidR="00892605" w:rsidRPr="000F7C11" w:rsidRDefault="00892605" w:rsidP="00892605">
      <w:pPr>
        <w:spacing w:line="360" w:lineRule="auto"/>
        <w:ind w:right="-141"/>
        <w:rPr>
          <w:rFonts w:ascii="Times New Roman" w:hAnsi="Times New Roman"/>
          <w:sz w:val="28"/>
          <w:szCs w:val="28"/>
        </w:rPr>
      </w:pPr>
      <w:r w:rsidRPr="000F7C11">
        <w:rPr>
          <w:rFonts w:ascii="Times New Roman" w:hAnsi="Times New Roman"/>
          <w:sz w:val="28"/>
          <w:szCs w:val="28"/>
        </w:rPr>
        <w:t xml:space="preserve">2.1.9. </w:t>
      </w:r>
      <w:r>
        <w:rPr>
          <w:rFonts w:ascii="Times New Roman" w:hAnsi="Times New Roman"/>
          <w:sz w:val="28"/>
          <w:szCs w:val="28"/>
        </w:rPr>
        <w:t xml:space="preserve"> </w:t>
      </w:r>
      <w:r w:rsidRPr="000F7C11">
        <w:rPr>
          <w:rFonts w:ascii="Times New Roman" w:hAnsi="Times New Roman"/>
          <w:sz w:val="28"/>
          <w:szCs w:val="28"/>
        </w:rPr>
        <w:t xml:space="preserve"> </w:t>
      </w:r>
      <w:r>
        <w:rPr>
          <w:rFonts w:ascii="Times New Roman" w:hAnsi="Times New Roman"/>
          <w:sz w:val="28"/>
          <w:szCs w:val="28"/>
        </w:rPr>
        <w:t xml:space="preserve">  </w:t>
      </w:r>
      <w:r w:rsidRPr="000F7C11">
        <w:rPr>
          <w:rFonts w:ascii="Times New Roman" w:hAnsi="Times New Roman"/>
          <w:sz w:val="28"/>
          <w:szCs w:val="28"/>
        </w:rPr>
        <w:t>Двигательное развитие</w:t>
      </w:r>
      <w:r w:rsidR="001153B2">
        <w:rPr>
          <w:rFonts w:ascii="Times New Roman" w:hAnsi="Times New Roman"/>
          <w:sz w:val="28"/>
          <w:szCs w:val="28"/>
        </w:rPr>
        <w:t xml:space="preserve">                                                                        76</w:t>
      </w:r>
    </w:p>
    <w:p w14:paraId="76CD3214" w14:textId="77777777" w:rsidR="00892605" w:rsidRDefault="00892605" w:rsidP="00892605">
      <w:pPr>
        <w:spacing w:line="360" w:lineRule="auto"/>
        <w:rPr>
          <w:rFonts w:ascii="Times New Roman" w:hAnsi="Times New Roman"/>
          <w:sz w:val="28"/>
          <w:szCs w:val="28"/>
        </w:rPr>
      </w:pPr>
      <w:r w:rsidRPr="000F7C11">
        <w:rPr>
          <w:rFonts w:ascii="Times New Roman" w:hAnsi="Times New Roman"/>
          <w:sz w:val="28"/>
          <w:szCs w:val="28"/>
        </w:rPr>
        <w:t xml:space="preserve">2.1.10. </w:t>
      </w:r>
      <w:r>
        <w:rPr>
          <w:rFonts w:ascii="Times New Roman" w:hAnsi="Times New Roman"/>
          <w:sz w:val="28"/>
          <w:szCs w:val="28"/>
        </w:rPr>
        <w:t xml:space="preserve">  </w:t>
      </w:r>
      <w:r w:rsidRPr="000F7C11">
        <w:rPr>
          <w:rFonts w:ascii="Times New Roman" w:hAnsi="Times New Roman"/>
          <w:sz w:val="28"/>
          <w:szCs w:val="28"/>
        </w:rPr>
        <w:t>Познавательное развитие</w:t>
      </w:r>
      <w:r w:rsidR="001153B2">
        <w:rPr>
          <w:rFonts w:ascii="Times New Roman" w:hAnsi="Times New Roman"/>
          <w:sz w:val="28"/>
          <w:szCs w:val="28"/>
        </w:rPr>
        <w:t xml:space="preserve">                                                                     78</w:t>
      </w:r>
    </w:p>
    <w:p w14:paraId="39070DD2"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483198">
        <w:rPr>
          <w:rFonts w:ascii="Times New Roman" w:hAnsi="Times New Roman"/>
          <w:sz w:val="28"/>
          <w:szCs w:val="28"/>
        </w:rPr>
        <w:t>2</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1153B2">
        <w:rPr>
          <w:rFonts w:ascii="Times New Roman" w:hAnsi="Times New Roman"/>
          <w:sz w:val="28"/>
          <w:szCs w:val="28"/>
        </w:rPr>
        <w:t>79</w:t>
      </w:r>
    </w:p>
    <w:p w14:paraId="5EAA0223" w14:textId="77777777" w:rsidR="001102DD" w:rsidRPr="001102DD" w:rsidRDefault="001102DD" w:rsidP="005C33FE">
      <w:pPr>
        <w:spacing w:line="360" w:lineRule="auto"/>
        <w:rPr>
          <w:rFonts w:ascii="Times New Roman" w:hAnsi="Times New Roman"/>
          <w:sz w:val="28"/>
          <w:szCs w:val="28"/>
        </w:rPr>
      </w:pPr>
      <w:r w:rsidRPr="001102DD">
        <w:rPr>
          <w:rFonts w:ascii="Times New Roman" w:hAnsi="Times New Roman"/>
          <w:sz w:val="28"/>
          <w:szCs w:val="28"/>
        </w:rPr>
        <w:t>2.</w:t>
      </w:r>
      <w:r w:rsidR="00483198">
        <w:rPr>
          <w:rFonts w:ascii="Times New Roman" w:hAnsi="Times New Roman"/>
          <w:sz w:val="28"/>
          <w:szCs w:val="28"/>
        </w:rPr>
        <w:t>3</w:t>
      </w:r>
      <w:r w:rsidRPr="001102DD">
        <w:rPr>
          <w:rFonts w:ascii="Times New Roman" w:hAnsi="Times New Roman"/>
          <w:sz w:val="28"/>
          <w:szCs w:val="28"/>
        </w:rPr>
        <w:t>.         Программа воспитательной работы</w:t>
      </w:r>
      <w:r>
        <w:rPr>
          <w:rFonts w:ascii="Times New Roman" w:hAnsi="Times New Roman"/>
          <w:sz w:val="28"/>
          <w:szCs w:val="28"/>
        </w:rPr>
        <w:t xml:space="preserve">                                                  </w:t>
      </w:r>
      <w:r w:rsidR="00D34907">
        <w:rPr>
          <w:rFonts w:ascii="Times New Roman" w:hAnsi="Times New Roman"/>
          <w:sz w:val="28"/>
          <w:szCs w:val="28"/>
        </w:rPr>
        <w:t xml:space="preserve">   </w:t>
      </w:r>
      <w:r w:rsidR="001153B2">
        <w:rPr>
          <w:rFonts w:ascii="Times New Roman" w:hAnsi="Times New Roman"/>
          <w:sz w:val="28"/>
          <w:szCs w:val="28"/>
        </w:rPr>
        <w:t>81</w:t>
      </w:r>
    </w:p>
    <w:p w14:paraId="3B20D22E"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1153B2">
        <w:rPr>
          <w:rFonts w:ascii="Times New Roman" w:hAnsi="Times New Roman"/>
          <w:b/>
          <w:sz w:val="28"/>
          <w:szCs w:val="28"/>
        </w:rPr>
        <w:t>88</w:t>
      </w:r>
    </w:p>
    <w:p w14:paraId="752C03E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1153B2">
        <w:rPr>
          <w:rFonts w:ascii="Times New Roman" w:hAnsi="Times New Roman"/>
          <w:sz w:val="28"/>
          <w:szCs w:val="28"/>
        </w:rPr>
        <w:t>88</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349EA2EA"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58126E">
        <w:rPr>
          <w:rFonts w:ascii="Times New Roman" w:hAnsi="Times New Roman"/>
          <w:sz w:val="28"/>
          <w:szCs w:val="28"/>
        </w:rPr>
        <w:t>92</w:t>
      </w:r>
    </w:p>
    <w:p w14:paraId="44DCB75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94</w:t>
      </w:r>
    </w:p>
    <w:p w14:paraId="627321C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58126E">
        <w:rPr>
          <w:rFonts w:ascii="Times New Roman" w:hAnsi="Times New Roman"/>
          <w:sz w:val="28"/>
          <w:szCs w:val="28"/>
        </w:rPr>
        <w:t>96</w:t>
      </w:r>
    </w:p>
    <w:p w14:paraId="75E3DBE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98</w:t>
      </w:r>
    </w:p>
    <w:p w14:paraId="4179375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98</w:t>
      </w:r>
    </w:p>
    <w:p w14:paraId="624CE47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8126E">
        <w:rPr>
          <w:rFonts w:ascii="Times New Roman" w:hAnsi="Times New Roman"/>
          <w:sz w:val="28"/>
          <w:szCs w:val="28"/>
        </w:rPr>
        <w:t>102</w:t>
      </w:r>
    </w:p>
    <w:p w14:paraId="3AE482B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0058126E">
        <w:rPr>
          <w:rFonts w:ascii="Times New Roman" w:hAnsi="Times New Roman"/>
          <w:sz w:val="28"/>
          <w:szCs w:val="28"/>
        </w:rPr>
        <w:t>106</w:t>
      </w:r>
    </w:p>
    <w:p w14:paraId="6B7875A2"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D34907">
        <w:rPr>
          <w:rFonts w:ascii="Times New Roman" w:hAnsi="Times New Roman"/>
          <w:sz w:val="28"/>
          <w:szCs w:val="28"/>
        </w:rPr>
        <w:t xml:space="preserve">   1</w:t>
      </w:r>
      <w:r w:rsidR="0058126E">
        <w:rPr>
          <w:rFonts w:ascii="Times New Roman" w:hAnsi="Times New Roman"/>
          <w:sz w:val="28"/>
          <w:szCs w:val="28"/>
        </w:rPr>
        <w:t>10</w:t>
      </w:r>
      <w:r w:rsidRPr="008E5C57">
        <w:rPr>
          <w:rFonts w:ascii="Times New Roman" w:hAnsi="Times New Roman"/>
          <w:sz w:val="28"/>
          <w:szCs w:val="28"/>
        </w:rPr>
        <w:t xml:space="preserve">   </w:t>
      </w:r>
    </w:p>
    <w:p w14:paraId="0745B40D" w14:textId="77777777" w:rsidR="00E8256F" w:rsidRPr="00D02329" w:rsidRDefault="00E8256F" w:rsidP="005C33FE">
      <w:pPr>
        <w:spacing w:line="360" w:lineRule="auto"/>
        <w:rPr>
          <w:rFonts w:ascii="Times New Roman" w:hAnsi="Times New Roman"/>
          <w:b/>
          <w:sz w:val="26"/>
          <w:szCs w:val="26"/>
        </w:rPr>
      </w:pPr>
    </w:p>
    <w:p w14:paraId="1819154A" w14:textId="77777777" w:rsidR="00E8256F" w:rsidRDefault="00E8256F" w:rsidP="005C33FE">
      <w:pPr>
        <w:spacing w:line="360" w:lineRule="auto"/>
        <w:rPr>
          <w:rFonts w:ascii="Times New Roman" w:hAnsi="Times New Roman"/>
          <w:b/>
          <w:sz w:val="28"/>
          <w:szCs w:val="28"/>
        </w:rPr>
      </w:pPr>
    </w:p>
    <w:p w14:paraId="15528510" w14:textId="77777777" w:rsidR="00837034" w:rsidRDefault="00837034" w:rsidP="00E8256F">
      <w:pPr>
        <w:spacing w:line="360" w:lineRule="auto"/>
        <w:rPr>
          <w:rFonts w:ascii="Times New Roman" w:hAnsi="Times New Roman"/>
          <w:b/>
          <w:sz w:val="28"/>
          <w:szCs w:val="28"/>
        </w:rPr>
      </w:pPr>
    </w:p>
    <w:p w14:paraId="19C76DBD" w14:textId="77777777" w:rsidR="003476FE" w:rsidRDefault="003476FE" w:rsidP="00E8256F">
      <w:pPr>
        <w:spacing w:line="360" w:lineRule="auto"/>
        <w:rPr>
          <w:rFonts w:ascii="Times New Roman" w:hAnsi="Times New Roman"/>
          <w:b/>
          <w:sz w:val="28"/>
          <w:szCs w:val="28"/>
        </w:rPr>
      </w:pPr>
    </w:p>
    <w:p w14:paraId="12C9A49C" w14:textId="77777777" w:rsidR="003476FE" w:rsidRDefault="003476FE" w:rsidP="00E8256F">
      <w:pPr>
        <w:spacing w:line="360" w:lineRule="auto"/>
        <w:rPr>
          <w:rFonts w:ascii="Times New Roman" w:hAnsi="Times New Roman"/>
          <w:b/>
          <w:sz w:val="28"/>
          <w:szCs w:val="28"/>
        </w:rPr>
      </w:pPr>
    </w:p>
    <w:p w14:paraId="5CBCA9F2" w14:textId="77777777" w:rsidR="003476FE" w:rsidRDefault="003476FE" w:rsidP="00E8256F">
      <w:pPr>
        <w:spacing w:line="360" w:lineRule="auto"/>
        <w:rPr>
          <w:rFonts w:ascii="Times New Roman" w:hAnsi="Times New Roman"/>
          <w:b/>
          <w:sz w:val="28"/>
          <w:szCs w:val="28"/>
        </w:rPr>
      </w:pPr>
    </w:p>
    <w:p w14:paraId="4CD0885F" w14:textId="77777777" w:rsidR="003476FE" w:rsidRDefault="003476FE" w:rsidP="00E8256F">
      <w:pPr>
        <w:spacing w:line="360" w:lineRule="auto"/>
        <w:rPr>
          <w:rFonts w:ascii="Times New Roman" w:hAnsi="Times New Roman"/>
          <w:b/>
          <w:sz w:val="28"/>
          <w:szCs w:val="28"/>
        </w:rPr>
      </w:pPr>
    </w:p>
    <w:p w14:paraId="770C8E15" w14:textId="77777777" w:rsidR="003476FE" w:rsidRDefault="003476FE" w:rsidP="00E8256F">
      <w:pPr>
        <w:spacing w:line="360" w:lineRule="auto"/>
        <w:rPr>
          <w:rFonts w:ascii="Times New Roman" w:hAnsi="Times New Roman"/>
          <w:b/>
          <w:sz w:val="28"/>
          <w:szCs w:val="28"/>
        </w:rPr>
      </w:pPr>
    </w:p>
    <w:p w14:paraId="37B3B936" w14:textId="77777777" w:rsidR="003476FE" w:rsidRDefault="003476FE" w:rsidP="00E8256F">
      <w:pPr>
        <w:spacing w:line="360" w:lineRule="auto"/>
        <w:rPr>
          <w:rFonts w:ascii="Times New Roman" w:hAnsi="Times New Roman"/>
          <w:b/>
          <w:sz w:val="28"/>
          <w:szCs w:val="28"/>
        </w:rPr>
      </w:pPr>
    </w:p>
    <w:p w14:paraId="04D51095" w14:textId="77777777" w:rsidR="003476FE" w:rsidRDefault="003476FE" w:rsidP="00E8256F">
      <w:pPr>
        <w:spacing w:line="360" w:lineRule="auto"/>
        <w:rPr>
          <w:rFonts w:ascii="Times New Roman" w:hAnsi="Times New Roman"/>
          <w:b/>
          <w:sz w:val="28"/>
          <w:szCs w:val="28"/>
        </w:rPr>
      </w:pPr>
    </w:p>
    <w:p w14:paraId="7CE9CDEF" w14:textId="77777777" w:rsidR="003476FE" w:rsidRDefault="003476FE" w:rsidP="00E8256F">
      <w:pPr>
        <w:spacing w:line="360" w:lineRule="auto"/>
        <w:rPr>
          <w:rFonts w:ascii="Times New Roman" w:hAnsi="Times New Roman"/>
          <w:b/>
          <w:sz w:val="28"/>
          <w:szCs w:val="28"/>
        </w:rPr>
      </w:pPr>
    </w:p>
    <w:p w14:paraId="308E57AA" w14:textId="77777777" w:rsidR="00892605" w:rsidRDefault="00892605" w:rsidP="00E8256F">
      <w:pPr>
        <w:spacing w:line="360" w:lineRule="auto"/>
        <w:rPr>
          <w:rFonts w:ascii="Times New Roman" w:hAnsi="Times New Roman"/>
          <w:b/>
          <w:sz w:val="28"/>
          <w:szCs w:val="28"/>
        </w:rPr>
      </w:pPr>
    </w:p>
    <w:p w14:paraId="5FC5E8C0" w14:textId="77777777" w:rsidR="00892605" w:rsidRDefault="00892605" w:rsidP="00E8256F">
      <w:pPr>
        <w:spacing w:line="360" w:lineRule="auto"/>
        <w:rPr>
          <w:rFonts w:ascii="Times New Roman" w:hAnsi="Times New Roman"/>
          <w:b/>
          <w:sz w:val="28"/>
          <w:szCs w:val="28"/>
        </w:rPr>
      </w:pPr>
    </w:p>
    <w:p w14:paraId="467EFF57" w14:textId="77777777" w:rsidR="00892605" w:rsidRDefault="00892605" w:rsidP="00E8256F">
      <w:pPr>
        <w:spacing w:line="360" w:lineRule="auto"/>
        <w:rPr>
          <w:rFonts w:ascii="Times New Roman" w:hAnsi="Times New Roman"/>
          <w:b/>
          <w:sz w:val="28"/>
          <w:szCs w:val="28"/>
        </w:rPr>
      </w:pPr>
    </w:p>
    <w:p w14:paraId="11169489" w14:textId="77777777" w:rsidR="00892605" w:rsidRDefault="00892605" w:rsidP="00E8256F">
      <w:pPr>
        <w:spacing w:line="360" w:lineRule="auto"/>
        <w:rPr>
          <w:rFonts w:ascii="Times New Roman" w:hAnsi="Times New Roman"/>
          <w:b/>
          <w:sz w:val="28"/>
          <w:szCs w:val="28"/>
        </w:rPr>
      </w:pPr>
    </w:p>
    <w:p w14:paraId="2A4CFCC6" w14:textId="77777777" w:rsidR="008E56E9" w:rsidRDefault="008E56E9" w:rsidP="00E8256F">
      <w:pPr>
        <w:spacing w:line="360" w:lineRule="auto"/>
        <w:rPr>
          <w:rFonts w:ascii="Times New Roman" w:hAnsi="Times New Roman"/>
          <w:b/>
          <w:sz w:val="28"/>
          <w:szCs w:val="28"/>
        </w:rPr>
      </w:pPr>
    </w:p>
    <w:p w14:paraId="668A09D3" w14:textId="77777777" w:rsidR="00E8256F" w:rsidRPr="00837034" w:rsidRDefault="00E8256F" w:rsidP="00CC185F">
      <w:pPr>
        <w:spacing w:line="360" w:lineRule="auto"/>
        <w:ind w:right="-141"/>
        <w:rPr>
          <w:rFonts w:ascii="Times New Roman" w:hAnsi="Times New Roman"/>
          <w:b/>
          <w:sz w:val="32"/>
          <w:szCs w:val="32"/>
        </w:rPr>
      </w:pPr>
      <w:r w:rsidRPr="00837034">
        <w:rPr>
          <w:rFonts w:ascii="Times New Roman" w:hAnsi="Times New Roman"/>
          <w:b/>
          <w:sz w:val="32"/>
          <w:szCs w:val="32"/>
        </w:rPr>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D76189">
        <w:rPr>
          <w:rFonts w:ascii="Times New Roman" w:hAnsi="Times New Roman"/>
          <w:b/>
          <w:sz w:val="32"/>
          <w:szCs w:val="32"/>
        </w:rPr>
        <w:t>Н</w:t>
      </w:r>
      <w:r w:rsidRPr="00837034">
        <w:rPr>
          <w:rFonts w:ascii="Times New Roman" w:hAnsi="Times New Roman"/>
          <w:b/>
          <w:sz w:val="32"/>
          <w:szCs w:val="32"/>
        </w:rPr>
        <w:t>ОО (вариант 1.</w:t>
      </w:r>
      <w:r w:rsidR="00462917">
        <w:rPr>
          <w:rFonts w:ascii="Times New Roman" w:hAnsi="Times New Roman"/>
          <w:b/>
          <w:sz w:val="32"/>
          <w:szCs w:val="32"/>
        </w:rPr>
        <w:t>4</w:t>
      </w:r>
      <w:r w:rsidRPr="00837034">
        <w:rPr>
          <w:rFonts w:ascii="Times New Roman" w:hAnsi="Times New Roman"/>
          <w:b/>
          <w:sz w:val="32"/>
          <w:szCs w:val="32"/>
        </w:rPr>
        <w:t>)</w:t>
      </w:r>
    </w:p>
    <w:p w14:paraId="58A7D1F2" w14:textId="77777777" w:rsidR="00E8256F" w:rsidRPr="00837034" w:rsidRDefault="00E8256F" w:rsidP="00CC185F">
      <w:pPr>
        <w:tabs>
          <w:tab w:val="center" w:pos="4677"/>
        </w:tabs>
        <w:spacing w:line="360" w:lineRule="auto"/>
        <w:ind w:right="-141"/>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392E1924" w14:textId="77777777" w:rsidR="00E8256F" w:rsidRPr="0033709F" w:rsidRDefault="00462917" w:rsidP="00043AE3">
      <w:pPr>
        <w:spacing w:line="360" w:lineRule="auto"/>
        <w:ind w:right="-141" w:firstLine="709"/>
        <w:rPr>
          <w:rFonts w:ascii="Times New Roman" w:hAnsi="Times New Roman"/>
          <w:sz w:val="28"/>
          <w:szCs w:val="28"/>
        </w:rPr>
      </w:pPr>
      <w:r w:rsidRPr="00462917">
        <w:rPr>
          <w:rFonts w:ascii="Times New Roman" w:hAnsi="Times New Roman"/>
          <w:sz w:val="28"/>
          <w:szCs w:val="28"/>
        </w:rPr>
        <w:t>Адаптированная основная образовательная программа для глухих обучающихся с  умеренной, тяжелой, глубокой умственной отсталостью (интеллектуальными нарушениями), тяжелыми множественными нарушениями развития   (вариант 1.4)</w:t>
      </w:r>
      <w:r w:rsidRPr="0033709F">
        <w:rPr>
          <w:rFonts w:ascii="Times New Roman" w:hAnsi="Times New Roman"/>
          <w:sz w:val="28"/>
          <w:szCs w:val="28"/>
        </w:rPr>
        <w:t xml:space="preserve"> </w:t>
      </w:r>
      <w:r w:rsidR="00E8256F" w:rsidRPr="0033709F">
        <w:rPr>
          <w:rFonts w:ascii="Times New Roman" w:hAnsi="Times New Roman"/>
          <w:sz w:val="28"/>
          <w:szCs w:val="28"/>
        </w:rPr>
        <w:t xml:space="preserve">(далее – АООП </w:t>
      </w:r>
      <w:r w:rsidR="00E8256F">
        <w:rPr>
          <w:rFonts w:ascii="Times New Roman" w:hAnsi="Times New Roman"/>
          <w:sz w:val="28"/>
          <w:szCs w:val="28"/>
        </w:rPr>
        <w:t>Н</w:t>
      </w:r>
      <w:r w:rsidR="00E8256F" w:rsidRPr="0033709F">
        <w:rPr>
          <w:rFonts w:ascii="Times New Roman" w:hAnsi="Times New Roman"/>
          <w:sz w:val="28"/>
          <w:szCs w:val="28"/>
        </w:rPr>
        <w:t xml:space="preserve">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государственного образовательного стандарта </w:t>
      </w:r>
      <w:r w:rsidR="00E8256F">
        <w:rPr>
          <w:rFonts w:ascii="Times New Roman" w:hAnsi="Times New Roman"/>
          <w:sz w:val="28"/>
          <w:szCs w:val="28"/>
        </w:rPr>
        <w:t>начального</w:t>
      </w:r>
      <w:r w:rsidR="00E8256F"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sidR="00E8256F">
        <w:rPr>
          <w:rFonts w:ascii="Times New Roman" w:hAnsi="Times New Roman"/>
          <w:sz w:val="28"/>
          <w:szCs w:val="28"/>
        </w:rPr>
        <w:t>6</w:t>
      </w:r>
      <w:r w:rsidR="00E8256F" w:rsidRPr="0033709F">
        <w:rPr>
          <w:rFonts w:ascii="Times New Roman" w:hAnsi="Times New Roman"/>
          <w:sz w:val="28"/>
          <w:szCs w:val="28"/>
        </w:rPr>
        <w:t xml:space="preserve"> (далее – ФГОС ООО</w:t>
      </w:r>
      <w:r w:rsidR="00E8256F">
        <w:rPr>
          <w:rFonts w:ascii="Times New Roman" w:hAnsi="Times New Roman"/>
          <w:sz w:val="28"/>
          <w:szCs w:val="28"/>
        </w:rPr>
        <w:t xml:space="preserve">) </w:t>
      </w:r>
      <w:r w:rsidR="00E8256F"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sidR="00E8256F">
        <w:rPr>
          <w:rFonts w:ascii="Times New Roman" w:hAnsi="Times New Roman"/>
          <w:sz w:val="28"/>
          <w:szCs w:val="28"/>
        </w:rPr>
        <w:t>начального</w:t>
      </w:r>
      <w:r w:rsidR="00E8256F"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388746F5" w14:textId="77777777" w:rsidR="00E8256F" w:rsidRPr="0033709F" w:rsidRDefault="00E8256F" w:rsidP="00043AE3">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38B9E66B" w14:textId="77777777" w:rsidR="00E8256F" w:rsidRDefault="00E8256F" w:rsidP="00043AE3">
      <w:pPr>
        <w:spacing w:line="360" w:lineRule="auto"/>
        <w:ind w:right="-141"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4EC9604D" w14:textId="77777777" w:rsidR="00892605" w:rsidRPr="00892605" w:rsidRDefault="00892605" w:rsidP="00892605">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1E80441D"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39C1D3B8"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5BE402BF"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54A4F79"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ED7B8FD" w14:textId="77777777" w:rsidR="00E8256F" w:rsidRPr="00FB5AEE" w:rsidRDefault="00E8256F" w:rsidP="00043AE3">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w:t>
      </w:r>
      <w:r w:rsidR="00C710AC">
        <w:rPr>
          <w:rFonts w:ascii="Times New Roman" w:hAnsi="Times New Roman"/>
          <w:sz w:val="28"/>
          <w:szCs w:val="28"/>
        </w:rPr>
        <w:t>ловека факторов среды обитания».</w:t>
      </w:r>
    </w:p>
    <w:p w14:paraId="54E08831" w14:textId="77777777" w:rsidR="00C710AC" w:rsidRDefault="00C710AC" w:rsidP="00043AE3">
      <w:pPr>
        <w:spacing w:line="360" w:lineRule="auto"/>
        <w:ind w:right="-141" w:firstLine="709"/>
        <w:rPr>
          <w:rFonts w:ascii="Times New Roman" w:hAnsi="Times New Roman"/>
          <w:sz w:val="28"/>
          <w:szCs w:val="28"/>
        </w:rPr>
      </w:pPr>
    </w:p>
    <w:p w14:paraId="44D5A82D" w14:textId="77777777" w:rsidR="00E8256F" w:rsidRPr="0033709F" w:rsidRDefault="00E8256F" w:rsidP="00043AE3">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53A1A129"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7AB0816D"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14:paraId="60622323"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2FEAEF53"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62EC156C"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15FEBB03"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68590F58"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3BAE9815" w14:textId="77777777" w:rsidR="00E8256F" w:rsidRPr="00FB5AEE" w:rsidRDefault="00E8256F" w:rsidP="00043AE3">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340D33CC" w14:textId="77777777" w:rsidR="00462917" w:rsidRPr="00462917" w:rsidRDefault="00462917" w:rsidP="00462917">
      <w:pPr>
        <w:pStyle w:val="a3"/>
        <w:spacing w:line="360" w:lineRule="auto"/>
        <w:ind w:left="0" w:firstLine="709"/>
        <w:rPr>
          <w:rFonts w:ascii="Times New Roman" w:hAnsi="Times New Roman"/>
          <w:sz w:val="28"/>
          <w:szCs w:val="28"/>
        </w:rPr>
      </w:pPr>
      <w:r w:rsidRPr="00462917">
        <w:rPr>
          <w:rFonts w:ascii="Times New Roman" w:hAnsi="Times New Roman"/>
          <w:sz w:val="28"/>
          <w:szCs w:val="28"/>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w:t>
      </w:r>
    </w:p>
    <w:p w14:paraId="7988EE99" w14:textId="77777777" w:rsidR="00462917" w:rsidRPr="00462917" w:rsidRDefault="00462917" w:rsidP="00462917">
      <w:pPr>
        <w:pStyle w:val="a3"/>
        <w:spacing w:line="360" w:lineRule="auto"/>
        <w:ind w:left="0" w:firstLine="709"/>
        <w:rPr>
          <w:rFonts w:ascii="Times New Roman" w:hAnsi="Times New Roman"/>
          <w:sz w:val="28"/>
          <w:szCs w:val="28"/>
        </w:rPr>
      </w:pPr>
      <w:r w:rsidRPr="00462917">
        <w:rPr>
          <w:rFonts w:ascii="Times New Roman" w:hAnsi="Times New Roman"/>
          <w:sz w:val="28"/>
          <w:szCs w:val="28"/>
        </w:rPr>
        <w:t>Благодаря этому варианту образования все глухие дети с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w:t>
      </w:r>
      <w:r>
        <w:rPr>
          <w:rFonts w:ascii="Times New Roman" w:hAnsi="Times New Roman"/>
          <w:sz w:val="28"/>
          <w:szCs w:val="28"/>
        </w:rPr>
        <w:t>я</w:t>
      </w:r>
      <w:r w:rsidRPr="00462917">
        <w:rPr>
          <w:rFonts w:ascii="Times New Roman" w:hAnsi="Times New Roman"/>
          <w:sz w:val="28"/>
          <w:szCs w:val="28"/>
        </w:rPr>
        <w:t xml:space="preserve">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ребенка. Общим результатом образования такого обучающегося может стать набор компетенций, позволяющи</w:t>
      </w:r>
      <w:r>
        <w:rPr>
          <w:rFonts w:ascii="Times New Roman" w:hAnsi="Times New Roman"/>
          <w:sz w:val="28"/>
          <w:szCs w:val="28"/>
        </w:rPr>
        <w:t xml:space="preserve">х </w:t>
      </w:r>
      <w:r w:rsidRPr="00462917">
        <w:rPr>
          <w:rFonts w:ascii="Times New Roman" w:hAnsi="Times New Roman"/>
          <w:sz w:val="28"/>
          <w:szCs w:val="28"/>
        </w:rPr>
        <w:t xml:space="preserve">максимально самостоятельно (соразмерно психическим и физическим возможностям) решать задачи, обеспечивающие нормализацию его жизни. </w:t>
      </w:r>
    </w:p>
    <w:p w14:paraId="15366D74"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 xml:space="preserve">позволяет поддержать попытки ребенка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14:paraId="6411B702" w14:textId="77777777" w:rsid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 xml:space="preserve">Современные достижения медицины позволяют существенно изменить состояние слуха детей с глухотой. </w:t>
      </w:r>
    </w:p>
    <w:p w14:paraId="16A6A697" w14:textId="77777777" w:rsid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 xml:space="preserve">Глухие дети с выраженной умственной отсталостью после проведения операции по кохлеарной имплантации могут по состоянию слуха приблизиться к слабослышащим детям. </w:t>
      </w:r>
    </w:p>
    <w:p w14:paraId="1251A0B0" w14:textId="77777777" w:rsid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 xml:space="preserve">Они способны ощущать звуки интенсивностью 30-40 дБ., что соответствует легкой тугоухости (1 степень по международной классификации), могут воспринимать неречевые звучания и реагировать на них. Однако  развитие детей с глухотой и другими тяжелыми нарушениями развития, перенесших кохлеарную имплантацию,  не приближается к возрастной норме, они не имеют перспективы приближения к глухим детям, не имеющим  дополни-тельных нарушений развитии, даже при создании всех необходимых условий, в том числе специальной сурдопедагогической поддержки. </w:t>
      </w:r>
    </w:p>
    <w:p w14:paraId="608E2B65" w14:textId="77777777" w:rsidR="00462917" w:rsidRPr="004118ED" w:rsidRDefault="00462917" w:rsidP="004118ED">
      <w:pPr>
        <w:spacing w:line="360" w:lineRule="auto"/>
        <w:ind w:firstLine="567"/>
        <w:rPr>
          <w:rFonts w:ascii="Times New Roman" w:hAnsi="Times New Roman"/>
          <w:sz w:val="28"/>
          <w:szCs w:val="28"/>
        </w:rPr>
      </w:pPr>
      <w:r w:rsidRPr="004118ED">
        <w:rPr>
          <w:rFonts w:ascii="Times New Roman" w:hAnsi="Times New Roman"/>
          <w:sz w:val="28"/>
          <w:szCs w:val="28"/>
        </w:rPr>
        <w:t>Положительные результаты кохлеарной имплантации глухих обучающихся с умственной отсталостью могут проявляться в улучшении ориентировки в окружающем звучащем мире, коммуникативной активности.</w:t>
      </w:r>
    </w:p>
    <w:p w14:paraId="4923A904" w14:textId="77777777" w:rsidR="00462917" w:rsidRPr="00462917" w:rsidRDefault="00462917" w:rsidP="004118ED">
      <w:pPr>
        <w:pStyle w:val="a3"/>
        <w:spacing w:line="360" w:lineRule="auto"/>
        <w:ind w:left="709"/>
        <w:rPr>
          <w:rFonts w:ascii="Times New Roman" w:hAnsi="Times New Roman"/>
          <w:sz w:val="28"/>
          <w:szCs w:val="28"/>
        </w:rPr>
      </w:pPr>
      <w:r w:rsidRPr="00462917">
        <w:rPr>
          <w:rFonts w:ascii="Times New Roman" w:hAnsi="Times New Roman"/>
          <w:sz w:val="28"/>
          <w:szCs w:val="28"/>
        </w:rPr>
        <w:t xml:space="preserve">Особые образовательные потребности </w:t>
      </w:r>
    </w:p>
    <w:p w14:paraId="7817EACC"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глухих обучающихся (вариант 1.4.)</w:t>
      </w:r>
    </w:p>
    <w:p w14:paraId="489786F9"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 xml:space="preserve"> Особенности психофизического развития детей с глухотой и умеренной, тяжелой, глубокой умственной отсталостью, тяжелыми множественными нарушениями определяют специфические образовательные потребности, к которым относятся:</w:t>
      </w:r>
    </w:p>
    <w:p w14:paraId="7821E9D3"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14:paraId="48144F05"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высокая степень индивидуализации воспитания и обучения ребенка;</w:t>
      </w:r>
    </w:p>
    <w:p w14:paraId="4E2846F6"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 xml:space="preserve"> использование специфических методов и средств обучения, "обходных путей", необходимых для ребенка с учетом его индивидуальных особенностей;</w:t>
      </w:r>
    </w:p>
    <w:p w14:paraId="7A37248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более дифференцированное, "пошаговое" обучение по сравнению с глухими детьми, обучающимися по другим вариантам стандарта (1;</w:t>
      </w:r>
    </w:p>
    <w:p w14:paraId="3081551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формирование потребности в общении, овладении средствами коммуникации с детьми и взрослыми;</w:t>
      </w:r>
    </w:p>
    <w:p w14:paraId="6CAA2B8B"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формирование навыков самообслуживания и других практических умений, способствующих нормализации и улучшению ежедневной жизни;</w:t>
      </w:r>
    </w:p>
    <w:p w14:paraId="57556BAE"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специальное обучение «переносу» сформированных умений в новые практические ситуации взаимодействия с действительностью;</w:t>
      </w:r>
    </w:p>
    <w:p w14:paraId="0310D98B"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развитие самостоятельности и большей независимости от близких взрослых в повседневной жизни;</w:t>
      </w:r>
    </w:p>
    <w:p w14:paraId="3876491E"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 xml:space="preserve">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w:t>
      </w:r>
    </w:p>
    <w:p w14:paraId="2CDFD06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специальная организация предметно-развивающей среды и рабочего места с учетом характера множественных нарушений;</w:t>
      </w:r>
    </w:p>
    <w:p w14:paraId="214ADB5B"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w:t>
      </w:r>
    </w:p>
    <w:p w14:paraId="4FCE0707"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комплексный характер взаимодействия специалистов в связи с необходимостью коррекции множественных нарушений;</w:t>
      </w:r>
    </w:p>
    <w:p w14:paraId="2DF070A2"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раскрытие интересов и способностей ребенка в разных видах практической, художественно – эстетической деятельности;</w:t>
      </w:r>
    </w:p>
    <w:p w14:paraId="7C1DCF90" w14:textId="77777777" w:rsidR="00462917" w:rsidRPr="00462917" w:rsidRDefault="00462917" w:rsidP="00462917">
      <w:pPr>
        <w:pStyle w:val="a3"/>
        <w:numPr>
          <w:ilvl w:val="0"/>
          <w:numId w:val="1"/>
        </w:numPr>
        <w:spacing w:line="360" w:lineRule="auto"/>
        <w:ind w:left="0" w:firstLine="709"/>
        <w:rPr>
          <w:rFonts w:ascii="Times New Roman" w:hAnsi="Times New Roman"/>
          <w:sz w:val="28"/>
          <w:szCs w:val="28"/>
        </w:rPr>
      </w:pPr>
      <w:r w:rsidRPr="00462917">
        <w:rPr>
          <w:rFonts w:ascii="Times New Roman" w:hAnsi="Times New Roman"/>
          <w:sz w:val="28"/>
          <w:szCs w:val="28"/>
        </w:rPr>
        <w:tab/>
        <w:t>психологическое сопровождение семьи обучающегося, направленное на установление взаимодействия семьи и образовательного учреждения.</w:t>
      </w:r>
    </w:p>
    <w:p w14:paraId="1EB0C9EA" w14:textId="77777777" w:rsidR="00043AE3" w:rsidRDefault="00043AE3" w:rsidP="00043AE3">
      <w:pPr>
        <w:spacing w:line="360" w:lineRule="auto"/>
        <w:ind w:right="-141" w:firstLine="709"/>
        <w:rPr>
          <w:rFonts w:ascii="Times New Roman" w:hAnsi="Times New Roman"/>
          <w:sz w:val="28"/>
          <w:szCs w:val="28"/>
        </w:rPr>
      </w:pPr>
    </w:p>
    <w:p w14:paraId="7F3EE08F" w14:textId="77777777" w:rsidR="008A171A"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1.2. </w:t>
      </w:r>
      <w:r w:rsidR="008A171A" w:rsidRPr="007A7632">
        <w:rPr>
          <w:rFonts w:ascii="Times New Roman" w:hAnsi="Times New Roman"/>
          <w:b/>
          <w:sz w:val="28"/>
          <w:szCs w:val="28"/>
          <w:u w:val="single"/>
        </w:rPr>
        <w:t>Цели и задачи реализации АООП НОО</w:t>
      </w:r>
    </w:p>
    <w:p w14:paraId="2A39C3E3"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Образование глухих обучающихся связано с практическим овладением доступными навыками коммуникации, социально-бытовой ориентировки, умению использовать сформированные умения и навыки в повседневной жизни.</w:t>
      </w:r>
    </w:p>
    <w:p w14:paraId="051CB1B6"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Смыслом образования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глухого обучающегося с выраженной умственной отсталостью пределах. </w:t>
      </w:r>
    </w:p>
    <w:p w14:paraId="38DA4937"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14:paraId="2937A25E"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В силу наличия тяжелых нарушений развития для обучающихся данной группы показан индивидуальный уровень итогового результата общего образования. </w:t>
      </w:r>
    </w:p>
    <w:p w14:paraId="565CAC64"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Благодаря этому варианту образования все глухие обучающиеся с умеренной, тяжелой или глубокой умственной отсталостью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w:t>
      </w:r>
    </w:p>
    <w:p w14:paraId="3C4E53AB"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Особые образовательные потребности глухих обучающихся с умеренной, тяжелой и глубокой умственной отсталостью (интеллектуальными нарушениями), тяжелыми и множественными нарушениями развития обусловливают необходимость разработки специальной индивидуальной программы развития (далее - СИГТР). </w:t>
      </w:r>
    </w:p>
    <w:p w14:paraId="23EC8AB5"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СИПР разрабатывается на основе адаптированной основной образовательной программы и нацелена на образование глухих обучающихся с учетом их уровня психофизического развития и индивидуальных образовательных потребностей.</w:t>
      </w:r>
    </w:p>
    <w:p w14:paraId="44921573"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b/>
          <w:sz w:val="28"/>
          <w:szCs w:val="28"/>
          <w:lang w:eastAsia="ru-RU"/>
        </w:rPr>
        <w:t xml:space="preserve">Целью </w:t>
      </w:r>
      <w:r w:rsidRPr="004118ED">
        <w:rPr>
          <w:rFonts w:ascii="Times New Roman" w:eastAsiaTheme="minorEastAsia" w:hAnsi="Times New Roman"/>
          <w:sz w:val="28"/>
          <w:szCs w:val="28"/>
          <w:lang w:eastAsia="ru-RU"/>
        </w:rPr>
        <w:t>реализации СИПР является включение глухих обучающихся в жизнь общества через индивидуальное поэтапное и планомерное расширение жизненного опыта и повседневных социальных контактов, достижение самостоятельности в доступных для него пределах в решении повседневных жизненных задач.</w:t>
      </w:r>
    </w:p>
    <w:p w14:paraId="334DB27F"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Итоговые достижения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глухотой обучающихся (вариант 1.4) принципиально отличаются от требований к итоговым достижениям глухих обучающихся без дополнительных нарушений. </w:t>
      </w:r>
    </w:p>
    <w:p w14:paraId="46C5842F"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Они определяются индивидуальными возможностями обучающегося и тем, что его образование направлено на максимальное развитие жизненной компетенции. </w:t>
      </w:r>
    </w:p>
    <w:p w14:paraId="226CD4F2" w14:textId="77777777" w:rsid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w:t>
      </w:r>
    </w:p>
    <w:p w14:paraId="44320189"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 xml:space="preserve">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глухотой (вариант 1.4) к использованию приобретенных в процессе образования способностей для активной жизни в семье и обществе.</w:t>
      </w:r>
    </w:p>
    <w:p w14:paraId="4D71B265" w14:textId="77777777" w:rsidR="004118ED" w:rsidRPr="004118ED" w:rsidRDefault="004118ED" w:rsidP="004118ED">
      <w:pPr>
        <w:widowControl w:val="0"/>
        <w:autoSpaceDE w:val="0"/>
        <w:autoSpaceDN w:val="0"/>
        <w:adjustRightInd w:val="0"/>
        <w:spacing w:line="360" w:lineRule="auto"/>
        <w:ind w:firstLine="720"/>
        <w:rPr>
          <w:rFonts w:ascii="Times New Roman" w:eastAsiaTheme="minorEastAsia" w:hAnsi="Times New Roman"/>
          <w:sz w:val="28"/>
          <w:szCs w:val="28"/>
          <w:lang w:eastAsia="ru-RU"/>
        </w:rPr>
      </w:pPr>
      <w:r w:rsidRPr="004118ED">
        <w:rPr>
          <w:rFonts w:ascii="Times New Roman" w:eastAsiaTheme="minorEastAsia" w:hAnsi="Times New Roman"/>
          <w:sz w:val="28"/>
          <w:szCs w:val="28"/>
          <w:lang w:eastAsia="ru-RU"/>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1DD5AD6D" w14:textId="77777777" w:rsidR="00043AE3" w:rsidRDefault="00043AE3" w:rsidP="00043AE3">
      <w:pPr>
        <w:spacing w:line="360" w:lineRule="auto"/>
        <w:ind w:firstLine="709"/>
        <w:rPr>
          <w:rFonts w:ascii="Times New Roman" w:hAnsi="Times New Roman"/>
          <w:b/>
          <w:sz w:val="28"/>
          <w:szCs w:val="28"/>
          <w:u w:val="single"/>
        </w:rPr>
      </w:pPr>
    </w:p>
    <w:p w14:paraId="296AF52F" w14:textId="77777777" w:rsidR="00892605" w:rsidRDefault="00892605" w:rsidP="00043AE3">
      <w:pPr>
        <w:spacing w:line="360" w:lineRule="auto"/>
        <w:ind w:firstLine="709"/>
        <w:rPr>
          <w:rFonts w:ascii="Times New Roman" w:hAnsi="Times New Roman"/>
          <w:b/>
          <w:sz w:val="28"/>
          <w:szCs w:val="28"/>
          <w:u w:val="single"/>
        </w:rPr>
      </w:pPr>
    </w:p>
    <w:p w14:paraId="074CC39A" w14:textId="77777777" w:rsidR="00892605" w:rsidRPr="00043AE3" w:rsidRDefault="00892605" w:rsidP="00043AE3">
      <w:pPr>
        <w:spacing w:line="360" w:lineRule="auto"/>
        <w:ind w:firstLine="709"/>
        <w:rPr>
          <w:rFonts w:ascii="Times New Roman" w:hAnsi="Times New Roman"/>
          <w:b/>
          <w:sz w:val="28"/>
          <w:szCs w:val="28"/>
          <w:u w:val="single"/>
        </w:rPr>
      </w:pPr>
    </w:p>
    <w:p w14:paraId="26F88EEA" w14:textId="77777777" w:rsidR="008A171A" w:rsidRPr="007A7632" w:rsidRDefault="007A7632" w:rsidP="00043AE3">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1.2)</w:t>
      </w:r>
    </w:p>
    <w:p w14:paraId="288F61AE"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Принципы и подходы к формированию ФАОП НОО (вариант 1.4) и СИПР.</w:t>
      </w:r>
    </w:p>
    <w:p w14:paraId="1FA30C4E"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Глухой обучающийся, имеющий умеренную, тяжелую и глубокую умственную отсталость (интеллектуальные нарушения), тяжелые множественные нарушения развития (далее - ТМНР), получает образование по адаптированной основной образовательной программе (вариант 1.4), на основе которой образовательная организация разрабатывает специальную индивидуальную программу развития, учитывающую его общие и специфические образовательные потребности.</w:t>
      </w:r>
    </w:p>
    <w:p w14:paraId="4D1BD9BD" w14:textId="77777777" w:rsidR="004118ED"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ППк образовательной организации. </w:t>
      </w:r>
    </w:p>
    <w:p w14:paraId="407CF37D"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1495D55C" w14:textId="77777777" w:rsidR="004118ED"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Принципы и подходы к построению АООП для глухих обучающихся с умеренной, тяжелой и глубокой умственной отсталостью (интеллектуальными нарушениями), ТМНР (вариант 1.4) предполагают учет их особых образовательных потребностей, которые проявляются в большом разнообразии возможностей освоения содержания образования. </w:t>
      </w:r>
    </w:p>
    <w:p w14:paraId="5326E0D2"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Разработка СИПР базируется на следующих положениях:</w:t>
      </w:r>
    </w:p>
    <w:p w14:paraId="158BAD30"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учет типологических и индивидуальных особенностей развития обучающихся; особых образовательных потребностей;</w:t>
      </w:r>
    </w:p>
    <w:p w14:paraId="2A7FB633"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007D7901"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введение в содержание обучения специальных разделов, не присутствующих в АООП для глухих обучающихся (варианты 1.2, 1.3);</w:t>
      </w:r>
    </w:p>
    <w:p w14:paraId="6897D0DC"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14:paraId="23347C4A"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адекватность программы возможностям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2F90E532"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неоднородность состава данной группы обучающихся; широкий диапазон возможностей освоения обучающимися АООП образовательных программ в различных условиях обучения;</w:t>
      </w:r>
    </w:p>
    <w:p w14:paraId="64B57F7C"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иное соотношение "академического" и компонента "жизненной компетенции" в АООП для глухих обучающихся по варианту 1.4 по сравнению с вариантами 1.2 и 1.3;</w:t>
      </w:r>
    </w:p>
    <w:p w14:paraId="21E8AD76"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направленность процесса обучения на формирование практических умений и навыков, способствующих нормализации и улучшению ежедневной жизни;</w:t>
      </w:r>
    </w:p>
    <w:p w14:paraId="7653538B"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учет потенциальных возможностей обучающихся и "зоны ближайшего развития" использование сетевых форм взаимодействия специалистов общего и специального образования;</w:t>
      </w:r>
    </w:p>
    <w:p w14:paraId="75B8E6DE" w14:textId="77777777" w:rsidR="004118ED" w:rsidRPr="004118ED" w:rsidRDefault="004118ED" w:rsidP="0071712E">
      <w:pPr>
        <w:pStyle w:val="a3"/>
        <w:numPr>
          <w:ilvl w:val="0"/>
          <w:numId w:val="15"/>
        </w:numPr>
        <w:spacing w:line="360" w:lineRule="auto"/>
        <w:ind w:left="0" w:firstLine="709"/>
        <w:rPr>
          <w:rFonts w:ascii="Times New Roman" w:hAnsi="Times New Roman"/>
          <w:sz w:val="28"/>
          <w:szCs w:val="28"/>
        </w:rPr>
      </w:pPr>
      <w:r w:rsidRPr="004118ED">
        <w:rPr>
          <w:rFonts w:ascii="Times New Roman" w:hAnsi="Times New Roman"/>
          <w:sz w:val="28"/>
          <w:szCs w:val="28"/>
        </w:rPr>
        <w:t>включение родителей (законных представителей) как участников образовательного процесса.</w:t>
      </w:r>
    </w:p>
    <w:p w14:paraId="517DB7BA" w14:textId="77777777" w:rsidR="004118ED"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Разработка СИПР рассматривается как необходимое условие получения образования обучающимися с глухотой и другими тяжелыми нарушениями развития.</w:t>
      </w:r>
    </w:p>
    <w:p w14:paraId="5EFE35C2" w14:textId="77777777" w:rsidR="004118ED" w:rsidRPr="00CE4EA6" w:rsidRDefault="004118ED" w:rsidP="004118ED">
      <w:pPr>
        <w:spacing w:line="360" w:lineRule="auto"/>
        <w:ind w:firstLine="709"/>
        <w:rPr>
          <w:rFonts w:ascii="Times New Roman" w:hAnsi="Times New Roman"/>
          <w:sz w:val="28"/>
          <w:szCs w:val="28"/>
        </w:rPr>
      </w:pPr>
    </w:p>
    <w:p w14:paraId="59612F7D"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0067AA5A" w14:textId="77777777" w:rsidR="00CC737A"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Вариант 1.4 предполагает, что глухие, слабослышащие, перенесшие операцию кохлеарной имплантации (далее - обучающиеся с нарушениями слуха) помимо нарушения слуха имеют умственную отсталость в умеренной, тяжелой или глубокой степени, ТМНР, в том числе осложнённые текущими соматическими заболеваниями и психическими расстройствами, получают образование, которое по содержанию и итоговым достижениям не соответствуют требованиям к итоговым достижениям нормативно развивающихся сверстников на всех этапах и к моменту завершения школьного обучения.</w:t>
      </w:r>
    </w:p>
    <w:p w14:paraId="23FEED4E"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 Предусматривается создание условий, учитывающих общие и особые образовательные потребности обучающихся, индивидуальные особенности, в том числе пролонгация сроков обучения - шесть лет.</w:t>
      </w:r>
    </w:p>
    <w:p w14:paraId="05E27C11" w14:textId="77777777" w:rsidR="00CC737A"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Данный вариант предполагает особое структурирование содержания обучения, использование специальных методов и приемов обучения и воспитания.</w:t>
      </w:r>
    </w:p>
    <w:p w14:paraId="5CBE58EA"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На основе данного варианта организация разрабатывает СИПР, учитывающую индивидуальные особенности и особые образовательные потребности каждого обучающегося.</w:t>
      </w:r>
    </w:p>
    <w:p w14:paraId="0D65E074"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обучающихся со слышащими людьми и с лицами, имеющими нарушение слуха.</w:t>
      </w:r>
    </w:p>
    <w:p w14:paraId="186074A5" w14:textId="77777777" w:rsidR="00CC737A"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w:t>
      </w:r>
    </w:p>
    <w:p w14:paraId="4767A1C0"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В образовательно-коррекционном процессе реализуется программа коррекционной работы, учитывающая особые образовательные потребности каждого обучающегося.</w:t>
      </w:r>
    </w:p>
    <w:p w14:paraId="6DB52B59" w14:textId="77777777" w:rsidR="004118ED" w:rsidRPr="00CE4EA6" w:rsidRDefault="004118ED" w:rsidP="004118ED">
      <w:pPr>
        <w:spacing w:line="360" w:lineRule="auto"/>
        <w:ind w:firstLine="709"/>
        <w:rPr>
          <w:rFonts w:ascii="Times New Roman" w:hAnsi="Times New Roman"/>
          <w:sz w:val="28"/>
          <w:szCs w:val="28"/>
        </w:rPr>
      </w:pPr>
      <w:r w:rsidRPr="00CE4EA6">
        <w:rPr>
          <w:rFonts w:ascii="Times New Roman" w:hAnsi="Times New Roman"/>
          <w:sz w:val="28"/>
          <w:szCs w:val="28"/>
        </w:rPr>
        <w:t>Специальные условия обучения и воспитания включают, в том числе пользование обучающимися (с учетом медицинских показаний) звукоусиливающей аппаратурой разных типов:</w:t>
      </w:r>
    </w:p>
    <w:p w14:paraId="5A4CE50D" w14:textId="77777777" w:rsidR="004118ED" w:rsidRPr="00CC737A" w:rsidRDefault="004118ED" w:rsidP="0071712E">
      <w:pPr>
        <w:pStyle w:val="a3"/>
        <w:numPr>
          <w:ilvl w:val="0"/>
          <w:numId w:val="16"/>
        </w:numPr>
        <w:spacing w:line="360" w:lineRule="auto"/>
        <w:ind w:left="0" w:firstLine="709"/>
        <w:rPr>
          <w:rFonts w:ascii="Times New Roman" w:hAnsi="Times New Roman"/>
          <w:sz w:val="28"/>
          <w:szCs w:val="28"/>
        </w:rPr>
      </w:pPr>
      <w:r w:rsidRPr="00CC737A">
        <w:rPr>
          <w:rFonts w:ascii="Times New Roman" w:hAnsi="Times New Roman"/>
          <w:sz w:val="28"/>
          <w:szCs w:val="28"/>
        </w:rPr>
        <w:t>индивидуальными слуховыми аппаратами, стационарной аппаратурой коллективного и индивидуального пользования или беспроводной аппаратурой коллективного пользования;</w:t>
      </w:r>
    </w:p>
    <w:p w14:paraId="52FBF6F8" w14:textId="77777777" w:rsidR="004118ED" w:rsidRDefault="004118ED" w:rsidP="0071712E">
      <w:pPr>
        <w:pStyle w:val="a3"/>
        <w:numPr>
          <w:ilvl w:val="0"/>
          <w:numId w:val="16"/>
        </w:numPr>
        <w:spacing w:line="360" w:lineRule="auto"/>
        <w:ind w:left="0" w:firstLine="709"/>
        <w:rPr>
          <w:rFonts w:ascii="Times New Roman" w:hAnsi="Times New Roman"/>
          <w:sz w:val="28"/>
          <w:szCs w:val="28"/>
        </w:rPr>
      </w:pPr>
      <w:r w:rsidRPr="00CC737A">
        <w:rPr>
          <w:rFonts w:ascii="Times New Roman" w:hAnsi="Times New Roman"/>
          <w:sz w:val="28"/>
          <w:szCs w:val="28"/>
        </w:rPr>
        <w:t>дополнительными ассистивными средствами и средствами альтернативной коммуникации (при наличии тяжелых нарушений зрения, опорно-двигательного аппарата необходимы).</w:t>
      </w:r>
    </w:p>
    <w:p w14:paraId="273E5A5E" w14:textId="77777777" w:rsidR="002532A7" w:rsidRDefault="002532A7" w:rsidP="002532A7">
      <w:pPr>
        <w:pStyle w:val="a3"/>
        <w:spacing w:line="360" w:lineRule="auto"/>
        <w:ind w:left="0" w:firstLine="851"/>
        <w:rPr>
          <w:rFonts w:ascii="Times New Roman" w:hAnsi="Times New Roman"/>
          <w:sz w:val="28"/>
          <w:szCs w:val="28"/>
        </w:rPr>
      </w:pPr>
      <w:r w:rsidRPr="002532A7">
        <w:rPr>
          <w:rFonts w:ascii="Times New Roman" w:hAnsi="Times New Roman"/>
          <w:sz w:val="28"/>
          <w:szCs w:val="28"/>
        </w:rPr>
        <w:t>Структура специальной индивидуальной программы развития включает:</w:t>
      </w:r>
    </w:p>
    <w:p w14:paraId="1E1D8C8F"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общие сведения о ребёнке;  </w:t>
      </w:r>
    </w:p>
    <w:p w14:paraId="6EA61D91"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психолого-педагогическую характеристику, содержащую оценку развития обучающегося на момент составления программы; </w:t>
      </w:r>
    </w:p>
    <w:p w14:paraId="75C938C9"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условия ухода и присмотра; основные задачи воспитания и обучения ребёнка; условия выполнения программы (общий и двигательный режим, средства коммуникации и др.); </w:t>
      </w:r>
    </w:p>
    <w:p w14:paraId="439473A0"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перечень необходимых технических средств, условий их использования; список специалистов, участвующих в разработке и реализации СИОП; </w:t>
      </w:r>
    </w:p>
    <w:p w14:paraId="31249DAA"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индивидуальный учебный план; содержание образования в условиях образовательной организации; содержание воспитания и обучения в семье; </w:t>
      </w:r>
    </w:p>
    <w:p w14:paraId="64C142BF" w14:textId="77777777" w:rsidR="002532A7" w:rsidRDefault="002532A7" w:rsidP="0071712E">
      <w:pPr>
        <w:pStyle w:val="a3"/>
        <w:numPr>
          <w:ilvl w:val="0"/>
          <w:numId w:val="33"/>
        </w:numPr>
        <w:spacing w:line="360" w:lineRule="auto"/>
        <w:ind w:left="0" w:firstLine="709"/>
        <w:rPr>
          <w:rFonts w:ascii="Times New Roman" w:hAnsi="Times New Roman"/>
          <w:sz w:val="28"/>
          <w:szCs w:val="28"/>
        </w:rPr>
      </w:pPr>
      <w:r w:rsidRPr="002532A7">
        <w:rPr>
          <w:rFonts w:ascii="Times New Roman" w:hAnsi="Times New Roman"/>
          <w:sz w:val="28"/>
          <w:szCs w:val="28"/>
        </w:rPr>
        <w:t xml:space="preserve">перечень возможных задач и форм сотрудничества организации и семьи обучающегося; средства мониторинга и оценки динамики обучения. </w:t>
      </w:r>
    </w:p>
    <w:p w14:paraId="652A77DF" w14:textId="77777777" w:rsidR="002532A7" w:rsidRPr="002532A7" w:rsidRDefault="002532A7" w:rsidP="002532A7">
      <w:pPr>
        <w:pStyle w:val="a3"/>
        <w:spacing w:line="360" w:lineRule="auto"/>
        <w:ind w:left="0" w:firstLine="851"/>
        <w:rPr>
          <w:rFonts w:ascii="Times New Roman" w:hAnsi="Times New Roman"/>
          <w:sz w:val="28"/>
          <w:szCs w:val="28"/>
        </w:rPr>
      </w:pPr>
      <w:r w:rsidRPr="002532A7">
        <w:rPr>
          <w:rFonts w:ascii="Times New Roman" w:hAnsi="Times New Roman"/>
          <w:sz w:val="28"/>
          <w:szCs w:val="28"/>
        </w:rPr>
        <w:t xml:space="preserve">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 </w:t>
      </w:r>
    </w:p>
    <w:p w14:paraId="294581BA"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Общие сведения содержат:</w:t>
      </w:r>
    </w:p>
    <w:p w14:paraId="6A8E7CA2"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1)</w:t>
      </w:r>
      <w:r w:rsidRPr="002532A7">
        <w:rPr>
          <w:rFonts w:ascii="Times New Roman" w:hAnsi="Times New Roman"/>
          <w:sz w:val="28"/>
          <w:szCs w:val="28"/>
        </w:rPr>
        <w:tab/>
        <w:t xml:space="preserve">персональные данные о ребенке и его родителях; </w:t>
      </w:r>
    </w:p>
    <w:p w14:paraId="7750384D" w14:textId="77777777" w:rsidR="002532A7" w:rsidRPr="002532A7" w:rsidRDefault="002532A7" w:rsidP="002532A7">
      <w:pPr>
        <w:pStyle w:val="a3"/>
        <w:spacing w:line="360" w:lineRule="auto"/>
        <w:ind w:left="0" w:firstLine="709"/>
        <w:rPr>
          <w:rFonts w:ascii="Times New Roman" w:hAnsi="Times New Roman"/>
          <w:sz w:val="28"/>
          <w:szCs w:val="28"/>
        </w:rPr>
      </w:pPr>
      <w:r w:rsidRPr="002532A7">
        <w:rPr>
          <w:rFonts w:ascii="Times New Roman" w:hAnsi="Times New Roman"/>
          <w:sz w:val="28"/>
          <w:szCs w:val="28"/>
        </w:rPr>
        <w:t>2)</w:t>
      </w:r>
      <w:r w:rsidRPr="002532A7">
        <w:rPr>
          <w:rFonts w:ascii="Times New Roman" w:hAnsi="Times New Roman"/>
          <w:sz w:val="28"/>
          <w:szCs w:val="28"/>
        </w:rPr>
        <w:tab/>
        <w:t>характеристику семейных условий (бытовые условия, отношение членов семьи к образованию ребенка);</w:t>
      </w:r>
    </w:p>
    <w:p w14:paraId="5B8CDFED"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3)</w:t>
      </w:r>
      <w:r w:rsidRPr="002532A7">
        <w:rPr>
          <w:rFonts w:ascii="Times New Roman" w:hAnsi="Times New Roman"/>
          <w:sz w:val="28"/>
          <w:szCs w:val="28"/>
        </w:rPr>
        <w:tab/>
        <w:t>заключение ПМПК и другие медицинские документы.</w:t>
      </w:r>
    </w:p>
    <w:p w14:paraId="46776DF9"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ii.</w:t>
      </w:r>
      <w:r w:rsidR="00C3751C">
        <w:rPr>
          <w:rFonts w:ascii="Times New Roman" w:hAnsi="Times New Roman"/>
          <w:sz w:val="28"/>
          <w:szCs w:val="28"/>
        </w:rPr>
        <w:t xml:space="preserve"> </w:t>
      </w:r>
      <w:r w:rsidRPr="002532A7">
        <w:rPr>
          <w:rFonts w:ascii="Times New Roman" w:hAnsi="Times New Roman"/>
          <w:sz w:val="28"/>
          <w:szCs w:val="28"/>
        </w:rPr>
        <w:t>психолого-педагогическая характеристика отражает:</w:t>
      </w:r>
    </w:p>
    <w:p w14:paraId="6EC2D25B" w14:textId="77777777" w:rsidR="002532A7" w:rsidRPr="002532A7" w:rsidRDefault="002532A7" w:rsidP="002532A7">
      <w:pPr>
        <w:pStyle w:val="a3"/>
        <w:spacing w:line="360" w:lineRule="auto"/>
        <w:ind w:left="0" w:firstLine="709"/>
        <w:rPr>
          <w:rFonts w:ascii="Times New Roman" w:hAnsi="Times New Roman"/>
          <w:sz w:val="28"/>
          <w:szCs w:val="28"/>
        </w:rPr>
      </w:pPr>
      <w:r w:rsidRPr="002532A7">
        <w:rPr>
          <w:rFonts w:ascii="Times New Roman" w:hAnsi="Times New Roman"/>
          <w:sz w:val="28"/>
          <w:szCs w:val="28"/>
        </w:rPr>
        <w:t>1)</w:t>
      </w:r>
      <w:r w:rsidRPr="002532A7">
        <w:rPr>
          <w:rFonts w:ascii="Times New Roman" w:hAnsi="Times New Roman"/>
          <w:sz w:val="28"/>
          <w:szCs w:val="28"/>
        </w:rPr>
        <w:tab/>
        <w:t>особенности познавательных процессов: восприятия, внимания, п</w:t>
      </w:r>
      <w:r w:rsidR="00C3751C">
        <w:rPr>
          <w:rFonts w:ascii="Times New Roman" w:hAnsi="Times New Roman"/>
          <w:sz w:val="28"/>
          <w:szCs w:val="28"/>
        </w:rPr>
        <w:t>а</w:t>
      </w:r>
      <w:r w:rsidRPr="002532A7">
        <w:rPr>
          <w:rFonts w:ascii="Times New Roman" w:hAnsi="Times New Roman"/>
          <w:sz w:val="28"/>
          <w:szCs w:val="28"/>
        </w:rPr>
        <w:t>мяти, мышления;</w:t>
      </w:r>
    </w:p>
    <w:p w14:paraId="430CD249" w14:textId="77777777" w:rsidR="002532A7" w:rsidRPr="002532A7" w:rsidRDefault="002532A7" w:rsidP="002532A7">
      <w:pPr>
        <w:pStyle w:val="a3"/>
        <w:spacing w:line="360" w:lineRule="auto"/>
        <w:ind w:left="709"/>
        <w:rPr>
          <w:rFonts w:ascii="Times New Roman" w:hAnsi="Times New Roman"/>
          <w:sz w:val="28"/>
          <w:szCs w:val="28"/>
        </w:rPr>
      </w:pPr>
      <w:r w:rsidRPr="002532A7">
        <w:rPr>
          <w:rFonts w:ascii="Times New Roman" w:hAnsi="Times New Roman"/>
          <w:sz w:val="28"/>
          <w:szCs w:val="28"/>
        </w:rPr>
        <w:t>2)</w:t>
      </w:r>
      <w:r w:rsidRPr="002532A7">
        <w:rPr>
          <w:rFonts w:ascii="Times New Roman" w:hAnsi="Times New Roman"/>
          <w:sz w:val="28"/>
          <w:szCs w:val="28"/>
        </w:rPr>
        <w:tab/>
        <w:t>двигательное развитие ребенка</w:t>
      </w:r>
    </w:p>
    <w:p w14:paraId="5DEC23A4"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3)</w:t>
      </w:r>
      <w:r w:rsidRPr="002532A7">
        <w:rPr>
          <w:rFonts w:ascii="Times New Roman" w:hAnsi="Times New Roman"/>
          <w:sz w:val="28"/>
          <w:szCs w:val="28"/>
        </w:rPr>
        <w:tab/>
        <w:t>особенности эмоционально-личностного развития, поведение ребенка в разных ситуациях;</w:t>
      </w:r>
    </w:p>
    <w:p w14:paraId="472044B6"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4)</w:t>
      </w:r>
      <w:r w:rsidRPr="002532A7">
        <w:rPr>
          <w:rFonts w:ascii="Times New Roman" w:hAnsi="Times New Roman"/>
          <w:sz w:val="28"/>
          <w:szCs w:val="28"/>
        </w:rPr>
        <w:tab/>
        <w:t>представления о себе и об окружающем мире;</w:t>
      </w:r>
    </w:p>
    <w:p w14:paraId="3BF8D6CE"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5)</w:t>
      </w:r>
      <w:r w:rsidRPr="002532A7">
        <w:rPr>
          <w:rFonts w:ascii="Times New Roman" w:hAnsi="Times New Roman"/>
          <w:sz w:val="28"/>
          <w:szCs w:val="28"/>
        </w:rPr>
        <w:tab/>
        <w:t>оценку социально-бытовых навыков (навыки самообслуживания, бытового труда, общения с окружающими в быту…)</w:t>
      </w:r>
    </w:p>
    <w:p w14:paraId="54556AC3"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6)</w:t>
      </w:r>
      <w:r w:rsidRPr="002532A7">
        <w:rPr>
          <w:rFonts w:ascii="Times New Roman" w:hAnsi="Times New Roman"/>
          <w:sz w:val="28"/>
          <w:szCs w:val="28"/>
        </w:rPr>
        <w:tab/>
        <w:t>коммуникативные умения и навыки;</w:t>
      </w:r>
    </w:p>
    <w:p w14:paraId="6BED9114"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7)</w:t>
      </w:r>
      <w:r w:rsidRPr="002532A7">
        <w:rPr>
          <w:rFonts w:ascii="Times New Roman" w:hAnsi="Times New Roman"/>
          <w:sz w:val="28"/>
          <w:szCs w:val="28"/>
        </w:rPr>
        <w:tab/>
        <w:t>состояние слуха (результаты педагогического обследования)</w:t>
      </w:r>
    </w:p>
    <w:p w14:paraId="13E3AF18" w14:textId="77777777" w:rsidR="002532A7" w:rsidRPr="002532A7" w:rsidRDefault="002532A7" w:rsidP="00C3751C">
      <w:pPr>
        <w:pStyle w:val="a3"/>
        <w:spacing w:line="360" w:lineRule="auto"/>
        <w:ind w:left="709"/>
        <w:rPr>
          <w:rFonts w:ascii="Times New Roman" w:hAnsi="Times New Roman"/>
          <w:sz w:val="28"/>
          <w:szCs w:val="28"/>
        </w:rPr>
      </w:pPr>
      <w:r w:rsidRPr="002532A7">
        <w:rPr>
          <w:rFonts w:ascii="Times New Roman" w:hAnsi="Times New Roman"/>
          <w:sz w:val="28"/>
          <w:szCs w:val="28"/>
        </w:rPr>
        <w:t>8)</w:t>
      </w:r>
      <w:r w:rsidRPr="002532A7">
        <w:rPr>
          <w:rFonts w:ascii="Times New Roman" w:hAnsi="Times New Roman"/>
          <w:sz w:val="28"/>
          <w:szCs w:val="28"/>
        </w:rPr>
        <w:tab/>
        <w:t>состояние речи;</w:t>
      </w:r>
    </w:p>
    <w:p w14:paraId="20C0E4E4" w14:textId="77777777" w:rsidR="002532A7" w:rsidRPr="002532A7" w:rsidRDefault="002532A7" w:rsidP="00C3751C">
      <w:pPr>
        <w:pStyle w:val="a3"/>
        <w:spacing w:line="360" w:lineRule="auto"/>
        <w:ind w:left="0" w:firstLine="709"/>
        <w:rPr>
          <w:rFonts w:ascii="Times New Roman" w:hAnsi="Times New Roman"/>
          <w:sz w:val="28"/>
          <w:szCs w:val="28"/>
        </w:rPr>
      </w:pPr>
      <w:r w:rsidRPr="002532A7">
        <w:rPr>
          <w:rFonts w:ascii="Times New Roman" w:hAnsi="Times New Roman"/>
          <w:sz w:val="28"/>
          <w:szCs w:val="28"/>
        </w:rPr>
        <w:t>9)</w:t>
      </w:r>
      <w:r w:rsidRPr="002532A7">
        <w:rPr>
          <w:rFonts w:ascii="Times New Roman" w:hAnsi="Times New Roman"/>
          <w:sz w:val="28"/>
          <w:szCs w:val="28"/>
        </w:rPr>
        <w:tab/>
        <w:t>особенности деятельности (интерес и мотивация к деятельности, работоспособность, внимание, темп, продуктивность деятельности)</w:t>
      </w:r>
    </w:p>
    <w:p w14:paraId="2319C902" w14:textId="77777777" w:rsidR="002532A7" w:rsidRPr="00C3751C" w:rsidRDefault="002532A7" w:rsidP="00C3751C">
      <w:pPr>
        <w:spacing w:line="360" w:lineRule="auto"/>
        <w:ind w:firstLine="709"/>
        <w:rPr>
          <w:rFonts w:ascii="Times New Roman" w:hAnsi="Times New Roman"/>
          <w:sz w:val="28"/>
          <w:szCs w:val="28"/>
        </w:rPr>
      </w:pPr>
      <w:r w:rsidRPr="00C3751C">
        <w:rPr>
          <w:rFonts w:ascii="Times New Roman" w:hAnsi="Times New Roman"/>
          <w:sz w:val="28"/>
          <w:szCs w:val="28"/>
        </w:rPr>
        <w:t>10)</w:t>
      </w:r>
      <w:r w:rsidRPr="00C3751C">
        <w:rPr>
          <w:rFonts w:ascii="Times New Roman" w:hAnsi="Times New Roman"/>
          <w:sz w:val="28"/>
          <w:szCs w:val="28"/>
        </w:rPr>
        <w:tab/>
        <w:t xml:space="preserve"> способ выполнения заданий (по словесной (жестовой) инструкции, действия по подражанию, по образцу и др.),</w:t>
      </w:r>
    </w:p>
    <w:p w14:paraId="2F4124D3" w14:textId="77777777" w:rsidR="002532A7" w:rsidRPr="00C3751C" w:rsidRDefault="002532A7" w:rsidP="00C3751C">
      <w:pPr>
        <w:spacing w:line="360" w:lineRule="auto"/>
        <w:ind w:firstLine="709"/>
        <w:rPr>
          <w:rFonts w:ascii="Times New Roman" w:hAnsi="Times New Roman"/>
          <w:sz w:val="28"/>
          <w:szCs w:val="28"/>
        </w:rPr>
      </w:pPr>
      <w:r w:rsidRPr="00C3751C">
        <w:rPr>
          <w:rFonts w:ascii="Times New Roman" w:hAnsi="Times New Roman"/>
          <w:sz w:val="28"/>
          <w:szCs w:val="28"/>
        </w:rPr>
        <w:t>11)</w:t>
      </w:r>
      <w:r w:rsidRPr="00C3751C">
        <w:rPr>
          <w:rFonts w:ascii="Times New Roman" w:hAnsi="Times New Roman"/>
          <w:sz w:val="28"/>
          <w:szCs w:val="28"/>
        </w:rPr>
        <w:tab/>
        <w:t>степень самостоятельности и необходимость посторонней помощи (самостоятельно, с частичной помощью, только вместе со взрослым).</w:t>
      </w:r>
    </w:p>
    <w:p w14:paraId="712E76FC" w14:textId="77777777" w:rsidR="00DB221C" w:rsidRDefault="00C3751C" w:rsidP="00C3751C">
      <w:pPr>
        <w:spacing w:line="360" w:lineRule="auto"/>
        <w:ind w:firstLine="709"/>
        <w:rPr>
          <w:rFonts w:ascii="Times New Roman" w:hAnsi="Times New Roman"/>
          <w:sz w:val="28"/>
          <w:szCs w:val="28"/>
        </w:rPr>
      </w:pPr>
      <w:r>
        <w:rPr>
          <w:rFonts w:ascii="Times New Roman" w:hAnsi="Times New Roman"/>
          <w:sz w:val="28"/>
          <w:szCs w:val="28"/>
        </w:rPr>
        <w:t>Н</w:t>
      </w:r>
      <w:r w:rsidR="002532A7" w:rsidRPr="00C3751C">
        <w:rPr>
          <w:rFonts w:ascii="Times New Roman" w:hAnsi="Times New Roman"/>
          <w:sz w:val="28"/>
          <w:szCs w:val="28"/>
        </w:rPr>
        <w:t xml:space="preserve">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 </w:t>
      </w:r>
    </w:p>
    <w:p w14:paraId="1E979490" w14:textId="77777777" w:rsidR="00C3751C" w:rsidRPr="00C3751C" w:rsidRDefault="00C3751C" w:rsidP="00C3751C">
      <w:pPr>
        <w:spacing w:line="360" w:lineRule="auto"/>
        <w:ind w:firstLine="709"/>
        <w:rPr>
          <w:rFonts w:ascii="Times New Roman" w:hAnsi="Times New Roman"/>
          <w:sz w:val="28"/>
          <w:szCs w:val="28"/>
        </w:rPr>
      </w:pPr>
    </w:p>
    <w:p w14:paraId="382B2B42"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6B275FBC"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глухими обучающимися с умственной отсталостью (интеллектуальными нарушениями), тяжёлыми и множественными нарушениями развития (вариант 1.4).</w:t>
      </w:r>
    </w:p>
    <w:p w14:paraId="6090AA8D" w14:textId="77777777" w:rsidR="00B872D5"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 xml:space="preserve">В соответствии с ФГОС НОО обучающихся с ОВЗ (вариант 1.4) обучающимся обеспечивается нецензовый уровень начального образования. </w:t>
      </w:r>
    </w:p>
    <w:p w14:paraId="28EBDBC9"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Результаты освоения АООП НОО глухими обучающимися с умственной отсталостью (интеллектуальными нарушениями), тяжёлыми и множественными нарушениями развития в варианте 1.4 с оцениваются как итоговые на момент завершения общего образования.</w:t>
      </w:r>
    </w:p>
    <w:p w14:paraId="7B5B6B75"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глухими обучающимися (вариант 1.4) адаптированной основной образовательной программы должны:</w:t>
      </w:r>
    </w:p>
    <w:p w14:paraId="7D36659B"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1) обеспечивать связь между требованиями ФГОС НОО обучающихся с ОВЗ, образовательным процессом и системой оценки результатов освоения АООП НОО (вариант 1.4) и составленной на ее основе индивидуальной образовательной программы;</w:t>
      </w:r>
    </w:p>
    <w:p w14:paraId="2AE4E020" w14:textId="77777777" w:rsidR="00B872D5"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2) являться основой для разработки АООП НОО (вариант 1.4) образовательной организацией.</w:t>
      </w:r>
    </w:p>
    <w:p w14:paraId="2976E5FF" w14:textId="77777777" w:rsidR="00B872D5" w:rsidRDefault="00B872D5" w:rsidP="00B872D5">
      <w:pPr>
        <w:spacing w:line="360" w:lineRule="auto"/>
        <w:rPr>
          <w:rFonts w:ascii="Times New Roman" w:hAnsi="Times New Roman"/>
          <w:sz w:val="28"/>
          <w:szCs w:val="28"/>
        </w:rPr>
      </w:pPr>
    </w:p>
    <w:p w14:paraId="51622E38"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3E93F83B" w14:textId="77777777" w:rsidR="00CC737A" w:rsidRPr="00CE4EA6" w:rsidRDefault="00CC737A" w:rsidP="00CC737A">
      <w:pPr>
        <w:spacing w:line="360" w:lineRule="auto"/>
        <w:ind w:firstLine="709"/>
        <w:rPr>
          <w:rFonts w:ascii="Times New Roman" w:hAnsi="Times New Roman"/>
          <w:sz w:val="28"/>
          <w:szCs w:val="28"/>
        </w:rPr>
      </w:pPr>
      <w:r w:rsidRPr="00CE4EA6">
        <w:rPr>
          <w:rFonts w:ascii="Times New Roman" w:hAnsi="Times New Roman"/>
          <w:sz w:val="28"/>
          <w:szCs w:val="28"/>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другими тяжелыми нарушениями развития.</w:t>
      </w:r>
    </w:p>
    <w:p w14:paraId="4DA6B9C3" w14:textId="77777777" w:rsidR="00CC737A" w:rsidRPr="00CE4EA6" w:rsidRDefault="00CC737A" w:rsidP="00CC737A">
      <w:pPr>
        <w:spacing w:line="360" w:lineRule="auto"/>
        <w:ind w:firstLine="709"/>
        <w:rPr>
          <w:rFonts w:ascii="Times New Roman" w:hAnsi="Times New Roman"/>
          <w:sz w:val="28"/>
          <w:szCs w:val="28"/>
        </w:rPr>
      </w:pPr>
      <w:r w:rsidRPr="00CE4EA6">
        <w:rPr>
          <w:rFonts w:ascii="Times New Roman" w:hAnsi="Times New Roman"/>
          <w:sz w:val="28"/>
          <w:szCs w:val="28"/>
        </w:rPr>
        <w:t>Результаты оцениваются по освоению глухими обучающимися содержательных линий семи областей образования, определенных структурой ФАОП НОО (вариант 1.4).</w:t>
      </w:r>
    </w:p>
    <w:p w14:paraId="10314EE0" w14:textId="77777777" w:rsidR="00CC737A" w:rsidRDefault="00CC737A" w:rsidP="00CC737A">
      <w:pPr>
        <w:spacing w:line="360" w:lineRule="auto"/>
        <w:ind w:firstLine="709"/>
        <w:rPr>
          <w:rFonts w:ascii="Times New Roman" w:hAnsi="Times New Roman"/>
          <w:sz w:val="28"/>
          <w:szCs w:val="28"/>
        </w:rPr>
      </w:pPr>
      <w:r w:rsidRPr="00CE4EA6">
        <w:rPr>
          <w:rFonts w:ascii="Times New Roman" w:hAnsi="Times New Roman"/>
          <w:sz w:val="28"/>
          <w:szCs w:val="28"/>
        </w:rPr>
        <w:t xml:space="preserve">В соответствии с требованиями ФГОС для обучающихся с ОВЗ применительно к варианту 1.4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14:paraId="4EABA378" w14:textId="77777777" w:rsidR="00C3751C" w:rsidRPr="00892605" w:rsidRDefault="00CC737A" w:rsidP="00892605">
      <w:pPr>
        <w:spacing w:line="360" w:lineRule="auto"/>
        <w:ind w:firstLine="709"/>
        <w:rPr>
          <w:rFonts w:ascii="Times New Roman" w:hAnsi="Times New Roman"/>
          <w:sz w:val="28"/>
          <w:szCs w:val="28"/>
        </w:rPr>
      </w:pPr>
      <w:r w:rsidRPr="00CE4EA6">
        <w:rPr>
          <w:rFonts w:ascii="Times New Roman" w:hAnsi="Times New Roman"/>
          <w:sz w:val="28"/>
          <w:szCs w:val="28"/>
        </w:rPr>
        <w:t>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29AAFFFF" w14:textId="77777777" w:rsidR="00C3751C" w:rsidRPr="00C3751C" w:rsidRDefault="00C3751C" w:rsidP="00C3751C">
      <w:pPr>
        <w:pStyle w:val="a3"/>
        <w:spacing w:line="360" w:lineRule="auto"/>
        <w:ind w:left="0"/>
        <w:rPr>
          <w:rFonts w:ascii="Times New Roman" w:hAnsi="Times New Roman"/>
          <w:b/>
          <w:sz w:val="28"/>
          <w:szCs w:val="28"/>
          <w:u w:val="single"/>
        </w:rPr>
      </w:pPr>
      <w:r w:rsidRPr="00C3751C">
        <w:rPr>
          <w:rFonts w:ascii="Times New Roman" w:hAnsi="Times New Roman"/>
          <w:b/>
          <w:sz w:val="28"/>
          <w:szCs w:val="28"/>
          <w:u w:val="single"/>
        </w:rPr>
        <w:t>1.4.3.</w:t>
      </w:r>
      <w:r>
        <w:rPr>
          <w:rFonts w:ascii="Times New Roman" w:hAnsi="Times New Roman"/>
          <w:b/>
          <w:sz w:val="28"/>
          <w:szCs w:val="28"/>
          <w:u w:val="single"/>
        </w:rPr>
        <w:t xml:space="preserve"> </w:t>
      </w:r>
      <w:r w:rsidRPr="00C3751C">
        <w:rPr>
          <w:rFonts w:ascii="Times New Roman" w:hAnsi="Times New Roman"/>
          <w:b/>
          <w:sz w:val="28"/>
          <w:szCs w:val="28"/>
          <w:u w:val="single"/>
        </w:rPr>
        <w:t>Предметные результаты</w:t>
      </w:r>
    </w:p>
    <w:p w14:paraId="202BA577" w14:textId="77777777" w:rsidR="00C3751C" w:rsidRDefault="00C3751C" w:rsidP="00C3751C">
      <w:pPr>
        <w:pStyle w:val="a3"/>
        <w:spacing w:line="360" w:lineRule="auto"/>
        <w:ind w:left="0" w:firstLine="709"/>
        <w:rPr>
          <w:rFonts w:ascii="Times New Roman" w:hAnsi="Times New Roman"/>
          <w:sz w:val="28"/>
          <w:szCs w:val="28"/>
        </w:rPr>
      </w:pPr>
      <w:r w:rsidRPr="00153BAC">
        <w:rPr>
          <w:rFonts w:ascii="Times New Roman" w:hAnsi="Times New Roman"/>
          <w:sz w:val="28"/>
          <w:szCs w:val="28"/>
        </w:rPr>
        <w:t xml:space="preserve">Предметные результаты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w:t>
      </w:r>
    </w:p>
    <w:p w14:paraId="4577992D" w14:textId="77777777" w:rsidR="00C3751C" w:rsidRPr="00153BAC" w:rsidRDefault="00C3751C" w:rsidP="00C3751C">
      <w:pPr>
        <w:pStyle w:val="a3"/>
        <w:spacing w:line="360" w:lineRule="auto"/>
        <w:ind w:left="0" w:firstLine="709"/>
        <w:rPr>
          <w:rFonts w:ascii="Times New Roman" w:hAnsi="Times New Roman"/>
          <w:b/>
          <w:sz w:val="28"/>
          <w:szCs w:val="28"/>
          <w:highlight w:val="yellow"/>
          <w:u w:val="single"/>
        </w:rPr>
      </w:pPr>
      <w:r w:rsidRPr="00153BAC">
        <w:rPr>
          <w:rFonts w:ascii="Times New Roman" w:hAnsi="Times New Roman"/>
          <w:sz w:val="28"/>
          <w:szCs w:val="28"/>
        </w:rPr>
        <w:t>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14:paraId="183C301D" w14:textId="77777777" w:rsidR="00C3751C" w:rsidRDefault="00C3751C" w:rsidP="00C3751C">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580E7711" w14:textId="77777777" w:rsidR="00C3751C" w:rsidRDefault="00C3751C" w:rsidP="00CC185F">
      <w:pPr>
        <w:spacing w:line="360" w:lineRule="auto"/>
        <w:ind w:right="-141"/>
        <w:rPr>
          <w:rFonts w:ascii="Times New Roman" w:hAnsi="Times New Roman"/>
          <w:b/>
          <w:sz w:val="28"/>
          <w:szCs w:val="28"/>
          <w:u w:val="single"/>
        </w:rPr>
      </w:pPr>
    </w:p>
    <w:p w14:paraId="3DFA994C" w14:textId="77777777" w:rsidR="00E76D35" w:rsidRPr="00924C0A" w:rsidRDefault="00924C0A" w:rsidP="00CC185F">
      <w:pPr>
        <w:spacing w:line="360" w:lineRule="auto"/>
        <w:ind w:right="-141"/>
        <w:rPr>
          <w:rFonts w:ascii="Times New Roman" w:hAnsi="Times New Roman"/>
          <w:b/>
          <w:sz w:val="28"/>
          <w:szCs w:val="28"/>
          <w:u w:val="single"/>
        </w:rPr>
      </w:pPr>
      <w:bookmarkStart w:id="1" w:name="_Hlk144203059"/>
      <w:r w:rsidRPr="00924C0A">
        <w:rPr>
          <w:rFonts w:ascii="Times New Roman" w:hAnsi="Times New Roman"/>
          <w:b/>
          <w:sz w:val="28"/>
          <w:szCs w:val="28"/>
          <w:u w:val="single"/>
        </w:rPr>
        <w:t>1.4.</w:t>
      </w:r>
      <w:r w:rsidR="00B872D5" w:rsidRPr="00B872D5">
        <w:rPr>
          <w:rFonts w:ascii="Times New Roman" w:hAnsi="Times New Roman"/>
          <w:b/>
          <w:sz w:val="28"/>
          <w:szCs w:val="28"/>
          <w:u w:val="single"/>
        </w:rPr>
        <w:t>3</w:t>
      </w:r>
      <w:r w:rsidRPr="00B872D5">
        <w:rPr>
          <w:rFonts w:ascii="Times New Roman" w:hAnsi="Times New Roman"/>
          <w:b/>
          <w:sz w:val="28"/>
          <w:szCs w:val="28"/>
          <w:u w:val="single"/>
        </w:rPr>
        <w:t>.</w:t>
      </w:r>
      <w:r w:rsidR="00C3751C">
        <w:rPr>
          <w:rFonts w:ascii="Times New Roman" w:hAnsi="Times New Roman"/>
          <w:b/>
          <w:sz w:val="28"/>
          <w:szCs w:val="28"/>
          <w:u w:val="single"/>
        </w:rPr>
        <w:t>1.</w:t>
      </w:r>
      <w:r w:rsidRPr="00B872D5">
        <w:rPr>
          <w:rFonts w:ascii="Times New Roman" w:hAnsi="Times New Roman"/>
          <w:b/>
          <w:sz w:val="28"/>
          <w:szCs w:val="28"/>
          <w:u w:val="single"/>
        </w:rPr>
        <w:t xml:space="preserve"> </w:t>
      </w:r>
      <w:r w:rsidR="00B872D5" w:rsidRPr="00B872D5">
        <w:rPr>
          <w:rFonts w:ascii="Times New Roman" w:hAnsi="Times New Roman"/>
          <w:b/>
          <w:sz w:val="28"/>
          <w:szCs w:val="28"/>
          <w:u w:val="single"/>
        </w:rPr>
        <w:t>Речь и альтернативная коммуникация</w:t>
      </w:r>
      <w:r w:rsidR="00B872D5" w:rsidRPr="00CE4EA6">
        <w:rPr>
          <w:rFonts w:ascii="Times New Roman" w:hAnsi="Times New Roman"/>
          <w:sz w:val="28"/>
          <w:szCs w:val="28"/>
        </w:rPr>
        <w:t>.</w:t>
      </w:r>
    </w:p>
    <w:p w14:paraId="51D7D572"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Результаты освоения учебного предмета.</w:t>
      </w:r>
    </w:p>
    <w:p w14:paraId="60245246" w14:textId="77777777" w:rsidR="00B872D5" w:rsidRPr="00CE4EA6" w:rsidRDefault="00B872D5" w:rsidP="00B872D5">
      <w:pPr>
        <w:spacing w:line="360" w:lineRule="auto"/>
        <w:ind w:firstLine="709"/>
        <w:rPr>
          <w:rFonts w:ascii="Times New Roman" w:hAnsi="Times New Roman"/>
          <w:sz w:val="28"/>
          <w:szCs w:val="28"/>
        </w:rPr>
      </w:pPr>
      <w:r w:rsidRPr="00CE4EA6">
        <w:rPr>
          <w:rFonts w:ascii="Times New Roman" w:hAnsi="Times New Roman"/>
          <w:sz w:val="28"/>
          <w:szCs w:val="28"/>
        </w:rPr>
        <w:t>С учётом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14:paraId="6C753BCA"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ровесниками для решения практических задач;</w:t>
      </w:r>
    </w:p>
    <w:p w14:paraId="6883B7F4"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понимание и использование жестовой коммуникации в быту и на занятиях;</w:t>
      </w:r>
    </w:p>
    <w:p w14:paraId="20350A59"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14:paraId="2DDAB1BB"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понимание и использование слов и простых фраз, обозначающих объекты и явления окружающего мира;</w:t>
      </w:r>
    </w:p>
    <w:p w14:paraId="39E10BA8"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14:paraId="0988F2C4"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дополнять отсутствие речевых средств невербальными средствами;</w:t>
      </w:r>
    </w:p>
    <w:p w14:paraId="65D60EA9"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осознанное правильное устно-дактильное чтение слов, предложений, тестов;</w:t>
      </w:r>
    </w:p>
    <w:p w14:paraId="5FFD51D8"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14:paraId="1439AD41" w14:textId="77777777" w:rsidR="00B872D5" w:rsidRPr="00B872D5" w:rsidRDefault="00B872D5" w:rsidP="0071712E">
      <w:pPr>
        <w:pStyle w:val="a3"/>
        <w:numPr>
          <w:ilvl w:val="0"/>
          <w:numId w:val="17"/>
        </w:numPr>
        <w:spacing w:line="360" w:lineRule="auto"/>
        <w:ind w:left="0" w:firstLine="709"/>
        <w:rPr>
          <w:rFonts w:ascii="Times New Roman" w:hAnsi="Times New Roman"/>
          <w:sz w:val="28"/>
          <w:szCs w:val="28"/>
        </w:rPr>
      </w:pPr>
      <w:r w:rsidRPr="00B872D5">
        <w:rPr>
          <w:rFonts w:ascii="Times New Roman" w:hAnsi="Times New Roman"/>
          <w:sz w:val="28"/>
          <w:szCs w:val="28"/>
        </w:rPr>
        <w:t>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p w14:paraId="03B84BAB" w14:textId="77777777" w:rsidR="00921C70" w:rsidRDefault="00921C70" w:rsidP="00CC185F">
      <w:pPr>
        <w:spacing w:line="360" w:lineRule="auto"/>
        <w:ind w:right="-141"/>
        <w:rPr>
          <w:rFonts w:ascii="Times New Roman" w:hAnsi="Times New Roman"/>
          <w:b/>
          <w:sz w:val="28"/>
          <w:szCs w:val="28"/>
          <w:u w:val="single"/>
        </w:rPr>
      </w:pPr>
    </w:p>
    <w:p w14:paraId="503B8350"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1.4.</w:t>
      </w:r>
      <w:r w:rsidR="00C3751C">
        <w:rPr>
          <w:rFonts w:ascii="Times New Roman" w:hAnsi="Times New Roman"/>
          <w:b/>
          <w:sz w:val="28"/>
          <w:szCs w:val="28"/>
          <w:u w:val="single"/>
        </w:rPr>
        <w:t>3</w:t>
      </w:r>
      <w:r w:rsidRPr="0084395E">
        <w:rPr>
          <w:rFonts w:ascii="Times New Roman" w:hAnsi="Times New Roman"/>
          <w:b/>
          <w:sz w:val="28"/>
          <w:szCs w:val="28"/>
          <w:u w:val="single"/>
        </w:rPr>
        <w:t>.</w:t>
      </w:r>
      <w:r w:rsidR="00C3751C">
        <w:rPr>
          <w:rFonts w:ascii="Times New Roman" w:hAnsi="Times New Roman"/>
          <w:b/>
          <w:sz w:val="28"/>
          <w:szCs w:val="28"/>
          <w:u w:val="single"/>
        </w:rPr>
        <w:t>2.</w:t>
      </w:r>
      <w:r w:rsidRPr="0084395E">
        <w:rPr>
          <w:rFonts w:ascii="Times New Roman" w:hAnsi="Times New Roman"/>
          <w:b/>
          <w:sz w:val="28"/>
          <w:szCs w:val="28"/>
          <w:u w:val="single"/>
        </w:rPr>
        <w:t xml:space="preserve"> </w:t>
      </w:r>
      <w:r w:rsidR="001D57F4" w:rsidRPr="0084395E">
        <w:rPr>
          <w:rFonts w:ascii="Times New Roman" w:hAnsi="Times New Roman"/>
          <w:b/>
          <w:sz w:val="28"/>
          <w:szCs w:val="28"/>
          <w:u w:val="single"/>
        </w:rPr>
        <w:t>Математика</w:t>
      </w:r>
    </w:p>
    <w:p w14:paraId="162963A4"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4CE03A4F"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14:paraId="5129B739"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различать и сравнивать предметы по цвету, форме, величине в играх и практической деятельности;</w:t>
      </w:r>
    </w:p>
    <w:p w14:paraId="4866ED55"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способность к перемещению и ориентировке в пространстве в бытовых ситуациях;</w:t>
      </w:r>
    </w:p>
    <w:p w14:paraId="2FABB7BD"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14:paraId="69B489AD"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формирование представлений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14:paraId="4E129EA5"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14:paraId="3B5CEFE4"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пересчет предметов в доступных обучающемуся пределах в процессе деятельности;</w:t>
      </w:r>
    </w:p>
    <w:p w14:paraId="776BD065"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обучение выполнению простых арифметических действий на наглядной основе, пониманию значений арифметических знаков;</w:t>
      </w:r>
    </w:p>
    <w:p w14:paraId="7E26B956"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обозначать арифметические действия знаками.</w:t>
      </w:r>
    </w:p>
    <w:p w14:paraId="2EA101D1"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2. Развитие умения самостоятельно пользоваться математическими представлениями и умениями при решении элементарных житейских задач:</w:t>
      </w:r>
    </w:p>
    <w:p w14:paraId="71CF8637"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w:t>
      </w:r>
    </w:p>
    <w:p w14:paraId="415CDD46" w14:textId="77777777" w:rsidR="00BF0C6B" w:rsidRPr="00CE4EA6"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участие вместе со взрослыми в покупке продуктов и других вещей, понимание назначения денег;</w:t>
      </w:r>
    </w:p>
    <w:p w14:paraId="22A1927C" w14:textId="77777777" w:rsidR="00BF0C6B" w:rsidRDefault="00BF0C6B" w:rsidP="00BF0C6B">
      <w:pPr>
        <w:spacing w:line="360" w:lineRule="auto"/>
        <w:ind w:firstLine="709"/>
        <w:rPr>
          <w:rFonts w:ascii="Times New Roman" w:hAnsi="Times New Roman"/>
          <w:sz w:val="28"/>
          <w:szCs w:val="28"/>
        </w:rPr>
      </w:pPr>
      <w:r w:rsidRPr="00CE4EA6">
        <w:rPr>
          <w:rFonts w:ascii="Times New Roman" w:hAnsi="Times New Roman"/>
          <w:sz w:val="28"/>
          <w:szCs w:val="28"/>
        </w:rPr>
        <w:t>умение распознавать цифры, обозначающие возраст самого обучающегося, номер дома, квартиры, автобуса.</w:t>
      </w:r>
    </w:p>
    <w:p w14:paraId="2B7D6089" w14:textId="77777777" w:rsidR="00BF0C6B" w:rsidRDefault="00BF0C6B" w:rsidP="00BF0C6B">
      <w:pPr>
        <w:spacing w:line="360" w:lineRule="auto"/>
        <w:ind w:firstLine="709"/>
        <w:rPr>
          <w:rFonts w:ascii="Times New Roman" w:hAnsi="Times New Roman"/>
          <w:sz w:val="28"/>
          <w:szCs w:val="28"/>
        </w:rPr>
      </w:pPr>
    </w:p>
    <w:p w14:paraId="03ED382C" w14:textId="77777777" w:rsidR="00BF0C6B" w:rsidRPr="00BF0C6B" w:rsidRDefault="00BF0C6B" w:rsidP="00BF0C6B">
      <w:pPr>
        <w:spacing w:line="360" w:lineRule="auto"/>
        <w:rPr>
          <w:rFonts w:ascii="Times New Roman" w:hAnsi="Times New Roman"/>
          <w:b/>
          <w:sz w:val="28"/>
          <w:szCs w:val="28"/>
          <w:u w:val="single"/>
        </w:rPr>
      </w:pPr>
      <w:r w:rsidRPr="00BF0C6B">
        <w:rPr>
          <w:rFonts w:ascii="Times New Roman" w:hAnsi="Times New Roman"/>
          <w:b/>
          <w:sz w:val="28"/>
          <w:szCs w:val="28"/>
          <w:u w:val="single"/>
        </w:rPr>
        <w:t>1.4.</w:t>
      </w:r>
      <w:r w:rsidR="00C3751C">
        <w:rPr>
          <w:rFonts w:ascii="Times New Roman" w:hAnsi="Times New Roman"/>
          <w:b/>
          <w:sz w:val="28"/>
          <w:szCs w:val="28"/>
          <w:u w:val="single"/>
        </w:rPr>
        <w:t>3.3</w:t>
      </w:r>
      <w:r w:rsidRPr="00BF0C6B">
        <w:rPr>
          <w:rFonts w:ascii="Times New Roman" w:hAnsi="Times New Roman"/>
          <w:b/>
          <w:sz w:val="28"/>
          <w:szCs w:val="28"/>
          <w:u w:val="single"/>
        </w:rPr>
        <w:t>. Окружающий мир</w:t>
      </w:r>
    </w:p>
    <w:p w14:paraId="3E909FA4"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 xml:space="preserve">Окружающий природный мир </w:t>
      </w:r>
    </w:p>
    <w:p w14:paraId="4D491E22"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Овладение элементарными представлениями о неживой природе. </w:t>
      </w:r>
    </w:p>
    <w:p w14:paraId="0915EA1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Практическое взаимодействие с окружающим, развитие ориентации в ближайшем окружении.</w:t>
      </w:r>
    </w:p>
    <w:p w14:paraId="28C2A291"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элементарных представлений о временах года, умение обозначить их признаки с помощью невербальных и вербальных средств. </w:t>
      </w:r>
    </w:p>
    <w:p w14:paraId="4DE3543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Понимание элементарных причинно-следственных связей межу явлениями природы.  </w:t>
      </w:r>
    </w:p>
    <w:p w14:paraId="25229D05"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w:t>
      </w:r>
    </w:p>
    <w:p w14:paraId="3BEE96E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элементарных представлений об объектах неживой природы (земле, воздухе, лесе, луге, реке, огне..); явлениях природы (дождь, снег, гроза..)</w:t>
      </w:r>
    </w:p>
    <w:p w14:paraId="4B1F8D0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Умение ориентироваться на жизненно важные для ребенка звучания природных явлений.</w:t>
      </w:r>
    </w:p>
    <w:p w14:paraId="147159F3"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 Наличие элементарных представлений о времени: умение различать части суток, дни недели, месяцы, их соотнесение с временем года.</w:t>
      </w:r>
    </w:p>
    <w:p w14:paraId="5B94790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 Формирование представлений о животном и растительном мире. </w:t>
      </w:r>
    </w:p>
    <w:p w14:paraId="69F49CEB"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Интерес к живой природе.</w:t>
      </w:r>
    </w:p>
    <w:p w14:paraId="6834E239"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w:t>
      </w:r>
    </w:p>
    <w:p w14:paraId="4FD7926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Понимание элементарных связей между жизнью животных и растений и продуктами питания (молоко, овощи, фрукты...). </w:t>
      </w:r>
    </w:p>
    <w:p w14:paraId="1C185043"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желания участвовать в уходе за животными и растениями. </w:t>
      </w:r>
    </w:p>
    <w:p w14:paraId="6BCBE1D2"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Представления о необходимых орудиях для работы на участке, в огороде, безопасному обращению с ними. </w:t>
      </w:r>
    </w:p>
    <w:p w14:paraId="07A31A1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Знание правил безопасного для мира природы поведения человека. </w:t>
      </w:r>
    </w:p>
    <w:p w14:paraId="172BE3D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Развитие активности, любознательности во взаимодействии с миром живой и неживой природы. </w:t>
      </w:r>
    </w:p>
    <w:p w14:paraId="09D10EB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14:paraId="342D76BE"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Человек и общество.</w:t>
      </w:r>
    </w:p>
    <w:p w14:paraId="4F3113B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Формирование первоначальных представлений о себе (о своем теле; возрасте, поле….), своих физических возможностях и возможностях сверстников и других людей. </w:t>
      </w:r>
    </w:p>
    <w:p w14:paraId="28CE3244"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Умение называть себя в доступной форме, соотносить свою внешность с фотографией, отражением в зеркале; найти себя на семейном или коллективном снимке. </w:t>
      </w:r>
    </w:p>
    <w:p w14:paraId="096B2BEE"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Отнесение себя к определенному полу.</w:t>
      </w:r>
    </w:p>
    <w:p w14:paraId="6F80F90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Умение различать свои вещи среди других («моё» и «не моё»), соотносить со своим полом, внешностью, ростом.</w:t>
      </w:r>
    </w:p>
    <w:p w14:paraId="41DEDB96"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w:t>
      </w:r>
    </w:p>
    <w:p w14:paraId="1D9AD326"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Понимание значений слов и фраз, обозначающих части тела, инструкций, связанных с процессами самообслуживания. </w:t>
      </w:r>
    </w:p>
    <w:p w14:paraId="57A3217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Умение сообщать сведения о себе: имя, фамилия, возраст, пол, место жительства, любимые занятия и др.</w:t>
      </w:r>
    </w:p>
    <w:p w14:paraId="2848733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Формирование представлений о своей семье, взаимоотношениях в семье, обязанностях членов семьи и ребенка.</w:t>
      </w:r>
    </w:p>
    <w:p w14:paraId="7E796876"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представлений о составе семье, обязанностях членов семьи, о своих обязанностях. </w:t>
      </w:r>
    </w:p>
    <w:p w14:paraId="12A96264"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Осознание необходимости помощи старшим в семье.</w:t>
      </w:r>
    </w:p>
    <w:p w14:paraId="073062F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Понимание основ безопасности собственной жизнедеятельности, безопасного поведения в быту.</w:t>
      </w:r>
    </w:p>
    <w:p w14:paraId="66520A0D"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Усвоение элементарных норм взаимодействия и этикета, обогащение практики эмоционального взаимодействия и сопереживания. </w:t>
      </w:r>
    </w:p>
    <w:p w14:paraId="745890E0" w14:textId="77777777" w:rsidR="00A00861" w:rsidRPr="00A00861" w:rsidRDefault="00A00861" w:rsidP="00A00861">
      <w:pPr>
        <w:spacing w:line="360" w:lineRule="auto"/>
        <w:ind w:firstLine="709"/>
        <w:rPr>
          <w:rFonts w:ascii="Times New Roman" w:hAnsi="Times New Roman"/>
          <w:sz w:val="28"/>
          <w:szCs w:val="28"/>
        </w:rPr>
      </w:pPr>
      <w:r>
        <w:rPr>
          <w:rFonts w:ascii="Times New Roman" w:hAnsi="Times New Roman"/>
          <w:sz w:val="28"/>
          <w:szCs w:val="28"/>
        </w:rPr>
        <w:t>Р</w:t>
      </w:r>
      <w:r w:rsidRPr="00A00861">
        <w:rPr>
          <w:rFonts w:ascii="Times New Roman" w:hAnsi="Times New Roman"/>
          <w:sz w:val="28"/>
          <w:szCs w:val="28"/>
        </w:rPr>
        <w:t>азвитие интереса к достижениям в учёбе, к собственным увлечениям, поиску друзей, организации личного пространства и времени (учебного и свободного).</w:t>
      </w:r>
    </w:p>
    <w:p w14:paraId="04BAE0C2"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Наличие интереса к друзьям, участию в коллективных играх, мероприятиях, занятиях. </w:t>
      </w:r>
    </w:p>
    <w:p w14:paraId="104D1DDD" w14:textId="77777777" w:rsid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Умение выразить свои интересы, любимые занятия. </w:t>
      </w:r>
    </w:p>
    <w:p w14:paraId="797F614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Наличие интереса к достижениям в учёбе, овладении новыми умениями, к собственным увлечениям, организации личного времени.</w:t>
      </w:r>
    </w:p>
    <w:p w14:paraId="26C3D143"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Домоводство.</w:t>
      </w:r>
    </w:p>
    <w:p w14:paraId="413FC38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1) Умение принимать посильное участие в повседневных делах дома.</w:t>
      </w:r>
    </w:p>
    <w:p w14:paraId="463D7AE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участвовать в доступных видах бытовых работ: приготовление пищи, уборка, стирка, глажение, чистка одежды, обуви, сервировка стола, др.</w:t>
      </w:r>
    </w:p>
    <w:p w14:paraId="3FA177E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последовательность в хозяйственно-бытовой деятельности: стирка, уборка, работа на кухне, др.</w:t>
      </w:r>
    </w:p>
    <w:p w14:paraId="30813C99"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 xml:space="preserve">Соблюдение гигиенических и санитарных правил хранения домашних вещей, продуктов, химических средств бытового назначения. </w:t>
      </w:r>
    </w:p>
    <w:p w14:paraId="68FE7A18"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элементарные правила безопасности при использовании бытовой техники, инструментов.</w:t>
      </w:r>
    </w:p>
    <w:p w14:paraId="059ED39F" w14:textId="77777777" w:rsidR="00A00861" w:rsidRPr="00A00861" w:rsidRDefault="00A00861" w:rsidP="00A00861">
      <w:pPr>
        <w:spacing w:line="360" w:lineRule="auto"/>
        <w:rPr>
          <w:rFonts w:ascii="Times New Roman" w:hAnsi="Times New Roman"/>
          <w:b/>
          <w:sz w:val="28"/>
          <w:szCs w:val="28"/>
          <w:u w:val="single"/>
        </w:rPr>
      </w:pPr>
      <w:r w:rsidRPr="00A00861">
        <w:rPr>
          <w:rFonts w:ascii="Times New Roman" w:hAnsi="Times New Roman"/>
          <w:b/>
          <w:sz w:val="28"/>
          <w:szCs w:val="28"/>
          <w:u w:val="single"/>
        </w:rPr>
        <w:t>Окружающий социальный мир</w:t>
      </w:r>
    </w:p>
    <w:p w14:paraId="392939A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1) Представления о мире, созданном руками человека</w:t>
      </w:r>
    </w:p>
    <w:p w14:paraId="7D94982C"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 xml:space="preserve">Интерес к объектам, созданным человеком. </w:t>
      </w:r>
    </w:p>
    <w:p w14:paraId="489EC326"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0DB169B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элементарные правила безопасности поведения в доме, на улице, в транспорте, в общественных местах.</w:t>
      </w:r>
    </w:p>
    <w:p w14:paraId="6A30597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BE4B325"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 деятельности и профессиях людей, окружающих ребенка (учитель, повар, врач, водитель и т.д.).</w:t>
      </w:r>
    </w:p>
    <w:p w14:paraId="6FB983E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 социальных ролях людей (пассажир, пешеход, пок</w:t>
      </w:r>
      <w:r>
        <w:rPr>
          <w:rFonts w:ascii="Times New Roman" w:hAnsi="Times New Roman"/>
          <w:sz w:val="28"/>
          <w:szCs w:val="28"/>
        </w:rPr>
        <w:t>у</w:t>
      </w:r>
      <w:r w:rsidRPr="00A00861">
        <w:rPr>
          <w:rFonts w:ascii="Times New Roman" w:hAnsi="Times New Roman"/>
          <w:sz w:val="28"/>
          <w:szCs w:val="28"/>
        </w:rPr>
        <w:t>патель и т.д.), правилах поведения согласно социальным ролям в различных ситуациях.</w:t>
      </w:r>
    </w:p>
    <w:p w14:paraId="3B054F17"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Накопление опыта конструктивного взаимодействия с взрослыми и сверстниками.</w:t>
      </w:r>
    </w:p>
    <w:p w14:paraId="55B8050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0FA628C0"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3) Развитие межличностных и групповых отношений.</w:t>
      </w:r>
    </w:p>
    <w:p w14:paraId="7476189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Представление о дружбе, товарищах, сверстниках.</w:t>
      </w:r>
    </w:p>
    <w:p w14:paraId="719AB76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находить друзей на основе личностных симпатий.</w:t>
      </w:r>
    </w:p>
    <w:p w14:paraId="577A6373"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строить отношения на основе поддержки и взаимопомощи, умение сопереживать, сочувствовать, проявлять внимание.</w:t>
      </w:r>
    </w:p>
    <w:p w14:paraId="0D4610D1"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взаимодействовать в группе в процессе учебной, игровой, других видах доступной деятельности.</w:t>
      </w:r>
    </w:p>
    <w:p w14:paraId="53FFD3D4"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организовывать свободное время с учетом своих и совместных интересов.</w:t>
      </w:r>
    </w:p>
    <w:p w14:paraId="186E44CF"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4) Накопление положительного опыта сотрудничества и участия в общественной жизни.</w:t>
      </w:r>
    </w:p>
    <w:p w14:paraId="5952760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Представление о праздниках, праздничных мероприятиях, их содержании, участие в них.</w:t>
      </w:r>
    </w:p>
    <w:p w14:paraId="4B874A5A"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Использование простейших эстетических ориентиров о внешнем виде на праздниках, в хозяйственно-бытовой деятельности.</w:t>
      </w:r>
    </w:p>
    <w:p w14:paraId="203C4E0B"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Умение соблюдать традиции семейных, школьных, государственных праздников.</w:t>
      </w:r>
    </w:p>
    <w:p w14:paraId="448AAC53"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5) Представления об обязанностях и правах ребенка.</w:t>
      </w:r>
    </w:p>
    <w:p w14:paraId="1701CC10"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Представления об обязанностях обучающегося, сына/дочери, внука/внучки и др.</w:t>
      </w:r>
    </w:p>
    <w:p w14:paraId="3AFE4878"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 xml:space="preserve">6) Представление о стране проживания Россия. </w:t>
      </w:r>
    </w:p>
    <w:p w14:paraId="482F0872" w14:textId="77777777" w:rsidR="00A00861" w:rsidRPr="00A00861" w:rsidRDefault="00A00861" w:rsidP="00A00861">
      <w:pPr>
        <w:spacing w:line="360" w:lineRule="auto"/>
        <w:ind w:firstLine="709"/>
        <w:rPr>
          <w:rFonts w:ascii="Times New Roman" w:hAnsi="Times New Roman"/>
          <w:sz w:val="28"/>
          <w:szCs w:val="28"/>
        </w:rPr>
      </w:pPr>
      <w:r w:rsidRPr="00A00861">
        <w:rPr>
          <w:rFonts w:ascii="Times New Roman" w:hAnsi="Times New Roman"/>
          <w:sz w:val="28"/>
          <w:szCs w:val="28"/>
        </w:rPr>
        <w:t>•</w:t>
      </w:r>
      <w:r w:rsidRPr="00A00861">
        <w:rPr>
          <w:rFonts w:ascii="Times New Roman" w:hAnsi="Times New Roman"/>
          <w:sz w:val="28"/>
          <w:szCs w:val="28"/>
        </w:rPr>
        <w:tab/>
        <w:t>Представление о стране, столице, городе (селе), месте проживания.</w:t>
      </w:r>
    </w:p>
    <w:p w14:paraId="4F63E9FC" w14:textId="77777777" w:rsidR="00E87999" w:rsidRPr="00856CF0" w:rsidRDefault="00E87999" w:rsidP="00A00861">
      <w:pPr>
        <w:spacing w:line="360" w:lineRule="auto"/>
        <w:rPr>
          <w:rFonts w:ascii="Times New Roman" w:hAnsi="Times New Roman"/>
          <w:sz w:val="28"/>
          <w:szCs w:val="28"/>
        </w:rPr>
      </w:pPr>
    </w:p>
    <w:p w14:paraId="471449F4"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w:t>
      </w:r>
      <w:r w:rsidR="00C3751C">
        <w:rPr>
          <w:rFonts w:ascii="Times New Roman" w:hAnsi="Times New Roman"/>
          <w:b/>
          <w:sz w:val="28"/>
          <w:szCs w:val="28"/>
          <w:u w:val="single"/>
        </w:rPr>
        <w:t>3.4</w:t>
      </w:r>
      <w:r w:rsidRPr="004D2BF1">
        <w:rPr>
          <w:rFonts w:ascii="Times New Roman" w:hAnsi="Times New Roman"/>
          <w:b/>
          <w:sz w:val="28"/>
          <w:szCs w:val="28"/>
          <w:u w:val="single"/>
        </w:rPr>
        <w:t xml:space="preserve">. </w:t>
      </w:r>
      <w:r w:rsidR="00DB4624">
        <w:rPr>
          <w:rFonts w:ascii="Times New Roman" w:hAnsi="Times New Roman"/>
          <w:b/>
          <w:sz w:val="28"/>
          <w:szCs w:val="28"/>
          <w:u w:val="single"/>
        </w:rPr>
        <w:t>Изобразительное искусство</w:t>
      </w:r>
    </w:p>
    <w:p w14:paraId="7065F492" w14:textId="77777777" w:rsidR="00DB4624" w:rsidRPr="00CE4EA6" w:rsidRDefault="00DB4624" w:rsidP="00DB4624">
      <w:pPr>
        <w:spacing w:line="360" w:lineRule="auto"/>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12648A90"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1) накопление первоначальных впечатлений от разных видов искусств и получение доступного опыта художественного творчества.</w:t>
      </w:r>
    </w:p>
    <w:p w14:paraId="3624842A"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Интерес и овладение доступными видами изобразительной деятельности (лепка, аппликация, рисование). </w:t>
      </w:r>
    </w:p>
    <w:p w14:paraId="31EF0E88"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использовать необходимые орудия и инструменты, понимание правил поведения в процессе деятельности. </w:t>
      </w:r>
    </w:p>
    <w:p w14:paraId="3B0D57FD"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Положительная эмоциональная реакция на совместную и самостоятельную музыкально-ритмическую деятельность;</w:t>
      </w:r>
    </w:p>
    <w:p w14:paraId="09F563EC"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14:paraId="26071480"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самостоятельно или с помощью взрослых оценить (красиво и некрасиво) продукты своей и чужой художественной деятельности. </w:t>
      </w:r>
    </w:p>
    <w:p w14:paraId="78AA3C14"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w:t>
      </w:r>
    </w:p>
    <w:p w14:paraId="35CFB358"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Наличие интереса к участию в праздниках в образовательной организации и вне ее, адекватное поведение и стремление действовать с окружающими людьми;</w:t>
      </w:r>
    </w:p>
    <w:p w14:paraId="7C1FF5F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3) развитие опыта самовыражения в разных видах искусства, освоение элементарных форм художественного ремесла. </w:t>
      </w:r>
    </w:p>
    <w:p w14:paraId="712C952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к какому-то виду художественной деятельности, стремление достичь результата в ней. </w:t>
      </w:r>
    </w:p>
    <w:p w14:paraId="56637D8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и возможности освоения определенного вида художественных ремесел (керамика, плетение, ткачество и другие). </w:t>
      </w:r>
    </w:p>
    <w:p w14:paraId="41D41F21"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Стремление отражать в работе свои личные представления и впечатления.</w:t>
      </w:r>
    </w:p>
    <w:p w14:paraId="01BB0278"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Наличие представлений о технологии изготовления изделий, соблюдении правил безопасности труда и личной гигиены.</w:t>
      </w:r>
    </w:p>
    <w:p w14:paraId="7E5A6206" w14:textId="77777777" w:rsidR="00DB4624" w:rsidRDefault="00DB4624" w:rsidP="00CC185F">
      <w:pPr>
        <w:spacing w:line="360" w:lineRule="auto"/>
        <w:ind w:right="-141"/>
        <w:rPr>
          <w:rFonts w:ascii="Times New Roman" w:hAnsi="Times New Roman"/>
          <w:b/>
          <w:sz w:val="28"/>
          <w:szCs w:val="28"/>
          <w:u w:val="single"/>
        </w:rPr>
      </w:pPr>
    </w:p>
    <w:p w14:paraId="6C6F755E"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w:t>
      </w:r>
      <w:r w:rsidR="00C3751C">
        <w:rPr>
          <w:rFonts w:ascii="Times New Roman" w:hAnsi="Times New Roman"/>
          <w:b/>
          <w:sz w:val="28"/>
          <w:szCs w:val="28"/>
          <w:u w:val="single"/>
        </w:rPr>
        <w:t>.3.5.</w:t>
      </w:r>
      <w:r w:rsidRPr="004D2BF1">
        <w:rPr>
          <w:rFonts w:ascii="Times New Roman" w:hAnsi="Times New Roman"/>
          <w:b/>
          <w:sz w:val="28"/>
          <w:szCs w:val="28"/>
          <w:u w:val="single"/>
        </w:rPr>
        <w:t xml:space="preserve"> </w:t>
      </w:r>
      <w:r w:rsidR="00FD7733" w:rsidRPr="004D2BF1">
        <w:rPr>
          <w:rFonts w:ascii="Times New Roman" w:hAnsi="Times New Roman"/>
          <w:b/>
          <w:sz w:val="28"/>
          <w:szCs w:val="28"/>
          <w:u w:val="single"/>
        </w:rPr>
        <w:t>Технология</w:t>
      </w:r>
      <w:r w:rsidR="00DB4624">
        <w:rPr>
          <w:rFonts w:ascii="Times New Roman" w:hAnsi="Times New Roman"/>
          <w:b/>
          <w:sz w:val="28"/>
          <w:szCs w:val="28"/>
          <w:u w:val="single"/>
        </w:rPr>
        <w:t>.</w:t>
      </w:r>
      <w:r w:rsidR="00E87999">
        <w:rPr>
          <w:rFonts w:ascii="Times New Roman" w:hAnsi="Times New Roman"/>
          <w:b/>
          <w:sz w:val="28"/>
          <w:szCs w:val="28"/>
          <w:u w:val="single"/>
        </w:rPr>
        <w:t xml:space="preserve"> </w:t>
      </w:r>
      <w:r w:rsidR="00DB4624" w:rsidRPr="00DB4624">
        <w:rPr>
          <w:rFonts w:ascii="Times New Roman" w:hAnsi="Times New Roman"/>
          <w:b/>
          <w:sz w:val="28"/>
          <w:szCs w:val="28"/>
          <w:u w:val="single"/>
        </w:rPr>
        <w:t>Предметно-практические действия</w:t>
      </w:r>
    </w:p>
    <w:p w14:paraId="0AF68B5E" w14:textId="77777777" w:rsidR="00DB4624" w:rsidRDefault="000D4664" w:rsidP="00DB4624">
      <w:pPr>
        <w:spacing w:line="360" w:lineRule="auto"/>
        <w:ind w:firstLine="709"/>
        <w:rPr>
          <w:rFonts w:ascii="Times New Roman" w:hAnsi="Times New Roman"/>
          <w:sz w:val="28"/>
          <w:szCs w:val="28"/>
        </w:rPr>
      </w:pPr>
      <w:r w:rsidRPr="000917E7">
        <w:rPr>
          <w:rFonts w:ascii="Times New Roman" w:hAnsi="Times New Roman"/>
          <w:sz w:val="28"/>
          <w:szCs w:val="28"/>
        </w:rPr>
        <w:t>Планируемые результаты освоения учебного предмета:</w:t>
      </w:r>
      <w:r w:rsidR="00DB4624">
        <w:rPr>
          <w:rFonts w:ascii="Times New Roman" w:hAnsi="Times New Roman"/>
          <w:sz w:val="28"/>
          <w:szCs w:val="28"/>
        </w:rPr>
        <w:t xml:space="preserve"> </w:t>
      </w:r>
      <w:r w:rsidR="00DB4624" w:rsidRPr="00CE4EA6">
        <w:rPr>
          <w:rFonts w:ascii="Times New Roman" w:hAnsi="Times New Roman"/>
          <w:sz w:val="28"/>
          <w:szCs w:val="28"/>
        </w:rPr>
        <w:t xml:space="preserve">овладение предметными действиями как необходимой основой для самообслуживания, коммуникации, изобразительной, бытовой и трудовой деятельности. </w:t>
      </w:r>
    </w:p>
    <w:p w14:paraId="2F4D3E23"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к действиям с предметами и материалами. </w:t>
      </w:r>
    </w:p>
    <w:p w14:paraId="415585E7" w14:textId="77777777" w:rsidR="00DB4624" w:rsidRPr="00CE4EA6"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Умение выполнять простые действия с предметами и материалами;</w:t>
      </w:r>
    </w:p>
    <w:p w14:paraId="08FEC9CF" w14:textId="77777777" w:rsidR="00DB4624" w:rsidRPr="00DB4624" w:rsidRDefault="00DB4624" w:rsidP="0071712E">
      <w:pPr>
        <w:pStyle w:val="a3"/>
        <w:numPr>
          <w:ilvl w:val="0"/>
          <w:numId w:val="18"/>
        </w:numPr>
        <w:spacing w:line="360" w:lineRule="auto"/>
        <w:ind w:left="0" w:firstLine="709"/>
        <w:rPr>
          <w:rFonts w:ascii="Times New Roman" w:hAnsi="Times New Roman"/>
          <w:sz w:val="28"/>
          <w:szCs w:val="28"/>
        </w:rPr>
      </w:pPr>
      <w:r w:rsidRPr="00DB4624">
        <w:rPr>
          <w:rFonts w:ascii="Times New Roman" w:hAnsi="Times New Roman"/>
          <w:sz w:val="28"/>
          <w:szCs w:val="28"/>
        </w:rPr>
        <w:t>умение соблюдать очередность при выполнении трудовых операций и другое);</w:t>
      </w:r>
    </w:p>
    <w:p w14:paraId="3190CA57" w14:textId="77777777" w:rsidR="00DB4624" w:rsidRPr="00DB4624" w:rsidRDefault="00DB4624" w:rsidP="0071712E">
      <w:pPr>
        <w:pStyle w:val="a3"/>
        <w:numPr>
          <w:ilvl w:val="0"/>
          <w:numId w:val="18"/>
        </w:numPr>
        <w:spacing w:line="360" w:lineRule="auto"/>
        <w:ind w:left="0" w:firstLine="709"/>
        <w:rPr>
          <w:rFonts w:ascii="Times New Roman" w:hAnsi="Times New Roman"/>
          <w:sz w:val="28"/>
          <w:szCs w:val="28"/>
        </w:rPr>
      </w:pPr>
      <w:r w:rsidRPr="00DB4624">
        <w:rPr>
          <w:rFonts w:ascii="Times New Roman" w:hAnsi="Times New Roman"/>
          <w:sz w:val="28"/>
          <w:szCs w:val="28"/>
        </w:rPr>
        <w:t>умение следовать плану при выполнении предметных действий;</w:t>
      </w:r>
    </w:p>
    <w:p w14:paraId="1AAF31AB" w14:textId="77777777" w:rsidR="00DB4624" w:rsidRPr="00DB4624" w:rsidRDefault="00DB4624" w:rsidP="0071712E">
      <w:pPr>
        <w:pStyle w:val="a3"/>
        <w:numPr>
          <w:ilvl w:val="0"/>
          <w:numId w:val="18"/>
        </w:numPr>
        <w:spacing w:line="360" w:lineRule="auto"/>
        <w:ind w:left="0" w:firstLine="709"/>
        <w:rPr>
          <w:rFonts w:ascii="Times New Roman" w:hAnsi="Times New Roman"/>
          <w:sz w:val="28"/>
          <w:szCs w:val="28"/>
        </w:rPr>
      </w:pPr>
      <w:r w:rsidRPr="00DB4624">
        <w:rPr>
          <w:rFonts w:ascii="Times New Roman" w:hAnsi="Times New Roman"/>
          <w:sz w:val="28"/>
          <w:szCs w:val="28"/>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14:paraId="4E111A3A"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выполнять отдельные трудовые операции, виды работ, применяемые в сферах производства и обслуживания. </w:t>
      </w:r>
      <w:r>
        <w:rPr>
          <w:rFonts w:ascii="Times New Roman" w:hAnsi="Times New Roman"/>
          <w:sz w:val="28"/>
          <w:szCs w:val="28"/>
        </w:rPr>
        <w:t xml:space="preserve"> </w:t>
      </w:r>
    </w:p>
    <w:p w14:paraId="01280A40"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w:t>
      </w:r>
    </w:p>
    <w:p w14:paraId="781DF14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выполнять работу качественно, в установленный промежуток времени, оценивать на доступном уровне полученный результат. </w:t>
      </w:r>
    </w:p>
    <w:p w14:paraId="2FBEC55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Бережное отношение к созданным изделиям и поделкам. </w:t>
      </w:r>
    </w:p>
    <w:p w14:paraId="44A603D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Понимание правил безопасности труда и личной гигиены;</w:t>
      </w:r>
      <w:r>
        <w:rPr>
          <w:rFonts w:ascii="Times New Roman" w:hAnsi="Times New Roman"/>
          <w:sz w:val="28"/>
          <w:szCs w:val="28"/>
        </w:rPr>
        <w:t xml:space="preserve"> </w:t>
      </w:r>
      <w:r w:rsidRPr="00CE4EA6">
        <w:rPr>
          <w:rFonts w:ascii="Times New Roman" w:hAnsi="Times New Roman"/>
          <w:sz w:val="28"/>
          <w:szCs w:val="28"/>
        </w:rPr>
        <w:t xml:space="preserve">освоение элементарных форм ремесла. </w:t>
      </w:r>
    </w:p>
    <w:p w14:paraId="2FEED38F"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Наличие интереса и возможности освоения определенного вида художественных ремесел (керамика, плетение, ткачество и другие). </w:t>
      </w:r>
    </w:p>
    <w:p w14:paraId="7836D71C"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Представления о технологии изготовления изделий. </w:t>
      </w:r>
    </w:p>
    <w:p w14:paraId="6AE735EB"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 xml:space="preserve">Творческое отношение к деятельности, умение отразить в работе свои представления. </w:t>
      </w:r>
    </w:p>
    <w:p w14:paraId="430C762D" w14:textId="77777777" w:rsidR="00DB4624" w:rsidRDefault="00DB4624" w:rsidP="00DB4624">
      <w:pPr>
        <w:spacing w:line="360" w:lineRule="auto"/>
        <w:ind w:firstLine="709"/>
        <w:rPr>
          <w:rFonts w:ascii="Times New Roman" w:hAnsi="Times New Roman"/>
          <w:sz w:val="28"/>
          <w:szCs w:val="28"/>
        </w:rPr>
      </w:pPr>
      <w:r w:rsidRPr="00CE4EA6">
        <w:rPr>
          <w:rFonts w:ascii="Times New Roman" w:hAnsi="Times New Roman"/>
          <w:sz w:val="28"/>
          <w:szCs w:val="28"/>
        </w:rPr>
        <w:t>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501E7549" w14:textId="77777777" w:rsidR="00DB4624" w:rsidRPr="00CE4EA6" w:rsidRDefault="00DB4624" w:rsidP="00DB4624">
      <w:pPr>
        <w:spacing w:line="360" w:lineRule="auto"/>
        <w:rPr>
          <w:rFonts w:ascii="Times New Roman" w:hAnsi="Times New Roman"/>
          <w:sz w:val="28"/>
          <w:szCs w:val="28"/>
        </w:rPr>
      </w:pPr>
    </w:p>
    <w:p w14:paraId="3B8662A9" w14:textId="77777777" w:rsidR="00044000" w:rsidRDefault="00044000" w:rsidP="00C3751C">
      <w:pPr>
        <w:shd w:val="clear" w:color="auto" w:fill="FFFFFF"/>
        <w:spacing w:line="360" w:lineRule="auto"/>
        <w:ind w:right="-141"/>
      </w:pPr>
      <w:r>
        <w:rPr>
          <w:rFonts w:ascii="Times New Roman" w:hAnsi="Times New Roman"/>
          <w:b/>
          <w:sz w:val="28"/>
          <w:szCs w:val="28"/>
          <w:u w:val="single"/>
        </w:rPr>
        <w:t>1.4.</w:t>
      </w:r>
      <w:r w:rsidR="00C3751C">
        <w:rPr>
          <w:rFonts w:ascii="Times New Roman" w:hAnsi="Times New Roman"/>
          <w:b/>
          <w:sz w:val="28"/>
          <w:szCs w:val="28"/>
          <w:u w:val="single"/>
        </w:rPr>
        <w:t>3.6.</w:t>
      </w:r>
      <w:r>
        <w:rPr>
          <w:rFonts w:ascii="Times New Roman" w:hAnsi="Times New Roman"/>
          <w:b/>
          <w:sz w:val="28"/>
          <w:szCs w:val="28"/>
          <w:u w:val="single"/>
        </w:rPr>
        <w:t xml:space="preserve"> </w:t>
      </w:r>
      <w:r w:rsidRPr="00044000">
        <w:rPr>
          <w:rFonts w:ascii="Times New Roman" w:hAnsi="Times New Roman"/>
          <w:b/>
          <w:sz w:val="28"/>
          <w:szCs w:val="28"/>
          <w:u w:val="single"/>
        </w:rPr>
        <w:t>Физическая культура (Адаптивная физическая культура)</w:t>
      </w:r>
    </w:p>
    <w:p w14:paraId="2D83D1E0" w14:textId="77777777" w:rsidR="007E7B07" w:rsidRPr="00CE4EA6" w:rsidRDefault="007E7B07" w:rsidP="007E7B0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3517481B" w14:textId="77777777" w:rsidR="007E7B07" w:rsidRPr="007E7B07" w:rsidRDefault="007E7B0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обучающегося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(словесной) инструкции, желание включаться в доступные подвижные игры, адекватно дозировать физическую нагрузку;</w:t>
      </w:r>
    </w:p>
    <w:p w14:paraId="59360375" w14:textId="77777777" w:rsidR="007E7B07" w:rsidRPr="007E7B07" w:rsidRDefault="007E7B0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14:paraId="082F7C92" w14:textId="77777777" w:rsidR="007E7B07" w:rsidRPr="007E7B07" w:rsidRDefault="007E7B0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p w14:paraId="20CA9115" w14:textId="77777777" w:rsidR="000D4664" w:rsidRDefault="000D4664" w:rsidP="00CC185F">
      <w:pPr>
        <w:spacing w:line="360" w:lineRule="auto"/>
        <w:ind w:right="-141"/>
        <w:rPr>
          <w:rFonts w:ascii="Times New Roman" w:hAnsi="Times New Roman"/>
          <w:b/>
          <w:sz w:val="28"/>
          <w:szCs w:val="28"/>
          <w:u w:val="single"/>
        </w:rPr>
      </w:pPr>
    </w:p>
    <w:p w14:paraId="162C9445" w14:textId="77777777" w:rsidR="00503C3A" w:rsidRPr="007E7B07" w:rsidRDefault="00044000" w:rsidP="007E7B07">
      <w:pPr>
        <w:spacing w:line="360" w:lineRule="auto"/>
        <w:rPr>
          <w:rFonts w:ascii="Times New Roman" w:hAnsi="Times New Roman"/>
          <w:sz w:val="28"/>
          <w:szCs w:val="28"/>
        </w:rPr>
      </w:pPr>
      <w:r w:rsidRPr="00044000">
        <w:rPr>
          <w:rFonts w:ascii="Times New Roman" w:hAnsi="Times New Roman"/>
          <w:b/>
          <w:sz w:val="28"/>
          <w:szCs w:val="28"/>
          <w:u w:val="single"/>
        </w:rPr>
        <w:t>1.4.</w:t>
      </w:r>
      <w:r w:rsidR="00C3751C">
        <w:rPr>
          <w:rFonts w:ascii="Times New Roman" w:hAnsi="Times New Roman"/>
          <w:b/>
          <w:sz w:val="28"/>
          <w:szCs w:val="28"/>
          <w:u w:val="single"/>
        </w:rPr>
        <w:t>3</w:t>
      </w:r>
      <w:r w:rsidRPr="00044000">
        <w:rPr>
          <w:rFonts w:ascii="Times New Roman" w:hAnsi="Times New Roman"/>
          <w:b/>
          <w:sz w:val="28"/>
          <w:szCs w:val="28"/>
          <w:u w:val="single"/>
        </w:rPr>
        <w:t>.</w:t>
      </w:r>
      <w:r w:rsidR="00C3751C">
        <w:rPr>
          <w:rFonts w:ascii="Times New Roman" w:hAnsi="Times New Roman"/>
          <w:b/>
          <w:sz w:val="28"/>
          <w:szCs w:val="28"/>
          <w:u w:val="single"/>
        </w:rPr>
        <w:t>7.</w:t>
      </w:r>
      <w:r w:rsidRPr="00044000">
        <w:rPr>
          <w:rFonts w:ascii="Times New Roman" w:hAnsi="Times New Roman"/>
          <w:b/>
          <w:sz w:val="28"/>
          <w:szCs w:val="28"/>
          <w:u w:val="single"/>
        </w:rPr>
        <w:t xml:space="preserve"> </w:t>
      </w:r>
      <w:r w:rsidR="007E7B07" w:rsidRPr="007E7B07">
        <w:rPr>
          <w:rFonts w:ascii="Times New Roman" w:hAnsi="Times New Roman"/>
          <w:b/>
          <w:sz w:val="28"/>
          <w:szCs w:val="28"/>
          <w:u w:val="single"/>
        </w:rPr>
        <w:t>Формирование слухового восприятия и произносительной стороны речи</w:t>
      </w:r>
    </w:p>
    <w:p w14:paraId="4740D30A" w14:textId="77777777" w:rsidR="007E7B07" w:rsidRPr="00CE4EA6" w:rsidRDefault="007E7B07" w:rsidP="007E7B0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1CECF469"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обучающимися элементарными умениями пользоваться звукоусиливающей аппаратурой, в том числе индивидуальными слуховыми аппаратами;</w:t>
      </w:r>
    </w:p>
    <w:p w14:paraId="49692873"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наличие у обучающихся условной двигательной реакции (с учетом индивидуальных возможностей) на неречевые и речевые стимулы разной частоты и интенсивности (без слуховых аппаратов и при использовании индивидуальных слуховых аппаратов);</w:t>
      </w:r>
    </w:p>
    <w:p w14:paraId="6241A87B"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умениями восприятия на слух (с использованием индивидуальных слуховых аппаратов) звучаний музыкальных инструментов или музыкальных игрушек, по возможности, различения и опознавания на слух доступных по звучанию музыкальных инструментов или музыкальных игрушек, динамики их звучания (нормально, громко, тихо), количества звучаний, продолжительность звучания (кратко, долго), слитности звучания ( слитно-раздельно), темпа (нормальный-быстрый-медленный), простейших ритмов и элементарных высотах отношений звучания (с учетом индивидуальных возможностей обучающихся);</w:t>
      </w:r>
    </w:p>
    <w:p w14:paraId="0BE95552"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умениями восприятия на слух неречевых звучаний окружающего мира (с использованием индивидуальных слуховых аппаратов): социально значимых бытовых и городских шумов, голосов птиц и животных, природных шумов (с учетом индивидуальных возможностей обучающихся);</w:t>
      </w:r>
    </w:p>
    <w:p w14:paraId="117AEE14"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слухозрительным восприятием отработанного речевого материала, необходимого и постоянно используемого в учебной и внеурочной деятельности (с учетом индивидуальных возможностей обучающихся);</w:t>
      </w:r>
    </w:p>
    <w:p w14:paraId="340C2D17" w14:textId="77777777" w:rsidR="007E7B07" w:rsidRPr="007E7B07" w:rsidRDefault="007E7B07" w:rsidP="0071712E">
      <w:pPr>
        <w:pStyle w:val="a3"/>
        <w:numPr>
          <w:ilvl w:val="0"/>
          <w:numId w:val="20"/>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воспроизведением отработанного речевого материала (с учетом индивидуальных возможностей обучающихся).</w:t>
      </w:r>
    </w:p>
    <w:p w14:paraId="522A8B32" w14:textId="77777777" w:rsidR="00681063" w:rsidRDefault="00681063" w:rsidP="00CC185F">
      <w:pPr>
        <w:pStyle w:val="a3"/>
        <w:shd w:val="clear" w:color="auto" w:fill="FFFFFF"/>
        <w:spacing w:line="360" w:lineRule="auto"/>
        <w:ind w:left="0" w:right="-141"/>
        <w:rPr>
          <w:rFonts w:ascii="Times New Roman" w:hAnsi="Times New Roman"/>
          <w:b/>
          <w:sz w:val="28"/>
          <w:szCs w:val="28"/>
          <w:u w:val="single"/>
        </w:rPr>
      </w:pPr>
    </w:p>
    <w:p w14:paraId="452ACDB6" w14:textId="77777777" w:rsidR="00681063" w:rsidRPr="007E7B07" w:rsidRDefault="00044000" w:rsidP="00681063">
      <w:pPr>
        <w:pStyle w:val="a3"/>
        <w:shd w:val="clear" w:color="auto" w:fill="FFFFFF"/>
        <w:spacing w:line="360" w:lineRule="auto"/>
        <w:ind w:left="0" w:right="-141"/>
        <w:rPr>
          <w:rFonts w:ascii="Times New Roman" w:hAnsi="Times New Roman"/>
          <w:b/>
          <w:sz w:val="28"/>
          <w:szCs w:val="28"/>
          <w:u w:val="single"/>
        </w:rPr>
      </w:pPr>
      <w:r w:rsidRPr="00044000">
        <w:rPr>
          <w:rFonts w:ascii="Times New Roman" w:hAnsi="Times New Roman"/>
          <w:b/>
          <w:sz w:val="28"/>
          <w:szCs w:val="28"/>
          <w:u w:val="single"/>
        </w:rPr>
        <w:t>1.4.</w:t>
      </w:r>
      <w:r w:rsidR="00C3751C">
        <w:rPr>
          <w:rFonts w:ascii="Times New Roman" w:hAnsi="Times New Roman"/>
          <w:b/>
          <w:sz w:val="28"/>
          <w:szCs w:val="28"/>
          <w:u w:val="single"/>
        </w:rPr>
        <w:t>3.8</w:t>
      </w:r>
      <w:r w:rsidRPr="00044000">
        <w:rPr>
          <w:rFonts w:ascii="Times New Roman" w:hAnsi="Times New Roman"/>
          <w:b/>
          <w:sz w:val="28"/>
          <w:szCs w:val="28"/>
          <w:u w:val="single"/>
        </w:rPr>
        <w:t xml:space="preserve">. </w:t>
      </w:r>
      <w:r w:rsidR="007E7B07" w:rsidRPr="007E7B07">
        <w:rPr>
          <w:rFonts w:ascii="Times New Roman" w:hAnsi="Times New Roman"/>
          <w:b/>
          <w:sz w:val="28"/>
          <w:szCs w:val="28"/>
          <w:u w:val="single"/>
        </w:rPr>
        <w:t xml:space="preserve">Музыкально-ритмические занятия </w:t>
      </w:r>
      <w:r w:rsidR="00681063" w:rsidRPr="007E7B07">
        <w:rPr>
          <w:rFonts w:ascii="Times New Roman" w:hAnsi="Times New Roman"/>
          <w:b/>
          <w:sz w:val="28"/>
          <w:szCs w:val="28"/>
          <w:u w:val="single"/>
        </w:rPr>
        <w:t>(индивидуальные занятия)</w:t>
      </w:r>
    </w:p>
    <w:p w14:paraId="1622A313" w14:textId="77777777" w:rsidR="007E7B07" w:rsidRPr="00CE4EA6" w:rsidRDefault="007E7B07" w:rsidP="007E7B0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49D6CF37"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приобщение к элементарной музыкально-ритмической деятельности;</w:t>
      </w:r>
    </w:p>
    <w:p w14:paraId="50D85D7A"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проявление эмоциональной отзывчивости при прослушивании музыки, различение и опознавание (с помощью индивидуальных слуховых аппаратов) элементарных доступных динамических, темповых, ритмических и звуковысотных соотношений (с учетом индивидуальных возможностей обучающихся);</w:t>
      </w:r>
    </w:p>
    <w:p w14:paraId="1786EBC3"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музыкально-ритмическими движениями (основными, гимнастическими, танцевальными), построением и элементарным перестроением в группе, исполнением коротких простых танцевальных композиций по подражанию педагогическому работнику и самостоятельно (с учетом индивидуальных возможностей обучающихся);</w:t>
      </w:r>
    </w:p>
    <w:p w14:paraId="2E0F5488"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элементарными умениями декламации простейших детских песенок под музыку в ансамбле под аккомпанемент и управление педагогического работника (с учетом индивидуальных возможностей обучающихся);</w:t>
      </w:r>
    </w:p>
    <w:p w14:paraId="1D2AC431"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эмоциональным исполнением на элементарных музыкальных инструментах простейшего ритмического аккомпанемента к музыкальной пьесе, исполняемой педагогическим работником (с учетом индивидуальных возможностей обучающихся);</w:t>
      </w:r>
    </w:p>
    <w:p w14:paraId="0CB55D07" w14:textId="77777777" w:rsidR="007E7B07" w:rsidRPr="007E7B07" w:rsidRDefault="007E7B07" w:rsidP="0071712E">
      <w:pPr>
        <w:pStyle w:val="a3"/>
        <w:numPr>
          <w:ilvl w:val="0"/>
          <w:numId w:val="21"/>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слухозрительным восприятием и восприятием на слух отработанного речевого материала, воспроизведением отработанного речевого материала (с учетом индивидуальных возможностей обучающихся).</w:t>
      </w:r>
    </w:p>
    <w:p w14:paraId="24BE8520" w14:textId="77777777" w:rsidR="00681063" w:rsidRDefault="00681063" w:rsidP="007E7B07">
      <w:pPr>
        <w:spacing w:line="360" w:lineRule="auto"/>
        <w:ind w:right="-141" w:firstLine="709"/>
        <w:rPr>
          <w:rFonts w:ascii="Times New Roman" w:hAnsi="Times New Roman"/>
          <w:b/>
          <w:sz w:val="28"/>
          <w:szCs w:val="28"/>
          <w:u w:val="single"/>
        </w:rPr>
      </w:pPr>
    </w:p>
    <w:p w14:paraId="3C05DD37" w14:textId="77777777" w:rsidR="007E7B07" w:rsidRDefault="007E7B07" w:rsidP="00AC3C6C">
      <w:pPr>
        <w:spacing w:line="360" w:lineRule="auto"/>
        <w:ind w:right="-141"/>
        <w:rPr>
          <w:rFonts w:ascii="Times New Roman" w:hAnsi="Times New Roman"/>
          <w:b/>
          <w:sz w:val="28"/>
          <w:szCs w:val="28"/>
          <w:u w:val="single"/>
        </w:rPr>
      </w:pPr>
      <w:r>
        <w:rPr>
          <w:rFonts w:ascii="Times New Roman" w:hAnsi="Times New Roman"/>
          <w:b/>
          <w:sz w:val="28"/>
          <w:szCs w:val="28"/>
          <w:u w:val="single"/>
        </w:rPr>
        <w:t>1.4.</w:t>
      </w:r>
      <w:r w:rsidR="00C3751C">
        <w:rPr>
          <w:rFonts w:ascii="Times New Roman" w:hAnsi="Times New Roman"/>
          <w:b/>
          <w:sz w:val="28"/>
          <w:szCs w:val="28"/>
          <w:u w:val="single"/>
        </w:rPr>
        <w:t>3.9</w:t>
      </w:r>
      <w:r w:rsidRPr="007E7B07">
        <w:rPr>
          <w:rFonts w:ascii="Times New Roman" w:hAnsi="Times New Roman"/>
          <w:b/>
          <w:sz w:val="28"/>
          <w:szCs w:val="28"/>
          <w:u w:val="single"/>
        </w:rPr>
        <w:t>. Двигательное развитие</w:t>
      </w:r>
    </w:p>
    <w:p w14:paraId="4804507C" w14:textId="77777777" w:rsidR="007E7B07" w:rsidRPr="00CE4EA6" w:rsidRDefault="007E7B07" w:rsidP="00AC3C6C">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68908627"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элементарные представления о возможностях и ограничениях двигательных функций, возможностях их компенсации (с учетом индивидуальных особенностей обучающихся);</w:t>
      </w:r>
    </w:p>
    <w:p w14:paraId="0B776F98"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желание развития движений, двигательной активности;</w:t>
      </w:r>
    </w:p>
    <w:p w14:paraId="0000E381"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освоение элементарных движений (ходьба, бег, прыжки), доступных движений адаптивной физкультуры, в том числе с предметами, овладение выполнением движений индивидуально и в группе обучающихся (с учетом индивидуальных возможностей обучающихся);</w:t>
      </w:r>
    </w:p>
    <w:p w14:paraId="3D2471B4" w14:textId="77777777" w:rsidR="007E7B07" w:rsidRPr="00AC3C6C" w:rsidRDefault="007E7B07" w:rsidP="0071712E">
      <w:pPr>
        <w:pStyle w:val="a3"/>
        <w:numPr>
          <w:ilvl w:val="0"/>
          <w:numId w:val="22"/>
        </w:numPr>
        <w:spacing w:line="360" w:lineRule="auto"/>
        <w:ind w:left="0" w:firstLine="709"/>
        <w:rPr>
          <w:rFonts w:ascii="Times New Roman" w:hAnsi="Times New Roman"/>
          <w:sz w:val="28"/>
          <w:szCs w:val="28"/>
        </w:rPr>
      </w:pPr>
      <w:r w:rsidRPr="00AC3C6C">
        <w:rPr>
          <w:rFonts w:ascii="Times New Roman" w:hAnsi="Times New Roman"/>
          <w:sz w:val="28"/>
          <w:szCs w:val="28"/>
        </w:rPr>
        <w:t>освоение доступных способов передвижения, включая передвижение с помощью технических средств реабилитации (с учетом индивидуальных особенностей обучающихся).</w:t>
      </w:r>
    </w:p>
    <w:p w14:paraId="3A2AD5D1" w14:textId="77777777" w:rsidR="00AC3C6C" w:rsidRPr="00AC3C6C" w:rsidRDefault="00AC3C6C" w:rsidP="00AC3C6C">
      <w:pPr>
        <w:pStyle w:val="af"/>
        <w:rPr>
          <w:rFonts w:ascii="Times New Roman" w:hAnsi="Times New Roman" w:cs="Times New Roman"/>
          <w:sz w:val="28"/>
          <w:szCs w:val="28"/>
        </w:rPr>
      </w:pPr>
    </w:p>
    <w:p w14:paraId="185988DF" w14:textId="77777777" w:rsidR="00AC3C6C" w:rsidRPr="00AC3C6C" w:rsidRDefault="00AC3C6C" w:rsidP="00AC3C6C">
      <w:pPr>
        <w:pStyle w:val="af"/>
        <w:spacing w:line="360" w:lineRule="auto"/>
        <w:rPr>
          <w:rFonts w:ascii="Times New Roman" w:hAnsi="Times New Roman" w:cs="Times New Roman"/>
          <w:b/>
          <w:sz w:val="28"/>
          <w:szCs w:val="28"/>
          <w:u w:val="single"/>
        </w:rPr>
      </w:pPr>
      <w:r w:rsidRPr="00AC3C6C">
        <w:rPr>
          <w:rFonts w:ascii="Times New Roman" w:hAnsi="Times New Roman" w:cs="Times New Roman"/>
          <w:b/>
          <w:sz w:val="28"/>
          <w:szCs w:val="28"/>
          <w:u w:val="single"/>
        </w:rPr>
        <w:t>1.4.</w:t>
      </w:r>
      <w:r w:rsidR="00C3751C">
        <w:rPr>
          <w:rFonts w:ascii="Times New Roman" w:hAnsi="Times New Roman" w:cs="Times New Roman"/>
          <w:b/>
          <w:sz w:val="28"/>
          <w:szCs w:val="28"/>
          <w:u w:val="single"/>
        </w:rPr>
        <w:t>3.10</w:t>
      </w:r>
      <w:r w:rsidRPr="00AC3C6C">
        <w:rPr>
          <w:rFonts w:ascii="Times New Roman" w:hAnsi="Times New Roman" w:cs="Times New Roman"/>
          <w:b/>
          <w:sz w:val="28"/>
          <w:szCs w:val="28"/>
          <w:u w:val="single"/>
        </w:rPr>
        <w:t>. Познавательное развитие</w:t>
      </w:r>
    </w:p>
    <w:p w14:paraId="3DE4939A" w14:textId="77777777" w:rsidR="00AC3C6C" w:rsidRPr="00CE4EA6" w:rsidRDefault="00AC3C6C" w:rsidP="00AC3C6C">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курса:</w:t>
      </w:r>
    </w:p>
    <w:p w14:paraId="04FF4474"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элементарными познавательными процессами (с учетом индивидуальных возможностей обучающихся);</w:t>
      </w:r>
    </w:p>
    <w:p w14:paraId="4FF1D0E2"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элементарными представлениями о предметах и явлениях окружающего мира (с учетом индивидуальных особенностей обучающихся), их реализация в учебной, внеурочной и социально-бытовой практике;</w:t>
      </w:r>
    </w:p>
    <w:p w14:paraId="0AE75787"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принятыми формами поведения (с учетом возможностей каждого обучающегося);</w:t>
      </w:r>
    </w:p>
    <w:p w14:paraId="68159F52"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доступными средствами общения (с учетом возможностей каждого обучающегося).</w:t>
      </w:r>
    </w:p>
    <w:p w14:paraId="208DFF5B"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элементарными умениями самостоятельного обеспечения жизнедеятельности, в том числе самообслуживания (с учетом возможностей каждого обучающегося);</w:t>
      </w:r>
    </w:p>
    <w:p w14:paraId="028A157D"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овладение основами элементарной гигиены и здорового образа жизни (с учетом возможностей каждого обучающегося);</w:t>
      </w:r>
    </w:p>
    <w:p w14:paraId="0666FE35" w14:textId="77777777" w:rsidR="00AC3C6C" w:rsidRPr="00AC3C6C" w:rsidRDefault="00AC3C6C" w:rsidP="0071712E">
      <w:pPr>
        <w:pStyle w:val="a3"/>
        <w:numPr>
          <w:ilvl w:val="0"/>
          <w:numId w:val="23"/>
        </w:numPr>
        <w:spacing w:line="360" w:lineRule="auto"/>
        <w:ind w:left="0" w:firstLine="709"/>
        <w:rPr>
          <w:rFonts w:ascii="Times New Roman" w:hAnsi="Times New Roman"/>
          <w:sz w:val="28"/>
          <w:szCs w:val="28"/>
        </w:rPr>
      </w:pPr>
      <w:r w:rsidRPr="00AC3C6C">
        <w:rPr>
          <w:rFonts w:ascii="Times New Roman" w:hAnsi="Times New Roman"/>
          <w:sz w:val="28"/>
          <w:szCs w:val="28"/>
        </w:rPr>
        <w:t>формирование элементарных умений применения в жизнедеятельности доступных ассистивных технологий (с учетом возможностей каждого обучающегося).</w:t>
      </w:r>
    </w:p>
    <w:p w14:paraId="3832E7A9" w14:textId="77777777" w:rsidR="007E7B07" w:rsidRDefault="007E7B07" w:rsidP="007E7B07">
      <w:pPr>
        <w:spacing w:line="360" w:lineRule="auto"/>
        <w:ind w:right="-141" w:firstLine="709"/>
        <w:rPr>
          <w:rFonts w:ascii="Times New Roman" w:hAnsi="Times New Roman"/>
          <w:b/>
          <w:sz w:val="28"/>
          <w:szCs w:val="28"/>
          <w:u w:val="single"/>
        </w:rPr>
      </w:pPr>
    </w:p>
    <w:p w14:paraId="13EE15E8"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bookmarkEnd w:id="1"/>
    <w:p w14:paraId="2FCB0F78"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Система оценки достижения планируемых результатов освоения глухими обучающимися с умеренной, тяжелой, глубокой умственной отсталостью (интеллектуальными нарушениями), тяжёлыми и множественными нарушениями развития (вариант 1.4).</w:t>
      </w:r>
    </w:p>
    <w:p w14:paraId="1C1D2C30"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Итоговая оценка качества освоения глухими обучающимися АООП НОО (вариант 1.4) осуществляется образовательным учреждением.</w:t>
      </w:r>
    </w:p>
    <w:p w14:paraId="2634ECC1"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Предметом итоговой оценки освоения обучающимися адаптированной основной образовательной программы должно быть достижение результатов освоения специальной индивидуальной образовательной программы. </w:t>
      </w:r>
    </w:p>
    <w:p w14:paraId="576B6E3F"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4F714153" w14:textId="77777777" w:rsidR="00AC3C6C" w:rsidRPr="00AC3C6C" w:rsidRDefault="00AC3C6C" w:rsidP="0071712E">
      <w:pPr>
        <w:pStyle w:val="a3"/>
        <w:numPr>
          <w:ilvl w:val="0"/>
          <w:numId w:val="24"/>
        </w:numPr>
        <w:spacing w:line="360" w:lineRule="auto"/>
        <w:ind w:left="0" w:firstLine="709"/>
        <w:rPr>
          <w:rFonts w:ascii="Times New Roman" w:hAnsi="Times New Roman"/>
          <w:sz w:val="28"/>
          <w:szCs w:val="28"/>
        </w:rPr>
      </w:pPr>
      <w:r w:rsidRPr="00AC3C6C">
        <w:rPr>
          <w:rFonts w:ascii="Times New Roman" w:hAnsi="Times New Roman"/>
          <w:sz w:val="28"/>
          <w:szCs w:val="28"/>
        </w:rPr>
        <w:t>что обучающийся должен знать и уметь на уровне начального общего образования,</w:t>
      </w:r>
    </w:p>
    <w:p w14:paraId="46E3F035" w14:textId="77777777" w:rsidR="00AC3C6C" w:rsidRPr="00AC3C6C" w:rsidRDefault="00AC3C6C" w:rsidP="0071712E">
      <w:pPr>
        <w:pStyle w:val="a3"/>
        <w:numPr>
          <w:ilvl w:val="0"/>
          <w:numId w:val="24"/>
        </w:numPr>
        <w:spacing w:line="360" w:lineRule="auto"/>
        <w:ind w:left="0" w:firstLine="709"/>
        <w:rPr>
          <w:rFonts w:ascii="Times New Roman" w:hAnsi="Times New Roman"/>
          <w:sz w:val="28"/>
          <w:szCs w:val="28"/>
        </w:rPr>
      </w:pPr>
      <w:r w:rsidRPr="00AC3C6C">
        <w:rPr>
          <w:rFonts w:ascii="Times New Roman" w:hAnsi="Times New Roman"/>
          <w:sz w:val="28"/>
          <w:szCs w:val="28"/>
        </w:rPr>
        <w:t>что из полученных знаний и умений он может и должен применять на практике,</w:t>
      </w:r>
    </w:p>
    <w:p w14:paraId="3183000A" w14:textId="77777777" w:rsidR="00AC3C6C" w:rsidRPr="00AC3C6C" w:rsidRDefault="00AC3C6C" w:rsidP="0071712E">
      <w:pPr>
        <w:pStyle w:val="a3"/>
        <w:numPr>
          <w:ilvl w:val="0"/>
          <w:numId w:val="24"/>
        </w:numPr>
        <w:spacing w:line="360" w:lineRule="auto"/>
        <w:ind w:left="0" w:firstLine="709"/>
        <w:rPr>
          <w:rFonts w:ascii="Times New Roman" w:hAnsi="Times New Roman"/>
          <w:sz w:val="28"/>
          <w:szCs w:val="28"/>
        </w:rPr>
      </w:pPr>
      <w:r w:rsidRPr="00AC3C6C">
        <w:rPr>
          <w:rFonts w:ascii="Times New Roman" w:hAnsi="Times New Roman"/>
          <w:sz w:val="28"/>
          <w:szCs w:val="28"/>
        </w:rPr>
        <w:t>насколько активно, адекватно и самостоятельно он их применяет.</w:t>
      </w:r>
    </w:p>
    <w:p w14:paraId="09A550DC"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При оценке результативности обучения обучающихся с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261BB781"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Для выявления возможной результативности обучения должен быть учтен ряд факторов:</w:t>
      </w:r>
    </w:p>
    <w:p w14:paraId="105B9074"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необходимо учитывать особенности текущего психического и соматического состояния каждого обучающегося;</w:t>
      </w:r>
    </w:p>
    <w:p w14:paraId="23C17BA6"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 процессе предъявления заданий должны использоваться все доступные обучающемуся средства невербальной коммуникации (жесты и жестовая речь, фотографии, рисунки, пиктограммы) и речевые средства (устная, письменная, дактильная речь);</w:t>
      </w:r>
    </w:p>
    <w:p w14:paraId="50B14A0C"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3C7297C9"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способы выявления умений и представлений глухих обучающихся могут носить как традиционный характер, так и быть представлены в другой форме, в том числе в виде некоторых практических заданий;</w:t>
      </w:r>
    </w:p>
    <w:p w14:paraId="1335C34D"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взрослым);</w:t>
      </w:r>
    </w:p>
    <w:p w14:paraId="10922D2E"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52DBE6C5"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59310216" w14:textId="77777777" w:rsidR="00AC3C6C" w:rsidRPr="00AC3C6C" w:rsidRDefault="00AC3C6C" w:rsidP="0071712E">
      <w:pPr>
        <w:pStyle w:val="a3"/>
        <w:numPr>
          <w:ilvl w:val="0"/>
          <w:numId w:val="25"/>
        </w:numPr>
        <w:spacing w:line="360" w:lineRule="auto"/>
        <w:ind w:left="0" w:firstLine="709"/>
        <w:rPr>
          <w:rFonts w:ascii="Times New Roman" w:hAnsi="Times New Roman"/>
          <w:sz w:val="28"/>
          <w:szCs w:val="28"/>
        </w:rPr>
      </w:pPr>
      <w:r w:rsidRPr="00AC3C6C">
        <w:rPr>
          <w:rFonts w:ascii="Times New Roman" w:hAnsi="Times New Roman"/>
          <w:sz w:val="28"/>
          <w:szCs w:val="28"/>
        </w:rPr>
        <w:t>выявление представлений, умений и навыков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4829DCC2" w14:textId="77777777" w:rsidR="00AC3C6C" w:rsidRP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0906E55B"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Для оценки результатов развития жизненной компетенции обучающегося возможно использовать метод экспертной группы (на междисциплинарной основе). </w:t>
      </w:r>
    </w:p>
    <w:p w14:paraId="68999698"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w:t>
      </w:r>
    </w:p>
    <w:p w14:paraId="67332A72"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Задачей экспертной группы является выработка согласованной оценки достижений обучающегося в сфере жизненной компетенции. </w:t>
      </w:r>
    </w:p>
    <w:p w14:paraId="30F04077" w14:textId="77777777" w:rsidR="00AC3C6C"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 xml:space="preserve">Основой служит анализ поведения обучающегося и динамики его развития в повседневной жизни. </w:t>
      </w:r>
    </w:p>
    <w:p w14:paraId="0BE5E209" w14:textId="77777777" w:rsidR="00AC3C6C" w:rsidRPr="00CE4EA6" w:rsidRDefault="00AC3C6C" w:rsidP="00AC3C6C">
      <w:pPr>
        <w:spacing w:line="360" w:lineRule="auto"/>
        <w:ind w:firstLine="709"/>
        <w:rPr>
          <w:rFonts w:ascii="Times New Roman" w:hAnsi="Times New Roman"/>
          <w:sz w:val="28"/>
          <w:szCs w:val="28"/>
        </w:rPr>
      </w:pPr>
      <w:r w:rsidRPr="00AC3C6C">
        <w:rPr>
          <w:rFonts w:ascii="Times New Roman" w:hAnsi="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r w:rsidRPr="00CE4EA6">
        <w:rPr>
          <w:rFonts w:ascii="Times New Roman" w:hAnsi="Times New Roman"/>
          <w:sz w:val="28"/>
          <w:szCs w:val="28"/>
        </w:rPr>
        <w:t>.</w:t>
      </w:r>
    </w:p>
    <w:p w14:paraId="0D1D2DB8" w14:textId="77777777" w:rsidR="00C77B35" w:rsidRPr="00C77B35" w:rsidRDefault="00C77B35" w:rsidP="00C77B35">
      <w:pPr>
        <w:spacing w:line="360" w:lineRule="auto"/>
        <w:ind w:firstLine="709"/>
        <w:rPr>
          <w:rFonts w:ascii="Times New Roman" w:hAnsi="Times New Roman"/>
          <w:sz w:val="28"/>
          <w:szCs w:val="28"/>
        </w:rPr>
      </w:pPr>
    </w:p>
    <w:p w14:paraId="336F9308"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5A6873AB" w14:textId="77777777" w:rsidR="000B65A8" w:rsidRPr="000501F0" w:rsidRDefault="000B3BD3" w:rsidP="00CC185F">
      <w:pPr>
        <w:spacing w:line="360" w:lineRule="auto"/>
        <w:ind w:right="-141"/>
        <w:rPr>
          <w:rFonts w:ascii="Times" w:eastAsia="Times" w:hAnsi="Times" w:cs="Times"/>
        </w:rPr>
      </w:pPr>
      <w:r w:rsidRPr="00044000">
        <w:rPr>
          <w:rFonts w:ascii="Times New Roman" w:hAnsi="Times New Roman"/>
          <w:b/>
          <w:sz w:val="28"/>
          <w:szCs w:val="28"/>
          <w:u w:val="single"/>
        </w:rPr>
        <w:t xml:space="preserve">2.1. </w:t>
      </w:r>
      <w:r w:rsidR="000B65A8" w:rsidRPr="000B65A8">
        <w:rPr>
          <w:rFonts w:ascii="Times New Roman" w:eastAsia="Times New Roman" w:hAnsi="Times New Roman"/>
          <w:b/>
          <w:sz w:val="28"/>
          <w:szCs w:val="28"/>
          <w:u w:val="single"/>
        </w:rPr>
        <w:t>Рабочие программы учебных предметов</w:t>
      </w:r>
    </w:p>
    <w:p w14:paraId="742A582F"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w:t>
      </w:r>
      <w:r w:rsidRPr="007D68F7">
        <w:rPr>
          <w:rFonts w:ascii="Times New Roman" w:eastAsia="Times" w:hAnsi="Times New Roman"/>
          <w:sz w:val="28"/>
          <w:szCs w:val="28"/>
        </w:rPr>
        <w:t>.</w:t>
      </w:r>
    </w:p>
    <w:p w14:paraId="178606F3"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r w:rsidRPr="007D68F7">
        <w:rPr>
          <w:rFonts w:ascii="Times New Roman" w:eastAsia="Times" w:hAnsi="Times New Roman"/>
          <w:sz w:val="28"/>
          <w:szCs w:val="28"/>
        </w:rPr>
        <w:t>.</w:t>
      </w:r>
    </w:p>
    <w:p w14:paraId="0BC56622"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2EEBCF44" w14:textId="77777777" w:rsidR="007D68F7" w:rsidRPr="007D68F7" w:rsidRDefault="007D68F7" w:rsidP="0071712E">
      <w:pPr>
        <w:numPr>
          <w:ilvl w:val="0"/>
          <w:numId w:val="5"/>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277B1DED"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3937C5BF"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2BA9F027"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316ED1C0" w14:textId="77777777" w:rsidR="007D68F7" w:rsidRPr="007D68F7" w:rsidRDefault="007D68F7" w:rsidP="0071712E">
      <w:pPr>
        <w:numPr>
          <w:ilvl w:val="0"/>
          <w:numId w:val="5"/>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03717477" w14:textId="77777777" w:rsidR="007D68F7" w:rsidRPr="007D68F7" w:rsidRDefault="007D68F7" w:rsidP="0071712E">
      <w:pPr>
        <w:numPr>
          <w:ilvl w:val="0"/>
          <w:numId w:val="5"/>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328DB82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01DF39A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 направлена на выявление особых образовательных потребностей глухих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6BB31142"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4FA9F229" w14:textId="77777777" w:rsidR="007D68F7" w:rsidRPr="000B65A8" w:rsidRDefault="007D68F7" w:rsidP="0071712E">
      <w:pPr>
        <w:pStyle w:val="a3"/>
        <w:numPr>
          <w:ilvl w:val="0"/>
          <w:numId w:val="6"/>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45BBEFED" w14:textId="77777777" w:rsidR="007D68F7" w:rsidRPr="000B65A8" w:rsidRDefault="007D68F7" w:rsidP="0071712E">
      <w:pPr>
        <w:pStyle w:val="a3"/>
        <w:numPr>
          <w:ilvl w:val="0"/>
          <w:numId w:val="6"/>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55F0398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w:t>
      </w:r>
    </w:p>
    <w:p w14:paraId="7BDCC9F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603DBABC"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Цель программы коррекционно-развивающей работы: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14:paraId="3B31B79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14:paraId="7D5D9211"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09B99170"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выявление особых образовательных потребностей глухих обучающихся;</w:t>
      </w:r>
    </w:p>
    <w:p w14:paraId="2F0D2186"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специальных условий образования в соответствии с особыми образовательными потребностями глухих обучающихся;</w:t>
      </w:r>
    </w:p>
    <w:p w14:paraId="25CBCF1F"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16D5B001"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1ECDE4BE"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организация специальной психолого-педагогической помощи в формировании социальных компетенций глухих обучающихся;</w:t>
      </w:r>
    </w:p>
    <w:p w14:paraId="5BCD0059"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6293406E" w14:textId="77777777" w:rsidR="007D68F7" w:rsidRPr="00CA6D92" w:rsidRDefault="007D68F7" w:rsidP="0071712E">
      <w:pPr>
        <w:pStyle w:val="a3"/>
        <w:numPr>
          <w:ilvl w:val="0"/>
          <w:numId w:val="7"/>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461B9D98" w14:textId="77777777" w:rsidR="007D68F7" w:rsidRPr="00CA6D92" w:rsidRDefault="007D68F7" w:rsidP="00CC185F">
      <w:pPr>
        <w:pStyle w:val="a3"/>
        <w:spacing w:line="360" w:lineRule="auto"/>
        <w:ind w:left="709" w:right="-141"/>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2C799DB2"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50A38876"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2CB6E5B1"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7F96946F"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4EC95E0F"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1E2A497B" w14:textId="77777777" w:rsidR="007D68F7" w:rsidRPr="00CA6D92" w:rsidRDefault="007D68F7" w:rsidP="0071712E">
      <w:pPr>
        <w:pStyle w:val="a3"/>
        <w:numPr>
          <w:ilvl w:val="0"/>
          <w:numId w:val="8"/>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5751B9F7"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7558211A" w14:textId="77777777" w:rsidR="000B65A8"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50FAE39F" w14:textId="77777777" w:rsidR="000B65A8"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43FB2A4C" w14:textId="77777777" w:rsidR="000B65A8"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15926FCB" w14:textId="77777777" w:rsidR="007D68F7" w:rsidRPr="000B65A8" w:rsidRDefault="007D68F7" w:rsidP="0071712E">
      <w:pPr>
        <w:pStyle w:val="a3"/>
        <w:numPr>
          <w:ilvl w:val="0"/>
          <w:numId w:val="9"/>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2DD76B7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3C43120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417167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r w:rsidR="000501F0">
        <w:rPr>
          <w:rFonts w:ascii="Times New Roman" w:hAnsi="Times New Roman"/>
          <w:sz w:val="28"/>
          <w:szCs w:val="28"/>
        </w:rPr>
        <w:t>, «развитие познавательной сферы. (индивидуальная работа»</w:t>
      </w:r>
      <w:r w:rsidRPr="005164B9">
        <w:rPr>
          <w:rFonts w:ascii="Times New Roman" w:hAnsi="Times New Roman"/>
          <w:sz w:val="28"/>
          <w:szCs w:val="28"/>
        </w:rPr>
        <w:t>.</w:t>
      </w:r>
    </w:p>
    <w:p w14:paraId="34C5CC7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2341C72D" w14:textId="77777777" w:rsidR="000B65A8"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2D82C9F0" w14:textId="77777777" w:rsidR="000B65A8"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0D89C5B2" w14:textId="77777777" w:rsidR="000B65A8"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7971F868" w14:textId="77777777" w:rsidR="000B65A8"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24539735" w14:textId="77777777" w:rsidR="007D68F7" w:rsidRPr="000B65A8" w:rsidRDefault="007D68F7" w:rsidP="0071712E">
      <w:pPr>
        <w:pStyle w:val="a3"/>
        <w:numPr>
          <w:ilvl w:val="0"/>
          <w:numId w:val="10"/>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35DC959C"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активизации их участия в образовательно-коррекционном процессе. </w:t>
      </w:r>
    </w:p>
    <w:p w14:paraId="6A6454D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2617ADC6" w14:textId="77777777" w:rsidR="00CA6D92"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75724D75"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3D127B1D" w14:textId="77777777" w:rsidR="00CA6D92" w:rsidRPr="00CA6D92" w:rsidRDefault="007D68F7" w:rsidP="00041D56">
      <w:pPr>
        <w:pStyle w:val="a3"/>
        <w:numPr>
          <w:ilvl w:val="0"/>
          <w:numId w:val="3"/>
        </w:numPr>
        <w:spacing w:line="360" w:lineRule="auto"/>
        <w:ind w:right="-141"/>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0909D9E3"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59F87E7A"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2D19042F"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33C24E33"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403ECD2C"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4451F83C"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17ACFB2D" w14:textId="77777777" w:rsidR="000B65A8"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622CBDF8" w14:textId="77777777" w:rsidR="007D68F7"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6980BE04" w14:textId="77777777" w:rsidR="00CA6D92" w:rsidRP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0B068103" w14:textId="77777777" w:rsidR="00CA6D92"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1390169A" w14:textId="77777777" w:rsidR="007D68F7" w:rsidRDefault="007D68F7" w:rsidP="0071712E">
      <w:pPr>
        <w:pStyle w:val="a3"/>
        <w:numPr>
          <w:ilvl w:val="0"/>
          <w:numId w:val="11"/>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19BFC280" w14:textId="77777777" w:rsidR="000501F0" w:rsidRPr="00CA6D92" w:rsidRDefault="000501F0" w:rsidP="000501F0">
      <w:pPr>
        <w:pStyle w:val="a3"/>
        <w:spacing w:line="360" w:lineRule="auto"/>
        <w:ind w:left="709" w:right="-141"/>
        <w:rPr>
          <w:rFonts w:ascii="Times New Roman" w:hAnsi="Times New Roman"/>
          <w:sz w:val="28"/>
          <w:szCs w:val="28"/>
        </w:rPr>
      </w:pPr>
      <w:bookmarkStart w:id="2" w:name="_Hlk144202674"/>
    </w:p>
    <w:p w14:paraId="6C9576F3" w14:textId="77777777" w:rsidR="00861937" w:rsidRPr="00924C0A" w:rsidRDefault="00861937"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w:t>
      </w:r>
      <w:r w:rsidR="001F721C">
        <w:rPr>
          <w:rFonts w:ascii="Times New Roman" w:hAnsi="Times New Roman"/>
          <w:b/>
          <w:sz w:val="28"/>
          <w:szCs w:val="28"/>
          <w:u w:val="single"/>
        </w:rPr>
        <w:t>1</w:t>
      </w:r>
      <w:r>
        <w:rPr>
          <w:rFonts w:ascii="Times New Roman" w:hAnsi="Times New Roman"/>
          <w:b/>
          <w:sz w:val="28"/>
          <w:szCs w:val="28"/>
          <w:u w:val="single"/>
        </w:rPr>
        <w:t xml:space="preserve">.1. </w:t>
      </w:r>
      <w:r w:rsidRPr="00B872D5">
        <w:rPr>
          <w:rFonts w:ascii="Times New Roman" w:hAnsi="Times New Roman"/>
          <w:b/>
          <w:sz w:val="28"/>
          <w:szCs w:val="28"/>
          <w:u w:val="single"/>
        </w:rPr>
        <w:t xml:space="preserve"> Речь и альтернативная коммуникация</w:t>
      </w:r>
      <w:r w:rsidRPr="00CE4EA6">
        <w:rPr>
          <w:rFonts w:ascii="Times New Roman" w:hAnsi="Times New Roman"/>
          <w:sz w:val="28"/>
          <w:szCs w:val="28"/>
        </w:rPr>
        <w:t>.</w:t>
      </w:r>
    </w:p>
    <w:p w14:paraId="3D0128EF"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«Речь и альтернативная коммуникация» включает следующие разделы: жестовый язык; русский язык (развитие речи, обучение грамоте, чтение).</w:t>
      </w:r>
    </w:p>
    <w:p w14:paraId="708C3EF3"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Целесообразно использовать комплексный подход, т.е. не выделять специальные занятия по жестовому языку, развитию речи, чтению, а проводить их целостно, включая как задачи по развитию речи, так и обучение чтению и письму. Важно, чтобы работа по развитию коммуникации была тесно связана с доступной и интересной для учащегося предметно-игровой, предметно-практической деятельностью. </w:t>
      </w:r>
    </w:p>
    <w:p w14:paraId="4F57E038"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Одной из основных задач обучения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 </w:t>
      </w:r>
    </w:p>
    <w:p w14:paraId="7941AC91"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К введению слов и простых фраз педагог подводит ребенка только тогда, когда у учащегося сформированы элементарные основы произвольного поведения и внимания. </w:t>
      </w:r>
    </w:p>
    <w:p w14:paraId="678629EA"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Первоначально ученика учат понимать названия окружающих предметов, простые инструкции, связанные с организацией жизни.  </w:t>
      </w:r>
    </w:p>
    <w:p w14:paraId="2102DDF0"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  Поддерживаются все ответные реакции ученика, как речевые, так и неречевые: указания на предметы, выполнение действий и т.д. </w:t>
      </w:r>
    </w:p>
    <w:p w14:paraId="0608F132"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В процессе предъявления материала значение придается формированию навыков слухозрительного восприятия речи.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аппаратуры (стационарной и индивидуальной). </w:t>
      </w:r>
    </w:p>
    <w:p w14:paraId="2019B6B3"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Усвоение глухими учениками слов и фраз требует многократного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 </w:t>
      </w:r>
    </w:p>
    <w:p w14:paraId="1582B8F6"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С развитием всех видов речи тесно связано обучение грамоте, в частности, чтению. Обучение грамоте, учитывая особенности восприятия, внимания, мышления, памяти, занимает длительный период.</w:t>
      </w:r>
    </w:p>
    <w:p w14:paraId="52FE773A"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 Лишь некоторые ученики могут овладеть элементарными навыками чтения и письма. Все обучающиеся в разной степени подготовлены к работе по русскому языку.</w:t>
      </w:r>
    </w:p>
    <w:p w14:paraId="0730DF50"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14:paraId="78F3C179"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В учебном плане предмет представлен с 1 по 6 год обучения. </w:t>
      </w:r>
    </w:p>
    <w:p w14:paraId="3A522EC0"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w:t>
      </w:r>
    </w:p>
    <w:p w14:paraId="7DD855E3"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Материально-техническое оснащение учебного предмета «Речь и альтернативная коммуникация» включает: </w:t>
      </w:r>
    </w:p>
    <w:p w14:paraId="6F63D302"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w:t>
      </w:r>
      <w:r w:rsidRPr="00A724CA">
        <w:rPr>
          <w:rFonts w:ascii="Times New Roman" w:hAnsi="Times New Roman"/>
          <w:sz w:val="28"/>
          <w:szCs w:val="28"/>
        </w:rPr>
        <w:tab/>
        <w:t>графические средства для альтернативной коммуникации: 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картинки с различной тематикой для развития речи;</w:t>
      </w:r>
    </w:p>
    <w:p w14:paraId="63A2E325"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w:t>
      </w:r>
      <w:r w:rsidRPr="00A724CA">
        <w:rPr>
          <w:rFonts w:ascii="Times New Roman" w:hAnsi="Times New Roman"/>
          <w:sz w:val="28"/>
          <w:szCs w:val="28"/>
        </w:rPr>
        <w:tab/>
        <w:t xml:space="preserve">интерактивную доску, информационно-программное обеспечение: компьютерные программы символов (например, «Пиктограммы», “Bliss”); компьютерные программы для обучения жестовой речи, доступные обучающие компьютерные программы;  </w:t>
      </w:r>
    </w:p>
    <w:p w14:paraId="7AF0E02C"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w:t>
      </w:r>
      <w:r w:rsidRPr="00A724CA">
        <w:rPr>
          <w:rFonts w:ascii="Times New Roman" w:hAnsi="Times New Roman"/>
          <w:sz w:val="28"/>
          <w:szCs w:val="28"/>
        </w:rPr>
        <w:tab/>
        <w:t>тексты для чтения, книжки-самоделки, видеоматериалы.</w:t>
      </w:r>
    </w:p>
    <w:p w14:paraId="05D5011B"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Примерное содержание предмета</w:t>
      </w:r>
    </w:p>
    <w:p w14:paraId="57982BDE"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Жестовый язык.</w:t>
      </w:r>
    </w:p>
    <w:p w14:paraId="03D7D34C"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(иди, ешь, пей, в туалет, играй…)</w:t>
      </w:r>
    </w:p>
    <w:p w14:paraId="09D1B074"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Понимание и употребление в непосредственном общении - в пределах определенной ситуации - жестов, связанных с режимными моментами, занятиями, играми и т.д. </w:t>
      </w:r>
    </w:p>
    <w:p w14:paraId="4C6AFB33"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Умение приветствовать друг друга, прощаться, использование «вежливых» обращений (спасибо, пожалуйста…и т.д.).  </w:t>
      </w:r>
    </w:p>
    <w:p w14:paraId="3F33C20C"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Понимание вопроса «Что ты хочешь?». </w:t>
      </w:r>
    </w:p>
    <w:p w14:paraId="3FA81D20"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объекты, действия, свойства, качество, количество предметов и их порядок при счете, пространственное расположение предметов, временные понятия. </w:t>
      </w:r>
    </w:p>
    <w:p w14:paraId="2F723B81"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Умение понимать и воспроизводить различные коммуникативные высказывания (побуждения, сообщения, вопросы, отрицания) в ситуациях общения.</w:t>
      </w:r>
    </w:p>
    <w:p w14:paraId="4C618666"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Русский язык</w:t>
      </w:r>
    </w:p>
    <w:p w14:paraId="546DDC48"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Развитие речи. Понимание и использование слов и простых фраз, обозначающих объекты и явления окружающего мира.</w:t>
      </w:r>
    </w:p>
    <w:p w14:paraId="15A89F35"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w:t>
      </w:r>
    </w:p>
    <w:p w14:paraId="00F0810F"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Обучение самостоятельному использованию лексико-грамматических единиц в контексте. </w:t>
      </w:r>
    </w:p>
    <w:p w14:paraId="2593D6E5"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w:t>
      </w:r>
    </w:p>
    <w:p w14:paraId="33A7DCBF"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Формирование навыка построения распространенного высказывания.</w:t>
      </w:r>
    </w:p>
    <w:p w14:paraId="49CC4A4A"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Составление рассказа по последовательно продемонстрированным действиям. Составление рассказа о себе в виде ответов на вопросы. </w:t>
      </w:r>
    </w:p>
    <w:p w14:paraId="3D4AD23C"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Ответы на вопросы по содержанию текста. Умение участвовать в общении, отвечая на простые вопросы. </w:t>
      </w:r>
    </w:p>
    <w:p w14:paraId="7A7025C1"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Умение дополнять отсутствие речевых средств невербальными средствами</w:t>
      </w:r>
    </w:p>
    <w:p w14:paraId="3B6554C6"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Обучение грамоте. Развитие зрительного восприятия, внимания, памяти в процессе подготовки к обучению чтению и письму.</w:t>
      </w:r>
    </w:p>
    <w:p w14:paraId="39720CEB"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Овладение навыками глобального чтения: умение соотносить письменное слово с действием, предметом, свойством, явлением. </w:t>
      </w:r>
    </w:p>
    <w:p w14:paraId="676656CE"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Соотнесение букв и дактильных знаков на материале знакомых слов. </w:t>
      </w:r>
    </w:p>
    <w:p w14:paraId="5C1D08F5"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14:paraId="60ED7CF6"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 </w:t>
      </w:r>
    </w:p>
    <w:p w14:paraId="11DFE108"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Списывание знакомых слов. Навыки правильного использования тетради, ручки, карандаша. Письмо слов и предложений, связанных с личным опытом ребенка. </w:t>
      </w:r>
    </w:p>
    <w:p w14:paraId="54C8A674" w14:textId="77777777" w:rsid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 xml:space="preserve">Чтение. </w:t>
      </w:r>
    </w:p>
    <w:p w14:paraId="30A692F9" w14:textId="77777777" w:rsidR="00A724CA" w:rsidRPr="00A724CA" w:rsidRDefault="00A724CA" w:rsidP="00A724CA">
      <w:pPr>
        <w:spacing w:line="360" w:lineRule="auto"/>
        <w:ind w:firstLine="709"/>
        <w:rPr>
          <w:rFonts w:ascii="Times New Roman" w:hAnsi="Times New Roman"/>
          <w:sz w:val="28"/>
          <w:szCs w:val="28"/>
        </w:rPr>
      </w:pPr>
      <w:r w:rsidRPr="00A724CA">
        <w:rPr>
          <w:rFonts w:ascii="Times New Roman" w:hAnsi="Times New Roman"/>
          <w:sz w:val="28"/>
          <w:szCs w:val="28"/>
        </w:rPr>
        <w:t>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 по содержанию, делать схематичные рисунки. Формирование умения соотносить содержание прочитанного с собственным опытом, давать оценку действующим лицам.</w:t>
      </w:r>
    </w:p>
    <w:p w14:paraId="01612457" w14:textId="77777777" w:rsidR="00A724CA" w:rsidRDefault="00A724CA" w:rsidP="00A724CA">
      <w:pPr>
        <w:spacing w:line="360" w:lineRule="auto"/>
        <w:ind w:firstLine="709"/>
      </w:pPr>
      <w:r w:rsidRPr="00A724CA">
        <w:rPr>
          <w:rFonts w:ascii="Times New Roman" w:hAnsi="Times New Roman"/>
          <w:sz w:val="28"/>
          <w:szCs w:val="28"/>
        </w:rPr>
        <w:t>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w:t>
      </w:r>
      <w:r>
        <w:t xml:space="preserve">. </w:t>
      </w:r>
    </w:p>
    <w:p w14:paraId="06BBD4D5" w14:textId="77777777" w:rsidR="00861937" w:rsidRDefault="00861937" w:rsidP="00861937">
      <w:pPr>
        <w:spacing w:line="360" w:lineRule="auto"/>
        <w:ind w:right="-141"/>
        <w:rPr>
          <w:rFonts w:ascii="Times New Roman" w:hAnsi="Times New Roman"/>
          <w:b/>
          <w:sz w:val="28"/>
          <w:szCs w:val="28"/>
          <w:u w:val="single"/>
        </w:rPr>
      </w:pPr>
    </w:p>
    <w:p w14:paraId="6EE09DD5" w14:textId="77777777" w:rsidR="00861937" w:rsidRPr="0084395E" w:rsidRDefault="00A724CA"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w:t>
      </w:r>
      <w:r w:rsidR="001F721C">
        <w:rPr>
          <w:rFonts w:ascii="Times New Roman" w:hAnsi="Times New Roman"/>
          <w:b/>
          <w:sz w:val="28"/>
          <w:szCs w:val="28"/>
          <w:u w:val="single"/>
        </w:rPr>
        <w:t>1</w:t>
      </w:r>
      <w:r>
        <w:rPr>
          <w:rFonts w:ascii="Times New Roman" w:hAnsi="Times New Roman"/>
          <w:b/>
          <w:sz w:val="28"/>
          <w:szCs w:val="28"/>
          <w:u w:val="single"/>
        </w:rPr>
        <w:t xml:space="preserve">.2. </w:t>
      </w:r>
      <w:r w:rsidR="00861937" w:rsidRPr="0084395E">
        <w:rPr>
          <w:rFonts w:ascii="Times New Roman" w:hAnsi="Times New Roman"/>
          <w:b/>
          <w:sz w:val="28"/>
          <w:szCs w:val="28"/>
          <w:u w:val="single"/>
        </w:rPr>
        <w:t xml:space="preserve"> Математика</w:t>
      </w:r>
    </w:p>
    <w:p w14:paraId="3A13F166"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Математические представления. </w:t>
      </w:r>
    </w:p>
    <w:p w14:paraId="2A209F69"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40905251" w14:textId="77777777" w:rsidR="003E0D7F" w:rsidRPr="00CE4EA6" w:rsidRDefault="003E0D7F" w:rsidP="003E0D7F">
      <w:pPr>
        <w:spacing w:line="360" w:lineRule="auto"/>
        <w:ind w:firstLine="709"/>
        <w:rPr>
          <w:rFonts w:ascii="Times New Roman" w:hAnsi="Times New Roman"/>
          <w:sz w:val="28"/>
          <w:szCs w:val="28"/>
        </w:rPr>
      </w:pPr>
      <w:r>
        <w:rPr>
          <w:rFonts w:ascii="Times New Roman" w:hAnsi="Times New Roman"/>
          <w:sz w:val="28"/>
          <w:szCs w:val="28"/>
        </w:rPr>
        <w:t>Р</w:t>
      </w:r>
      <w:r w:rsidRPr="00CE4EA6">
        <w:rPr>
          <w:rFonts w:ascii="Times New Roman" w:hAnsi="Times New Roman"/>
          <w:sz w:val="28"/>
          <w:szCs w:val="28"/>
        </w:rPr>
        <w:t>абочая программа по предмету "Математические представления"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BB2B8BA"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В повседневной жизни, участвуя в разных видах деятельности, глухой с умеренной, тяжелой умственной отсталостью нередко попадает в ситуации, требующие от него использования математических знаний. </w:t>
      </w:r>
    </w:p>
    <w:p w14:paraId="1265A678"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Так, накрывая на стол на трёх человек, нужно поставить три тарелки, три столовых прибора.</w:t>
      </w:r>
    </w:p>
    <w:p w14:paraId="60AFF679"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У большинства глухих обучающихся без дополнительных нарушений основы математических представлений формируются в естественных ситуациях. Глухие обучающиеся с выраженным нарушением интеллекта не могут овладеть элементарными математическими представлениями без специально организованного обучения.</w:t>
      </w:r>
    </w:p>
    <w:p w14:paraId="598F7897"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Создание ситуаций, в которых обучающиеся непроизвольно осваивают доступные для них элементы математики, является основным подходом в обучении. </w:t>
      </w:r>
    </w:p>
    <w:p w14:paraId="701223A0"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В конечном итоге важно, чтобы обучающийся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w:t>
      </w:r>
    </w:p>
    <w:p w14:paraId="02EDAB1D"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Цель обучения - формирование элементарных математических представлений и умения применять их в повседневной жизни.</w:t>
      </w:r>
    </w:p>
    <w:p w14:paraId="72CA1FEB"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w:t>
      </w:r>
    </w:p>
    <w:p w14:paraId="4F3776E7"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Знания, умения, навыки, приобретаемые обучающимся в ходе освоения программного материала по математике, необходимы ему для ориентировки в окружающей действительности, то есть во временных, количественных, пространственных отношениях, решении повседневных задач. </w:t>
      </w:r>
    </w:p>
    <w:p w14:paraId="1DD9687E"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w:t>
      </w:r>
    </w:p>
    <w:p w14:paraId="388A64D1"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Зная цифры, обучающийся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Представления об объемных геометрических телах и плоскостных геометрических фигурах, их свойствах пригодятся на занятиях по аппликации, лепке, рисованию, труду. </w:t>
      </w:r>
    </w:p>
    <w:p w14:paraId="304A84DC"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Освоение навыков простейших измерений, умения пользоваться инструментами (мерной кружкой, весами) помогут обучающемуся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w:t>
      </w:r>
    </w:p>
    <w:p w14:paraId="35D7CB15"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В учебном плане курс представлен отдельным предметом в каждом классе.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w:t>
      </w:r>
    </w:p>
    <w:p w14:paraId="3296B255"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том числе природный); наборы предметов для занятий (типа "Нумикон", Монтессори-материал);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5A442837"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03C7AECF"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Временные представления. Определение временного промежутка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14:paraId="1E89F319"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Количественные представления.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14:paraId="2D3FCCE4"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w:t>
      </w:r>
    </w:p>
    <w:p w14:paraId="03A41342"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14:paraId="488388F1"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Представления о величине. 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14:paraId="792967B4"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Представление о форме. </w:t>
      </w:r>
    </w:p>
    <w:p w14:paraId="447C62A5"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Представление о геометрических телах. Различение геометрических тел ("шар", "куб", "призма", "параллелепипед"). Соотнесение геометрического тела с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14:paraId="72E13053" w14:textId="77777777" w:rsidR="003E0D7F"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 xml:space="preserve">Пространственные представления. </w:t>
      </w:r>
    </w:p>
    <w:p w14:paraId="4407DEEE" w14:textId="77777777" w:rsidR="003E0D7F" w:rsidRPr="00CE4EA6" w:rsidRDefault="003E0D7F" w:rsidP="003E0D7F">
      <w:pPr>
        <w:spacing w:line="360" w:lineRule="auto"/>
        <w:ind w:firstLine="709"/>
        <w:rPr>
          <w:rFonts w:ascii="Times New Roman" w:hAnsi="Times New Roman"/>
          <w:sz w:val="28"/>
          <w:szCs w:val="28"/>
        </w:rPr>
      </w:pPr>
      <w:r w:rsidRPr="00CE4EA6">
        <w:rPr>
          <w:rFonts w:ascii="Times New Roman" w:hAnsi="Times New Roman"/>
          <w:sz w:val="28"/>
          <w:szCs w:val="28"/>
        </w:rPr>
        <w:t>Пространственные представления (верх, низ, перед, зад,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14:paraId="7D00372F" w14:textId="77777777" w:rsidR="00861937" w:rsidRPr="00BF0C6B" w:rsidRDefault="003E0D7F" w:rsidP="00861937">
      <w:pPr>
        <w:spacing w:line="360" w:lineRule="auto"/>
        <w:rPr>
          <w:rFonts w:ascii="Times New Roman" w:hAnsi="Times New Roman"/>
          <w:b/>
          <w:sz w:val="28"/>
          <w:szCs w:val="28"/>
          <w:u w:val="single"/>
        </w:rPr>
      </w:pPr>
      <w:r>
        <w:rPr>
          <w:rFonts w:ascii="Times New Roman" w:hAnsi="Times New Roman"/>
          <w:b/>
          <w:sz w:val="28"/>
          <w:szCs w:val="28"/>
          <w:u w:val="single"/>
        </w:rPr>
        <w:t>2.</w:t>
      </w:r>
      <w:r w:rsidR="001F721C">
        <w:rPr>
          <w:rFonts w:ascii="Times New Roman" w:hAnsi="Times New Roman"/>
          <w:b/>
          <w:sz w:val="28"/>
          <w:szCs w:val="28"/>
          <w:u w:val="single"/>
        </w:rPr>
        <w:t>1</w:t>
      </w:r>
      <w:r>
        <w:rPr>
          <w:rFonts w:ascii="Times New Roman" w:hAnsi="Times New Roman"/>
          <w:b/>
          <w:sz w:val="28"/>
          <w:szCs w:val="28"/>
          <w:u w:val="single"/>
        </w:rPr>
        <w:t xml:space="preserve">.3. </w:t>
      </w:r>
      <w:r w:rsidR="00861937" w:rsidRPr="00BF0C6B">
        <w:rPr>
          <w:rFonts w:ascii="Times New Roman" w:hAnsi="Times New Roman"/>
          <w:b/>
          <w:sz w:val="28"/>
          <w:szCs w:val="28"/>
          <w:u w:val="single"/>
        </w:rPr>
        <w:t xml:space="preserve"> Окружающий мир</w:t>
      </w:r>
    </w:p>
    <w:p w14:paraId="0C520767"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 xml:space="preserve">Окружающий природный мир </w:t>
      </w:r>
    </w:p>
    <w:p w14:paraId="41F2C1AD"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Пояснительная записка.</w:t>
      </w:r>
    </w:p>
    <w:p w14:paraId="18FCD9B9"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Важным аспектом обучения глухих детей с умеренной и тяжелой умственной отсталостью является расширение представлений об окружающем их природном мире.</w:t>
      </w:r>
    </w:p>
    <w:p w14:paraId="373959CF"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 Программный материал по предмету «Окружающий природный мир» рассчитан на формирование у обучающихся пред</w:t>
      </w:r>
      <w:r>
        <w:rPr>
          <w:rFonts w:ascii="Times New Roman" w:hAnsi="Times New Roman"/>
          <w:sz w:val="28"/>
          <w:szCs w:val="28"/>
        </w:rPr>
        <w:t>с</w:t>
      </w:r>
      <w:r w:rsidRPr="003E0D7F">
        <w:rPr>
          <w:rFonts w:ascii="Times New Roman" w:hAnsi="Times New Roman"/>
          <w:sz w:val="28"/>
          <w:szCs w:val="28"/>
        </w:rPr>
        <w:t>тавлений о природе,  о взаимосвязи живой, неживой природы и человека.</w:t>
      </w:r>
    </w:p>
    <w:p w14:paraId="2E373E9B"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18698313"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14:paraId="22D61D50"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Программа представлена следующими разделами: «Рас</w:t>
      </w:r>
      <w:r>
        <w:rPr>
          <w:rFonts w:ascii="Times New Roman" w:hAnsi="Times New Roman"/>
          <w:sz w:val="28"/>
          <w:szCs w:val="28"/>
        </w:rPr>
        <w:t>т</w:t>
      </w:r>
      <w:r w:rsidRPr="003E0D7F">
        <w:rPr>
          <w:rFonts w:ascii="Times New Roman" w:hAnsi="Times New Roman"/>
          <w:sz w:val="28"/>
          <w:szCs w:val="28"/>
        </w:rPr>
        <w:t>ительный мир», «Животный мир», «Временные представления», «Объекты неживой природы».</w:t>
      </w:r>
    </w:p>
    <w:p w14:paraId="0B2F3C64"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устанавливать связи между ними. </w:t>
      </w:r>
    </w:p>
    <w:p w14:paraId="2E2C6FE4"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Наблюдая за трудом взрослых по уходу за домашними животными и растениями, ребенок учится выполнять доступные действия: посадка, полив и другой уход за растениями, кормление аквариумных рыбок, животных и др. </w:t>
      </w:r>
    </w:p>
    <w:p w14:paraId="79CD5411"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Особое внимание уделяется воспитанию любви к природе, бережному и гуманному отношению к ней.</w:t>
      </w:r>
    </w:p>
    <w:p w14:paraId="551F1300"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Формирование представлений у глухих детей с умеренной, тяжелой, глубокой   умственной отсталостью должно происходить по принципу «от частного к общему».</w:t>
      </w:r>
    </w:p>
    <w:p w14:paraId="2428C689"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 Сначала ребенок знакомится с конкретным объектом, например, яблоко: его строением,</w:t>
      </w:r>
      <w:r>
        <w:rPr>
          <w:rFonts w:ascii="Times New Roman" w:hAnsi="Times New Roman"/>
          <w:sz w:val="28"/>
          <w:szCs w:val="28"/>
        </w:rPr>
        <w:t xml:space="preserve"> </w:t>
      </w:r>
      <w:r w:rsidRPr="003E0D7F">
        <w:rPr>
          <w:rFonts w:ascii="Times New Roman" w:hAnsi="Times New Roman"/>
          <w:sz w:val="28"/>
          <w:szCs w:val="28"/>
        </w:rPr>
        <w:t xml:space="preserve">учится узнавать этот объект среди нескольких предложенных объектов, затем получает представление о способах их переработки (приготовление варенья, компота). </w:t>
      </w:r>
    </w:p>
    <w:p w14:paraId="4B553FF3"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В учебном плане предмет представлен в каждом классе. Кроме того, в рамках курса «Коррекционно-развивающие занятия» также возможно проведение занятий по естествознанию с обучающимися, которые нуждаются в дополнительной индивидуальной работе. </w:t>
      </w:r>
    </w:p>
    <w:p w14:paraId="20832060"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14:paraId="617DC735"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огород и др. </w:t>
      </w:r>
    </w:p>
    <w:p w14:paraId="31502F45" w14:textId="77777777" w:rsid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w:t>
      </w:r>
    </w:p>
    <w:p w14:paraId="6C323CEF"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14:paraId="5E5898FB"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Содержание предмета.</w:t>
      </w:r>
    </w:p>
    <w:p w14:paraId="07F1AE47"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Растительный мир.</w:t>
      </w:r>
    </w:p>
    <w:p w14:paraId="5DB78C25"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Представление о растениях (дерево, куст, трава). Представление о деревьях (берёза, дуб, клён, ель, сосна,). Представление о фруктах (яблоко, слива, вишня, банан, лимон, апельсин, груша, мандарин, киви). Представление об овощах (помидор, огурец, капуста, лук, картофель, морковь, свекла, репа, редис…). Представление о ягодах (смородина, клубника, малина, крыжовник…). Представление о грибах. Представление о цветах. Представление о комнатных растениях, особенностях ухода за ними 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 и др.). </w:t>
      </w:r>
    </w:p>
    <w:p w14:paraId="658843AD"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Животный мир.</w:t>
      </w:r>
    </w:p>
    <w:p w14:paraId="379934B1"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белка, еж и др. ). Представление о птице. Представление о домашних птицах (курица (петух), утка, гусь, индюк). Представление о перелетных и зимующих птицах.  Представление о рыбах. Представление о насекомых (жук, бабочка, стрекоза, муравей, муха, комар, пчела, таракан). Представление о значении животных в жизни человека (источник питания, из шкур и шерсти изготавливают одежду и др.).</w:t>
      </w:r>
    </w:p>
    <w:p w14:paraId="0B8732E9"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Объекты природы.</w:t>
      </w:r>
    </w:p>
    <w:p w14:paraId="5CB8C87E"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озере, море. Представление о лесе. Представление о луге. </w:t>
      </w:r>
    </w:p>
    <w:p w14:paraId="37F07E4A"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Временные представления.</w:t>
      </w:r>
    </w:p>
    <w:p w14:paraId="2029A1AB" w14:textId="77777777" w:rsidR="003E0D7F" w:rsidRPr="003E0D7F" w:rsidRDefault="003E0D7F" w:rsidP="003E0D7F">
      <w:pPr>
        <w:spacing w:line="360" w:lineRule="auto"/>
        <w:ind w:firstLine="709"/>
        <w:rPr>
          <w:rFonts w:ascii="Times New Roman" w:hAnsi="Times New Roman"/>
          <w:sz w:val="28"/>
          <w:szCs w:val="28"/>
        </w:rPr>
      </w:pPr>
      <w:r w:rsidRPr="003E0D7F">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14:paraId="782BED37"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Человек и общество.</w:t>
      </w:r>
    </w:p>
    <w:p w14:paraId="48385DDA"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Пояснительная записка.</w:t>
      </w:r>
    </w:p>
    <w:p w14:paraId="35754C3D"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осознания себя среди других людей</w:t>
      </w:r>
    </w:p>
    <w:p w14:paraId="6FFA840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Социальную природу «я» ребенок начинает понимать в процессе взаимодействия с другими людьми, и в первую очередь со своими родными и близкими.</w:t>
      </w:r>
    </w:p>
    <w:p w14:paraId="78A8899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14:paraId="74B244F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14:paraId="760D5222"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w:t>
      </w:r>
      <w:r>
        <w:rPr>
          <w:rFonts w:ascii="Times New Roman" w:hAnsi="Times New Roman"/>
          <w:sz w:val="28"/>
          <w:szCs w:val="28"/>
        </w:rPr>
        <w:t xml:space="preserve"> </w:t>
      </w:r>
      <w:r w:rsidRPr="001F721C">
        <w:rPr>
          <w:rFonts w:ascii="Times New Roman" w:hAnsi="Times New Roman"/>
          <w:sz w:val="28"/>
          <w:szCs w:val="28"/>
        </w:rPr>
        <w:t xml:space="preserve">профилактика болезней), поведении, сохраняющем и укрепляющем здоровье, полезных и вредных привычках, возрастных изменениях. </w:t>
      </w:r>
    </w:p>
    <w:p w14:paraId="7814D36A"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и т.д. </w:t>
      </w:r>
    </w:p>
    <w:p w14:paraId="51FF8D75"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14:paraId="53E29666"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w:t>
      </w:r>
    </w:p>
    <w:p w14:paraId="36B0992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обучается понимать окружающих людей, проявлять к ним доброжелательное отношение, стремиться к общению и взаимодействию с ними. </w:t>
      </w:r>
    </w:p>
    <w:p w14:paraId="2FF1302F"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w:t>
      </w:r>
    </w:p>
    <w:p w14:paraId="52D256EF"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1F721C">
        <w:rPr>
          <w:rFonts w:ascii="Times New Roman" w:hAnsi="Times New Roman"/>
          <w:sz w:val="28"/>
          <w:szCs w:val="28"/>
        </w:rPr>
        <w:tab/>
      </w:r>
    </w:p>
    <w:p w14:paraId="6A5E033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33AD25A6"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В учебном плане предмет представлен с 1 по 6 год обучения.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14:paraId="148A29A6"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p>
    <w:p w14:paraId="136C7EB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4445781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Примерное содержание предмета</w:t>
      </w:r>
    </w:p>
    <w:p w14:paraId="381DB745"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Представления о себе.</w:t>
      </w:r>
    </w:p>
    <w:p w14:paraId="670C9786"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Идентификация себя со своим именем, своей половой принадлежности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14:paraId="691DD821"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Гигиена тела.</w:t>
      </w:r>
    </w:p>
    <w:p w14:paraId="38F94BC5"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w:t>
      </w:r>
    </w:p>
    <w:p w14:paraId="4EDC9FFA"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Одевание и раздевание.</w:t>
      </w:r>
    </w:p>
    <w:p w14:paraId="00F22ABE"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14:paraId="655E643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Туалет.</w:t>
      </w:r>
    </w:p>
    <w:p w14:paraId="713827E3"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125F2FD2"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Прием пищи.</w:t>
      </w:r>
    </w:p>
    <w:p w14:paraId="68BA449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Сообщение о желании пить.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Питье через соломинку.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4CE6ECC9"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Семья.</w:t>
      </w:r>
    </w:p>
    <w:p w14:paraId="5216CC3C"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4FA6053E"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 xml:space="preserve"> Домоводство.</w:t>
      </w:r>
    </w:p>
    <w:p w14:paraId="2F24077F"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Пояснительная записка.</w:t>
      </w:r>
    </w:p>
    <w:p w14:paraId="1440632A"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0528F570" w14:textId="77777777" w:rsid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Цель обучения: повышение самостоятельности детей в выполнении хозяйственно-бытовой деятельности. </w:t>
      </w:r>
    </w:p>
    <w:p w14:paraId="0F5C7F7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Основные задачи: формирование умений обращаться с инвентарем; освоение действий по приготовлению пищи, уборке помещения и территории, уходу за вещами;</w:t>
      </w:r>
    </w:p>
    <w:p w14:paraId="6A93A1E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3CB7A776"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ab/>
        <w:t xml:space="preserve">Программа по домоводству включает следующие разделы: «Уход за вещами», «Приготовление пищи»», «Уборка помещений и территории». В учебном плане предмет представлен с 4 по 6 год обучения.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6CA033B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Материально-техническое оснащение учебного предмета «Домоводство» предусматривает: </w:t>
      </w:r>
    </w:p>
    <w:p w14:paraId="58EC786D"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w:t>
      </w:r>
      <w:r w:rsidRPr="001F721C">
        <w:rPr>
          <w:rFonts w:ascii="Times New Roman" w:hAnsi="Times New Roman"/>
          <w:sz w:val="28"/>
          <w:szCs w:val="28"/>
        </w:rPr>
        <w:tab/>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w:t>
      </w:r>
    </w:p>
    <w:p w14:paraId="02D4C72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w:t>
      </w:r>
      <w:r w:rsidRPr="001F721C">
        <w:rPr>
          <w:rFonts w:ascii="Times New Roman" w:hAnsi="Times New Roman"/>
          <w:sz w:val="28"/>
          <w:szCs w:val="28"/>
        </w:rPr>
        <w:tab/>
        <w:t xml:space="preserve">Оборудование: кухонная мебель, кухонная посуда (кастрюли, сковороды, чайники, тарелки, ложки, ножи, вилки, кружки и др.), предметы для украшения интерьера (ваза, скатерть и др.), тазики, настенные и индивидуальные зеркала, гладильная доска,  бытовая техника (чайник электрический, холодильник, утюг, пылесос,  электрическая плита, микро-волновая печь), ковролиновая, грифельная и магнитная доски, уборочный инвентарь (тяпки, лопаты, грабли), тачки, лейки и др. </w:t>
      </w:r>
    </w:p>
    <w:p w14:paraId="37E865E1"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Примерное содержание предмета</w:t>
      </w:r>
    </w:p>
    <w:p w14:paraId="69992C4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Приготовление пищи.</w:t>
      </w:r>
    </w:p>
    <w:p w14:paraId="344376F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(холодильник, плита, электрический чайник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1B384BF5"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Перемешивание продуктов (ложкой, венчиком, блендером). </w:t>
      </w:r>
    </w:p>
    <w:p w14:paraId="59C6C880"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3A06AFD1"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Уход за вещами</w:t>
      </w:r>
    </w:p>
    <w:p w14:paraId="2D93AC2F"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 </w:t>
      </w:r>
    </w:p>
    <w:p w14:paraId="154156F3"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Глажка белья: знание назначения утюга. Соблюдение последовательности действий при глажении белья. Складывание белья и одежды. Вывешивание одежды на «плечики». Чистка одежды. Мытье обуви. Просушивание обуви. Чистка обуви.</w:t>
      </w:r>
    </w:p>
    <w:p w14:paraId="06B173E2"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Уборка помещения.</w:t>
      </w:r>
    </w:p>
    <w:p w14:paraId="60B76324"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14:paraId="76634533"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 заметание мусора на совок, высыпание мусора в урну). </w:t>
      </w:r>
    </w:p>
    <w:p w14:paraId="5962AFA9"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Мытье пола: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14:paraId="39F9C33B"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Уборка территории.</w:t>
      </w:r>
    </w:p>
    <w:p w14:paraId="3DC38A4C" w14:textId="77777777" w:rsidR="001F721C" w:rsidRPr="001F721C" w:rsidRDefault="001F721C" w:rsidP="001F721C">
      <w:pPr>
        <w:spacing w:line="360" w:lineRule="auto"/>
        <w:ind w:firstLine="709"/>
        <w:rPr>
          <w:rFonts w:ascii="Times New Roman" w:hAnsi="Times New Roman"/>
          <w:sz w:val="28"/>
          <w:szCs w:val="28"/>
        </w:rPr>
      </w:pPr>
      <w:r w:rsidRPr="001F721C">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119D539D" w14:textId="77777777" w:rsidR="00861937" w:rsidRPr="00A00861" w:rsidRDefault="00861937" w:rsidP="00861937">
      <w:pPr>
        <w:spacing w:line="360" w:lineRule="auto"/>
        <w:rPr>
          <w:rFonts w:ascii="Times New Roman" w:hAnsi="Times New Roman"/>
          <w:b/>
          <w:sz w:val="28"/>
          <w:szCs w:val="28"/>
          <w:u w:val="single"/>
        </w:rPr>
      </w:pPr>
      <w:r w:rsidRPr="00A00861">
        <w:rPr>
          <w:rFonts w:ascii="Times New Roman" w:hAnsi="Times New Roman"/>
          <w:b/>
          <w:sz w:val="28"/>
          <w:szCs w:val="28"/>
          <w:u w:val="single"/>
        </w:rPr>
        <w:t>Окружающий социальный мир</w:t>
      </w:r>
    </w:p>
    <w:p w14:paraId="5B9D64E2"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Пояснительная записка.</w:t>
      </w:r>
    </w:p>
    <w:p w14:paraId="40340A7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дети с умеренной, тяжелой, глубокой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278170D0"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14:paraId="2BD19449"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w:t>
      </w:r>
      <w:r>
        <w:rPr>
          <w:rFonts w:ascii="Times New Roman" w:hAnsi="Times New Roman"/>
          <w:sz w:val="28"/>
          <w:szCs w:val="28"/>
        </w:rPr>
        <w:t xml:space="preserve"> </w:t>
      </w:r>
      <w:r w:rsidRPr="007F0BD4">
        <w:rPr>
          <w:rFonts w:ascii="Times New Roman" w:hAnsi="Times New Roman"/>
          <w:sz w:val="28"/>
          <w:szCs w:val="28"/>
        </w:rPr>
        <w:t xml:space="preserve">двор», «Одеж-да», «Продукты питания», «Школа», «Предметы и материалы, изготовленные человеком», «Город, страна», «Транспорт».  </w:t>
      </w:r>
      <w:r w:rsidRPr="007F0BD4">
        <w:rPr>
          <w:rFonts w:ascii="Times New Roman" w:hAnsi="Times New Roman"/>
          <w:sz w:val="28"/>
          <w:szCs w:val="28"/>
        </w:rPr>
        <w:tab/>
      </w:r>
    </w:p>
    <w:p w14:paraId="22327B4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05AF3213"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Жизнь в обществе предполагает следование определенным правилам. </w:t>
      </w:r>
    </w:p>
    <w:p w14:paraId="2D20C4FE"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поведения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«Предметно-практические действия»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5D31FFB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w:t>
      </w:r>
      <w:r>
        <w:rPr>
          <w:rFonts w:ascii="Times New Roman" w:hAnsi="Times New Roman"/>
          <w:sz w:val="28"/>
          <w:szCs w:val="28"/>
        </w:rPr>
        <w:t>ь</w:t>
      </w:r>
      <w:r w:rsidRPr="007F0BD4">
        <w:rPr>
          <w:rFonts w:ascii="Times New Roman" w:hAnsi="Times New Roman"/>
          <w:sz w:val="28"/>
          <w:szCs w:val="28"/>
        </w:rPr>
        <w:t xml:space="preserve">ся вести себя согласно общепринятым нормам поведения. </w:t>
      </w:r>
    </w:p>
    <w:p w14:paraId="622B04B6"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В учебном плане предмет представлен с 1 по 6 год обучения. </w:t>
      </w:r>
    </w:p>
    <w:p w14:paraId="2760AB09"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14:paraId="428E47D8"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w:t>
      </w:r>
    </w:p>
    <w:p w14:paraId="6766FF8F"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интерактивная доска, компьютер, видеопроектор и другое мультимедийное оборудование. </w:t>
      </w:r>
    </w:p>
    <w:p w14:paraId="756705D6"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14:paraId="0C57CA5F"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Примерное содержание предмета</w:t>
      </w:r>
    </w:p>
    <w:p w14:paraId="1EFB5A15"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Школа.</w:t>
      </w:r>
    </w:p>
    <w:p w14:paraId="2BBB9A9E"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572761B5"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Квартира, дом, двор.</w:t>
      </w:r>
    </w:p>
    <w:p w14:paraId="1CDC5371"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Ориентация в помещениях своего дома. Представление о частях дома: стена, крыша, окно, дверь, потолок, пол.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нож, др. Представление об электроприборах: телевизор, утюг, лампа,  микроволновая печь,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Ориентация во дворе. Умение вести себя в случаях чрезвычайной ситуации (отсутствие света, воды и т.д.). </w:t>
      </w:r>
    </w:p>
    <w:p w14:paraId="4B79E51A"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Предметы и материалы, изготовленные человеком.</w:t>
      </w:r>
    </w:p>
    <w:p w14:paraId="1E56E220"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14:paraId="062DAAA3"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Город.</w:t>
      </w:r>
    </w:p>
    <w:p w14:paraId="20F7EDDB" w14:textId="77777777" w:rsid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 Представление об улицах, на которых расположена школа, дом. </w:t>
      </w:r>
    </w:p>
    <w:p w14:paraId="626CBEB4"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w:t>
      </w:r>
    </w:p>
    <w:p w14:paraId="00DCD88F"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Транспорт.</w:t>
      </w:r>
    </w:p>
    <w:p w14:paraId="336C9F45"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(скорая помощь, пожарная машина…). Представление о профессиях людей, работающих на специальном транспорте. </w:t>
      </w:r>
    </w:p>
    <w:p w14:paraId="6926F22E"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Традиции, обычаи.</w:t>
      </w:r>
    </w:p>
    <w:p w14:paraId="1625CB6F" w14:textId="77777777" w:rsidR="007F0BD4" w:rsidRPr="007F0BD4" w:rsidRDefault="007F0BD4" w:rsidP="007F0BD4">
      <w:pPr>
        <w:spacing w:line="360" w:lineRule="auto"/>
        <w:ind w:firstLine="709"/>
        <w:rPr>
          <w:rFonts w:ascii="Times New Roman" w:hAnsi="Times New Roman"/>
          <w:sz w:val="28"/>
          <w:szCs w:val="28"/>
        </w:rPr>
      </w:pPr>
      <w:r w:rsidRPr="007F0BD4">
        <w:rPr>
          <w:rFonts w:ascii="Times New Roman" w:hAnsi="Times New Roman"/>
          <w:sz w:val="28"/>
          <w:szCs w:val="28"/>
        </w:rPr>
        <w:t xml:space="preserve">Представление о празднике: день рождения, Новый год и др. Участие в школьных мероприятиях. </w:t>
      </w:r>
    </w:p>
    <w:p w14:paraId="42FA0EBB" w14:textId="77777777" w:rsidR="00861937" w:rsidRPr="00856CF0" w:rsidRDefault="00861937" w:rsidP="00861937">
      <w:pPr>
        <w:spacing w:line="360" w:lineRule="auto"/>
        <w:rPr>
          <w:rFonts w:ascii="Times New Roman" w:hAnsi="Times New Roman"/>
          <w:sz w:val="28"/>
          <w:szCs w:val="28"/>
        </w:rPr>
      </w:pPr>
    </w:p>
    <w:p w14:paraId="0E13F8A0" w14:textId="77777777" w:rsidR="00861937" w:rsidRPr="004D2BF1" w:rsidRDefault="00784115"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2.1.4</w:t>
      </w:r>
      <w:r w:rsidR="00861937" w:rsidRPr="004D2BF1">
        <w:rPr>
          <w:rFonts w:ascii="Times New Roman" w:hAnsi="Times New Roman"/>
          <w:b/>
          <w:sz w:val="28"/>
          <w:szCs w:val="28"/>
          <w:u w:val="single"/>
        </w:rPr>
        <w:t xml:space="preserve">. </w:t>
      </w:r>
      <w:r w:rsidR="00861937">
        <w:rPr>
          <w:rFonts w:ascii="Times New Roman" w:hAnsi="Times New Roman"/>
          <w:b/>
          <w:sz w:val="28"/>
          <w:szCs w:val="28"/>
          <w:u w:val="single"/>
        </w:rPr>
        <w:t>Изобразительное искусство</w:t>
      </w:r>
    </w:p>
    <w:p w14:paraId="2F35B9B0"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3B216B2E"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Федеральная рабочая программа по предмету "Изобразительное искусство"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C19A02D"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Изобразительная деятельность занимает важное место в работе с глухими, обучающимися по варианту 1.4. </w:t>
      </w:r>
    </w:p>
    <w:p w14:paraId="4E22975E"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Вместе с формированием умений и навыков изобразительной деятельности у обучающегося воспитывается эмоциональное отношение к миру, формируются восприятия, воображение, память, зрительно-двигательная координация.</w:t>
      </w:r>
    </w:p>
    <w:p w14:paraId="2015D3C2"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Занимаясь аппликацией, лепкой, рисованием, обучающиеся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w:t>
      </w:r>
    </w:p>
    <w:p w14:paraId="00696E74" w14:textId="77777777" w:rsidR="007F0BD4"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Многообразие используемых в изобразительной деятельности материалов и техник позволяет включать в этот вид деятельности всех обучающихся без исключения. Несмотря на то, что некоторые обучающиеся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w:t>
      </w:r>
    </w:p>
    <w:p w14:paraId="67BF1BB9"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Разнообразие используемых техник делает работы обучающихся выразительнее, богаче по содержанию, доставляет им много положительных эмоций.</w:t>
      </w:r>
    </w:p>
    <w:p w14:paraId="29978245"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Цель: формирование умений изображать предметы и объекты окружающей действительности художественными средствами.</w:t>
      </w:r>
    </w:p>
    <w:p w14:paraId="346D4ECF"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60752873"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Программа включает три раздела: "Лепка", "Рисование", "Аппликация".</w:t>
      </w:r>
    </w:p>
    <w:p w14:paraId="099DA809"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Материально-техническое оснащение учебного предмета "Изобразительная деятельность" предусматривает:</w:t>
      </w:r>
    </w:p>
    <w:p w14:paraId="00441619"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w:t>
      </w:r>
    </w:p>
    <w:p w14:paraId="4F1072BB"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14:paraId="450E4BDF"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w:t>
      </w:r>
    </w:p>
    <w:p w14:paraId="50818D5E"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15192372"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00718D28"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1. Лепка:</w:t>
      </w:r>
    </w:p>
    <w:p w14:paraId="1F40E89D" w14:textId="77777777" w:rsidR="00784115"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14:paraId="1828818A"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w:t>
      </w:r>
    </w:p>
    <w:p w14:paraId="64FE5A71"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2. Аппликация:</w:t>
      </w:r>
    </w:p>
    <w:p w14:paraId="0CE0984D"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1F3F8BB4"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3. Рисование: 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Рисование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 горизонтальных, наклонных. Соединение точек. Рисование геометрической фигуры: круг, овал, квадрат, прямоугольник, треугольник.</w:t>
      </w:r>
    </w:p>
    <w:p w14:paraId="63DF480A"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предмета, отдельных деталей предмета, с использованием осевой симметрии. Рисование предмета (объекта) с натуры.</w:t>
      </w:r>
    </w:p>
    <w:p w14:paraId="07DB84B3" w14:textId="77777777" w:rsidR="00784115"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 xml:space="preserve">Рисование элементов орнамента: растительных, геометрических. </w:t>
      </w:r>
    </w:p>
    <w:p w14:paraId="0B7E6B12" w14:textId="77777777" w:rsidR="007F0BD4" w:rsidRPr="00CE4EA6" w:rsidRDefault="007F0BD4" w:rsidP="007F0BD4">
      <w:pPr>
        <w:spacing w:line="360" w:lineRule="auto"/>
        <w:ind w:firstLine="709"/>
        <w:rPr>
          <w:rFonts w:ascii="Times New Roman" w:hAnsi="Times New Roman"/>
          <w:sz w:val="28"/>
          <w:szCs w:val="28"/>
        </w:rPr>
      </w:pPr>
      <w:r w:rsidRPr="00CE4EA6">
        <w:rPr>
          <w:rFonts w:ascii="Times New Roman" w:hAnsi="Times New Roman"/>
          <w:sz w:val="28"/>
          <w:szCs w:val="28"/>
        </w:rPr>
        <w:t>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сырому", рисование с солью, граттаж, "под батик".</w:t>
      </w:r>
    </w:p>
    <w:p w14:paraId="0BDE532E" w14:textId="77777777" w:rsidR="00861937" w:rsidRDefault="00861937" w:rsidP="00861937">
      <w:pPr>
        <w:spacing w:line="360" w:lineRule="auto"/>
        <w:ind w:right="-141"/>
        <w:rPr>
          <w:rFonts w:ascii="Times New Roman" w:hAnsi="Times New Roman"/>
          <w:b/>
          <w:sz w:val="28"/>
          <w:szCs w:val="28"/>
          <w:u w:val="single"/>
        </w:rPr>
      </w:pPr>
    </w:p>
    <w:p w14:paraId="6B29C3AE" w14:textId="77777777" w:rsidR="00861937" w:rsidRPr="004D2BF1" w:rsidRDefault="00784115"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2.1.5.</w:t>
      </w:r>
      <w:r w:rsidR="00861937" w:rsidRPr="004D2BF1">
        <w:rPr>
          <w:rFonts w:ascii="Times New Roman" w:hAnsi="Times New Roman"/>
          <w:b/>
          <w:sz w:val="28"/>
          <w:szCs w:val="28"/>
          <w:u w:val="single"/>
        </w:rPr>
        <w:t xml:space="preserve"> Технология</w:t>
      </w:r>
      <w:r w:rsidR="00861937">
        <w:rPr>
          <w:rFonts w:ascii="Times New Roman" w:hAnsi="Times New Roman"/>
          <w:b/>
          <w:sz w:val="28"/>
          <w:szCs w:val="28"/>
          <w:u w:val="single"/>
        </w:rPr>
        <w:t xml:space="preserve">. </w:t>
      </w:r>
      <w:r w:rsidR="00861937" w:rsidRPr="00DB4624">
        <w:rPr>
          <w:rFonts w:ascii="Times New Roman" w:hAnsi="Times New Roman"/>
          <w:b/>
          <w:sz w:val="28"/>
          <w:szCs w:val="28"/>
          <w:u w:val="single"/>
        </w:rPr>
        <w:t>Предметно-практические действия</w:t>
      </w:r>
    </w:p>
    <w:p w14:paraId="3C44DE5A"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3912EB27"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Федеральная рабочая программа по предмету "Предметно-практические действия"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5D40372"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Вследствие тяжелых нарушений развития у обучающихся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19502CE"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14:paraId="5C99833C"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Программно-методический материал включает 2 раздела: "Действия с материалами", "Действия с предметами".</w:t>
      </w:r>
    </w:p>
    <w:p w14:paraId="084C6BF1"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14:paraId="76D5B98A"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(песок, бумага, пластилин, ткань, пряжа).</w:t>
      </w:r>
    </w:p>
    <w:p w14:paraId="003BDDCB" w14:textId="77777777" w:rsidR="00784115" w:rsidRPr="00CE4EA6" w:rsidRDefault="00784115" w:rsidP="00784115">
      <w:pPr>
        <w:spacing w:line="360" w:lineRule="auto"/>
        <w:ind w:firstLine="709"/>
        <w:rPr>
          <w:rFonts w:ascii="Times New Roman" w:hAnsi="Times New Roman"/>
          <w:sz w:val="28"/>
          <w:szCs w:val="28"/>
        </w:rPr>
      </w:pPr>
      <w:r>
        <w:rPr>
          <w:rFonts w:ascii="Times New Roman" w:hAnsi="Times New Roman"/>
          <w:sz w:val="28"/>
          <w:szCs w:val="28"/>
        </w:rPr>
        <w:t xml:space="preserve"> </w:t>
      </w:r>
      <w:r w:rsidRPr="00CE4EA6">
        <w:rPr>
          <w:rFonts w:ascii="Times New Roman" w:hAnsi="Times New Roman"/>
          <w:sz w:val="28"/>
          <w:szCs w:val="28"/>
        </w:rPr>
        <w:t>Содержание обучения.</w:t>
      </w:r>
    </w:p>
    <w:p w14:paraId="13B87590" w14:textId="77777777" w:rsidR="00784115" w:rsidRPr="00CE4EA6"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Действия с материалами: сминание, разрывание, размазывание, разминание, пересыпание, переливание, наматывание.</w:t>
      </w:r>
    </w:p>
    <w:p w14:paraId="2682CD5D" w14:textId="77777777" w:rsidR="00784115" w:rsidRDefault="00784115" w:rsidP="00784115">
      <w:pPr>
        <w:spacing w:line="360" w:lineRule="auto"/>
        <w:ind w:firstLine="709"/>
        <w:rPr>
          <w:rFonts w:ascii="Times New Roman" w:hAnsi="Times New Roman"/>
          <w:sz w:val="28"/>
          <w:szCs w:val="28"/>
        </w:rPr>
      </w:pPr>
      <w:r w:rsidRPr="00CE4EA6">
        <w:rPr>
          <w:rFonts w:ascii="Times New Roman" w:hAnsi="Times New Roman"/>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w:t>
      </w:r>
    </w:p>
    <w:p w14:paraId="030D258A"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Выработка условной двигательной реакции на неречевые и речевые стимулы</w:t>
      </w:r>
      <w:r>
        <w:rPr>
          <w:rFonts w:ascii="Times New Roman" w:hAnsi="Times New Roman"/>
          <w:sz w:val="28"/>
          <w:szCs w:val="28"/>
        </w:rPr>
        <w:t>.</w:t>
      </w:r>
    </w:p>
    <w:p w14:paraId="2A65C007" w14:textId="77777777" w:rsid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стойкой условной двигательной реакции при восприятии сначала слухозрительно, а затем на слух (без аппаратов и с использованием индивидуальных слуховых аппаратов и /или кохлеарного импланта</w:t>
      </w:r>
      <w:r w:rsidR="00D93EBF">
        <w:rPr>
          <w:rFonts w:ascii="Times New Roman" w:hAnsi="Times New Roman"/>
          <w:sz w:val="28"/>
          <w:szCs w:val="28"/>
        </w:rPr>
        <w:t xml:space="preserve"> </w:t>
      </w:r>
      <w:r w:rsidRPr="00784115">
        <w:rPr>
          <w:rFonts w:ascii="Times New Roman" w:hAnsi="Times New Roman"/>
          <w:sz w:val="28"/>
          <w:szCs w:val="28"/>
        </w:rPr>
        <w:t xml:space="preserve">(кохлеарных имплантов) звучания музыкальных инструментов, речевых стимулов. </w:t>
      </w:r>
    </w:p>
    <w:p w14:paraId="1C849C6C"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домашних животных (лошади, коровы, овцы, свиньи, собаки, кошки и др.). Определение расстояния, на котором ученик реагирует на данные речевые стимулы. </w:t>
      </w:r>
    </w:p>
    <w:p w14:paraId="2671977B"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Обучение различению и опознаванию на слух неречевых звучаний</w:t>
      </w:r>
    </w:p>
    <w:p w14:paraId="6ECCFEA8"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различения (и опознавания - с учетом индивидуальных</w:t>
      </w:r>
      <w:r>
        <w:rPr>
          <w:rFonts w:ascii="Times New Roman" w:hAnsi="Times New Roman"/>
          <w:sz w:val="28"/>
          <w:szCs w:val="28"/>
        </w:rPr>
        <w:t xml:space="preserve"> </w:t>
      </w:r>
      <w:r w:rsidRPr="00784115">
        <w:rPr>
          <w:rFonts w:ascii="Times New Roman" w:hAnsi="Times New Roman"/>
          <w:sz w:val="28"/>
          <w:szCs w:val="28"/>
        </w:rPr>
        <w:t>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металлофон-бубен, гармошка-бубен, гармошка-шарманка и др.), затем с постепенным увеличением выбора.</w:t>
      </w:r>
    </w:p>
    <w:p w14:paraId="49525CFB"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различения и опознавания сначала слухозрительно и на слух  при выборе из двух, затем трех звучаний и воспроизведение  движениями и голосом: многократных и однократных звучаний (один – много), длительности звучаний (кратко – долго), темпа звучаний (быстрый, медленный, умеренный), степени интенсивности звучания (громко, тихо, негромко), высоты звучаний.</w:t>
      </w:r>
    </w:p>
    <w:p w14:paraId="77C5DD06"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(Источники звучания - музыкальные инструменты / игрушки, доступные слуховому восприятию обучающихся) </w:t>
      </w:r>
    </w:p>
    <w:p w14:paraId="7CBD3932"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Формирование различения и опознавания на слух доступных по звучанию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городского транспорта, сигналы машин службы помощи – скорая, пожарная, милиция, свисток милиционера и др.); голосов домашних животных и птиц, шумов, связанных с явлениями природы (раскаты грома, шум дождя). </w:t>
      </w:r>
    </w:p>
    <w:p w14:paraId="0248237C" w14:textId="77777777" w:rsidR="00784115" w:rsidRPr="00784115" w:rsidRDefault="00784115" w:rsidP="00784115">
      <w:pPr>
        <w:spacing w:line="360" w:lineRule="auto"/>
        <w:ind w:firstLine="709"/>
        <w:rPr>
          <w:rFonts w:ascii="Times New Roman" w:hAnsi="Times New Roman"/>
          <w:sz w:val="28"/>
          <w:szCs w:val="28"/>
        </w:rPr>
      </w:pPr>
      <w:r>
        <w:rPr>
          <w:rFonts w:ascii="Times New Roman" w:hAnsi="Times New Roman"/>
          <w:sz w:val="28"/>
          <w:szCs w:val="28"/>
        </w:rPr>
        <w:t>Р</w:t>
      </w:r>
      <w:r w:rsidRPr="00784115">
        <w:rPr>
          <w:rFonts w:ascii="Times New Roman" w:hAnsi="Times New Roman"/>
          <w:sz w:val="28"/>
          <w:szCs w:val="28"/>
        </w:rPr>
        <w:t>азвитие слухо-зрительного и слухового восприятия устной речи, ее произносительной стороны</w:t>
      </w:r>
    </w:p>
    <w:p w14:paraId="24860A50"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Формирование внимания к лицу говорящего. Побуждение обучающихся к устной коммуникации на уровне их произносительных возможностей. Формирование различения и опознавания (слухо-зрительно и на слух) знакомых и нео</w:t>
      </w:r>
      <w:r>
        <w:rPr>
          <w:rFonts w:ascii="Times New Roman" w:hAnsi="Times New Roman"/>
          <w:sz w:val="28"/>
          <w:szCs w:val="28"/>
        </w:rPr>
        <w:t>б</w:t>
      </w:r>
      <w:r w:rsidRPr="00784115">
        <w:rPr>
          <w:rFonts w:ascii="Times New Roman" w:hAnsi="Times New Roman"/>
          <w:sz w:val="28"/>
          <w:szCs w:val="28"/>
        </w:rPr>
        <w:t>х</w:t>
      </w:r>
      <w:r>
        <w:rPr>
          <w:rFonts w:ascii="Times New Roman" w:hAnsi="Times New Roman"/>
          <w:sz w:val="28"/>
          <w:szCs w:val="28"/>
        </w:rPr>
        <w:t>о</w:t>
      </w:r>
      <w:r w:rsidRPr="00784115">
        <w:rPr>
          <w:rFonts w:ascii="Times New Roman" w:hAnsi="Times New Roman"/>
          <w:sz w:val="28"/>
          <w:szCs w:val="28"/>
        </w:rPr>
        <w:t>димых в общении слов и коротких фраз (сначала при выборе из двух – трех с последующим увеличением выбора с учетом возможностей обучающихся). Темы для развития слухозрительного и слухового восприятия: «В классе», «Завтракаем, обедаем, ужинаем», «Здоровье», «Я и моя семья», «Времена года» и др.</w:t>
      </w:r>
    </w:p>
    <w:p w14:paraId="454676BB"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Подражание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14:paraId="3B45C258" w14:textId="77777777" w:rsidR="00784115" w:rsidRPr="00784115" w:rsidRDefault="00784115" w:rsidP="00784115">
      <w:pPr>
        <w:spacing w:line="360" w:lineRule="auto"/>
        <w:ind w:firstLine="709"/>
        <w:rPr>
          <w:rFonts w:ascii="Times New Roman" w:hAnsi="Times New Roman"/>
          <w:sz w:val="28"/>
          <w:szCs w:val="28"/>
        </w:rPr>
      </w:pPr>
      <w:r w:rsidRPr="00784115">
        <w:rPr>
          <w:rFonts w:ascii="Times New Roman" w:hAnsi="Times New Roman"/>
          <w:sz w:val="28"/>
          <w:szCs w:val="28"/>
        </w:rPr>
        <w:t xml:space="preserve">Формирование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14:paraId="7E3D7EB6" w14:textId="77777777" w:rsidR="00784115" w:rsidRPr="00CE4EA6" w:rsidRDefault="00784115" w:rsidP="00784115">
      <w:pPr>
        <w:spacing w:line="360" w:lineRule="auto"/>
        <w:rPr>
          <w:rFonts w:ascii="Times New Roman" w:hAnsi="Times New Roman"/>
          <w:sz w:val="28"/>
          <w:szCs w:val="28"/>
        </w:rPr>
      </w:pPr>
    </w:p>
    <w:p w14:paraId="1832F6AB" w14:textId="77777777" w:rsidR="00861937" w:rsidRDefault="00784115" w:rsidP="00282B2F">
      <w:pPr>
        <w:shd w:val="clear" w:color="auto" w:fill="FFFFFF"/>
        <w:spacing w:line="360" w:lineRule="auto"/>
        <w:ind w:right="-141"/>
      </w:pPr>
      <w:r>
        <w:rPr>
          <w:rFonts w:ascii="Times New Roman" w:hAnsi="Times New Roman"/>
          <w:b/>
          <w:sz w:val="28"/>
          <w:szCs w:val="28"/>
          <w:u w:val="single"/>
        </w:rPr>
        <w:t xml:space="preserve">2.1.6. </w:t>
      </w:r>
      <w:r w:rsidR="00861937" w:rsidRPr="00044000">
        <w:rPr>
          <w:rFonts w:ascii="Times New Roman" w:hAnsi="Times New Roman"/>
          <w:b/>
          <w:sz w:val="28"/>
          <w:szCs w:val="28"/>
          <w:u w:val="single"/>
        </w:rPr>
        <w:t>Физическая культура (Адаптивная физическая культура)</w:t>
      </w:r>
    </w:p>
    <w:p w14:paraId="762DBCFC" w14:textId="77777777" w:rsidR="00861937" w:rsidRPr="00CE4EA6" w:rsidRDefault="00861937" w:rsidP="00861937">
      <w:pPr>
        <w:spacing w:line="360" w:lineRule="auto"/>
        <w:ind w:firstLine="709"/>
        <w:rPr>
          <w:rFonts w:ascii="Times New Roman" w:hAnsi="Times New Roman"/>
          <w:sz w:val="28"/>
          <w:szCs w:val="28"/>
        </w:rPr>
      </w:pPr>
      <w:r w:rsidRPr="00CE4EA6">
        <w:rPr>
          <w:rFonts w:ascii="Times New Roman" w:hAnsi="Times New Roman"/>
          <w:sz w:val="28"/>
          <w:szCs w:val="28"/>
        </w:rPr>
        <w:t>Планируемые результаты освоения учебного предмета:</w:t>
      </w:r>
    </w:p>
    <w:p w14:paraId="53B7F898" w14:textId="77777777" w:rsidR="00861937" w:rsidRPr="007E7B07" w:rsidRDefault="0086193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обучающегося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(словесной) инструкции, желание включаться в доступные подвижные игры, адекватно дозировать физическую нагрузку;</w:t>
      </w:r>
    </w:p>
    <w:p w14:paraId="53C8D288" w14:textId="77777777" w:rsidR="00861937" w:rsidRPr="007E7B07" w:rsidRDefault="0086193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14:paraId="5A419A26" w14:textId="77777777" w:rsidR="00861937" w:rsidRPr="007E7B07" w:rsidRDefault="00861937" w:rsidP="0071712E">
      <w:pPr>
        <w:pStyle w:val="a3"/>
        <w:numPr>
          <w:ilvl w:val="0"/>
          <w:numId w:val="19"/>
        </w:numPr>
        <w:spacing w:line="360" w:lineRule="auto"/>
        <w:ind w:left="0" w:firstLine="709"/>
        <w:rPr>
          <w:rFonts w:ascii="Times New Roman" w:hAnsi="Times New Roman"/>
          <w:sz w:val="28"/>
          <w:szCs w:val="28"/>
        </w:rPr>
      </w:pPr>
      <w:r w:rsidRPr="007E7B07">
        <w:rPr>
          <w:rFonts w:ascii="Times New Roman" w:hAnsi="Times New Roman"/>
          <w:sz w:val="28"/>
          <w:szCs w:val="28"/>
        </w:rPr>
        <w:t>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p w14:paraId="21C38F7B" w14:textId="77777777" w:rsidR="00861937" w:rsidRDefault="00861937" w:rsidP="00861937">
      <w:pPr>
        <w:spacing w:line="360" w:lineRule="auto"/>
        <w:ind w:right="-141"/>
        <w:rPr>
          <w:rFonts w:ascii="Times New Roman" w:hAnsi="Times New Roman"/>
          <w:b/>
          <w:sz w:val="28"/>
          <w:szCs w:val="28"/>
          <w:u w:val="single"/>
        </w:rPr>
      </w:pPr>
    </w:p>
    <w:p w14:paraId="666415D5" w14:textId="77777777" w:rsidR="00861937" w:rsidRPr="007E7B07" w:rsidRDefault="00D93EBF" w:rsidP="00861937">
      <w:pPr>
        <w:spacing w:line="360" w:lineRule="auto"/>
        <w:rPr>
          <w:rFonts w:ascii="Times New Roman" w:hAnsi="Times New Roman"/>
          <w:sz w:val="28"/>
          <w:szCs w:val="28"/>
        </w:rPr>
      </w:pPr>
      <w:r>
        <w:rPr>
          <w:rFonts w:ascii="Times New Roman" w:hAnsi="Times New Roman"/>
          <w:b/>
          <w:sz w:val="28"/>
          <w:szCs w:val="28"/>
          <w:u w:val="single"/>
        </w:rPr>
        <w:t xml:space="preserve">2.1.7. </w:t>
      </w:r>
      <w:r w:rsidR="00861937" w:rsidRPr="007E7B07">
        <w:rPr>
          <w:rFonts w:ascii="Times New Roman" w:hAnsi="Times New Roman"/>
          <w:b/>
          <w:sz w:val="28"/>
          <w:szCs w:val="28"/>
          <w:u w:val="single"/>
        </w:rPr>
        <w:t>Формирование слухового восприятия и произносительной стороны речи</w:t>
      </w:r>
    </w:p>
    <w:p w14:paraId="28A67667"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Пояснительная записка.</w:t>
      </w:r>
    </w:p>
    <w:p w14:paraId="15192816"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Коррекционный курс направлен на формирование у обучающихся слухового восприятия доступных неречевых звучаний (музыкальных инструментов или игрушек, звучаний окружающего мира - бытовых, городских шумов, шумов природы, голосов птиц и животных), развитие речевого слуха, слухозрительного восприятия устной речи, ее произносительной стороны при пользовании обучающимися звукоусиливающй аппаратурой коллективного и индивидуального пользования с учетом аудиолого-педагогических рекомендаций. Коррекционно-развивающая работа осуществляется с учетом индивидуальных особенностей и особых образовательных потребностей каждого обучающегося.</w:t>
      </w:r>
    </w:p>
    <w:p w14:paraId="01237F3B"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49D4A67E" w14:textId="77777777" w:rsidR="00D93EBF" w:rsidRPr="00D93EBF" w:rsidRDefault="00D93EBF" w:rsidP="0071712E">
      <w:pPr>
        <w:pStyle w:val="a3"/>
        <w:numPr>
          <w:ilvl w:val="0"/>
          <w:numId w:val="26"/>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умений пользоваться звукоусиливающей аппаратурой, в том числе индивидуальными слуховыми аппаратами (с учетом аудиолого-педагогических рекомендаций);</w:t>
      </w:r>
    </w:p>
    <w:p w14:paraId="7E04021E" w14:textId="77777777" w:rsidR="00D93EBF" w:rsidRPr="00D93EBF" w:rsidRDefault="00D93EBF" w:rsidP="0071712E">
      <w:pPr>
        <w:pStyle w:val="a3"/>
        <w:numPr>
          <w:ilvl w:val="0"/>
          <w:numId w:val="26"/>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условной двигательной реакции (с учетом возможностей обучающихся) на неречевые и речевые стимулы разной частоты и интенсивности (без слуховых аппаратов и при использовании индивидуальных слуховых аппаратов);</w:t>
      </w:r>
    </w:p>
    <w:p w14:paraId="7AD2361A" w14:textId="77777777" w:rsidR="00D93EBF" w:rsidRPr="00D93EBF" w:rsidRDefault="00D93EBF" w:rsidP="0071712E">
      <w:pPr>
        <w:pStyle w:val="a3"/>
        <w:numPr>
          <w:ilvl w:val="0"/>
          <w:numId w:val="26"/>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умений восприятия на слух (с использованием индивидуальных слуховых аппаратов) звучаний музыкальных инструментов или музыкальных игрушек, по возможности, различения и опознавания на слух доступных по звучанию музыкальных инструментов или музыкальных игрушек, динамики их звучания (нормально, громко, тихо), количества звучаний, продолжительность звучания (кратко, долго), слитности звучания (слитно-раздельно), темпа (нормальный-быстрый-медленный), простейших ритмов и элементарных высотных отношений звучания (с учетом индивидуальных возможностей обучающихся);</w:t>
      </w:r>
    </w:p>
    <w:p w14:paraId="6D72715D"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умений восприятия на слух неречевых звучаний окружающего мира (с использованием индивидуальных слуховых аппаратов): социально значимых бытовых и городских шумов, голосов птиц и животных, шумов в природе (с учетом индивидуальных возможностей обучающихся);</w:t>
      </w:r>
    </w:p>
    <w:p w14:paraId="5A73E89B"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слухозрительного восприятия знакомого речевого материала, необходимого и постоянно используемого в учебной и внеурочной деятельности (с учетом индивидуальных возможностей обучающихся);</w:t>
      </w:r>
    </w:p>
    <w:p w14:paraId="2BAF6AD6" w14:textId="77777777" w:rsid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произносительной стороной речи (с учетом индивидуальных возможностей обучающихся).</w:t>
      </w:r>
    </w:p>
    <w:p w14:paraId="03A25622"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Pr>
          <w:rFonts w:ascii="Times New Roman" w:hAnsi="Times New Roman"/>
          <w:sz w:val="28"/>
          <w:szCs w:val="28"/>
        </w:rPr>
        <w:t>ф</w:t>
      </w:r>
      <w:r w:rsidRPr="00D93EBF">
        <w:rPr>
          <w:rFonts w:ascii="Times New Roman" w:hAnsi="Times New Roman"/>
          <w:sz w:val="28"/>
          <w:szCs w:val="28"/>
        </w:rPr>
        <w:t>ормирование внимания к лицу говорящего. Побуждение обучаю</w:t>
      </w:r>
      <w:r>
        <w:rPr>
          <w:rFonts w:ascii="Times New Roman" w:hAnsi="Times New Roman"/>
          <w:sz w:val="28"/>
          <w:szCs w:val="28"/>
        </w:rPr>
        <w:t>щ</w:t>
      </w:r>
      <w:r w:rsidRPr="00D93EBF">
        <w:rPr>
          <w:rFonts w:ascii="Times New Roman" w:hAnsi="Times New Roman"/>
          <w:sz w:val="28"/>
          <w:szCs w:val="28"/>
        </w:rPr>
        <w:t>ихся к устной коммуникации на уровне их произносительных возможностей. Формирование различения и опознавания (слухозрительно и на слух) знакомых и необходимых</w:t>
      </w:r>
      <w:r>
        <w:rPr>
          <w:rFonts w:ascii="Times New Roman" w:hAnsi="Times New Roman"/>
          <w:sz w:val="28"/>
          <w:szCs w:val="28"/>
        </w:rPr>
        <w:t xml:space="preserve">, </w:t>
      </w:r>
      <w:r w:rsidRPr="00D93EBF">
        <w:rPr>
          <w:rFonts w:ascii="Times New Roman" w:hAnsi="Times New Roman"/>
          <w:sz w:val="28"/>
          <w:szCs w:val="28"/>
        </w:rPr>
        <w:t>в</w:t>
      </w:r>
      <w:r>
        <w:rPr>
          <w:rFonts w:ascii="Times New Roman" w:hAnsi="Times New Roman"/>
          <w:sz w:val="28"/>
          <w:szCs w:val="28"/>
        </w:rPr>
        <w:t xml:space="preserve"> </w:t>
      </w:r>
      <w:r w:rsidRPr="00D93EBF">
        <w:rPr>
          <w:rFonts w:ascii="Times New Roman" w:hAnsi="Times New Roman"/>
          <w:sz w:val="28"/>
          <w:szCs w:val="28"/>
        </w:rPr>
        <w:t>общении слов и коротких фраз (сначала при выборе из двух – трех с последующим увеличением выбора с учетом возможностей обучающихся). Темы для развития слухозрительного и слухового восприятия: «В классе», «Завтракаем, обедаем, ужинаем», «Здоровье», «Я и моя семья», «Времена года» и др.</w:t>
      </w:r>
    </w:p>
    <w:p w14:paraId="05CF0749"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Pr>
          <w:rFonts w:ascii="Times New Roman" w:hAnsi="Times New Roman"/>
          <w:sz w:val="28"/>
          <w:szCs w:val="28"/>
        </w:rPr>
        <w:t>п</w:t>
      </w:r>
      <w:r w:rsidRPr="00D93EBF">
        <w:rPr>
          <w:rFonts w:ascii="Times New Roman" w:hAnsi="Times New Roman"/>
          <w:sz w:val="28"/>
          <w:szCs w:val="28"/>
        </w:rPr>
        <w:t xml:space="preserve">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14:paraId="72572015" w14:textId="77777777" w:rsidR="00D93EBF" w:rsidRDefault="00D93EBF" w:rsidP="0071712E">
      <w:pPr>
        <w:pStyle w:val="a3"/>
        <w:numPr>
          <w:ilvl w:val="0"/>
          <w:numId w:val="27"/>
        </w:numPr>
        <w:spacing w:line="360" w:lineRule="auto"/>
        <w:ind w:left="0" w:firstLine="709"/>
        <w:rPr>
          <w:rFonts w:ascii="Times New Roman" w:hAnsi="Times New Roman"/>
          <w:sz w:val="28"/>
          <w:szCs w:val="28"/>
        </w:rPr>
      </w:pPr>
      <w:r>
        <w:rPr>
          <w:rFonts w:ascii="Times New Roman" w:hAnsi="Times New Roman"/>
          <w:sz w:val="28"/>
          <w:szCs w:val="28"/>
        </w:rPr>
        <w:t>ф</w:t>
      </w:r>
      <w:r w:rsidRPr="00D93EBF">
        <w:rPr>
          <w:rFonts w:ascii="Times New Roman" w:hAnsi="Times New Roman"/>
          <w:sz w:val="28"/>
          <w:szCs w:val="28"/>
        </w:rPr>
        <w:t xml:space="preserve">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w:t>
      </w:r>
    </w:p>
    <w:p w14:paraId="1376B80C" w14:textId="77777777" w:rsidR="00D93EBF" w:rsidRPr="00D93EBF" w:rsidRDefault="00D93EBF" w:rsidP="0071712E">
      <w:pPr>
        <w:pStyle w:val="a3"/>
        <w:numPr>
          <w:ilvl w:val="0"/>
          <w:numId w:val="27"/>
        </w:numPr>
        <w:spacing w:line="360" w:lineRule="auto"/>
        <w:ind w:left="0" w:firstLine="709"/>
        <w:rPr>
          <w:rFonts w:ascii="Times New Roman" w:hAnsi="Times New Roman"/>
          <w:sz w:val="28"/>
          <w:szCs w:val="28"/>
        </w:rPr>
      </w:pPr>
      <w:r w:rsidRPr="00D93EBF">
        <w:rPr>
          <w:rFonts w:ascii="Times New Roman" w:hAnsi="Times New Roman"/>
          <w:sz w:val="28"/>
          <w:szCs w:val="28"/>
        </w:rPr>
        <w:t xml:space="preserve">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14:paraId="4C7F65EC" w14:textId="77777777" w:rsidR="00861937" w:rsidRDefault="00861937" w:rsidP="00861937">
      <w:pPr>
        <w:pStyle w:val="a3"/>
        <w:shd w:val="clear" w:color="auto" w:fill="FFFFFF"/>
        <w:spacing w:line="360" w:lineRule="auto"/>
        <w:ind w:left="0" w:right="-141"/>
        <w:rPr>
          <w:rFonts w:ascii="Times New Roman" w:hAnsi="Times New Roman"/>
          <w:b/>
          <w:sz w:val="28"/>
          <w:szCs w:val="28"/>
          <w:u w:val="single"/>
        </w:rPr>
      </w:pPr>
    </w:p>
    <w:p w14:paraId="4E75E61A" w14:textId="77777777" w:rsidR="00861937" w:rsidRPr="007E7B07" w:rsidRDefault="00D93EBF" w:rsidP="00861937">
      <w:pPr>
        <w:pStyle w:val="a3"/>
        <w:shd w:val="clear" w:color="auto" w:fill="FFFFFF"/>
        <w:spacing w:line="360" w:lineRule="auto"/>
        <w:ind w:left="0" w:right="-141"/>
        <w:rPr>
          <w:rFonts w:ascii="Times New Roman" w:hAnsi="Times New Roman"/>
          <w:b/>
          <w:sz w:val="28"/>
          <w:szCs w:val="28"/>
          <w:u w:val="single"/>
        </w:rPr>
      </w:pPr>
      <w:r>
        <w:rPr>
          <w:rFonts w:ascii="Times New Roman" w:hAnsi="Times New Roman"/>
          <w:b/>
          <w:sz w:val="28"/>
          <w:szCs w:val="28"/>
          <w:u w:val="single"/>
        </w:rPr>
        <w:t xml:space="preserve">2.1.8. </w:t>
      </w:r>
      <w:r w:rsidR="00861937" w:rsidRPr="00044000">
        <w:rPr>
          <w:rFonts w:ascii="Times New Roman" w:hAnsi="Times New Roman"/>
          <w:b/>
          <w:sz w:val="28"/>
          <w:szCs w:val="28"/>
          <w:u w:val="single"/>
        </w:rPr>
        <w:t xml:space="preserve"> </w:t>
      </w:r>
      <w:r w:rsidR="00861937" w:rsidRPr="007E7B07">
        <w:rPr>
          <w:rFonts w:ascii="Times New Roman" w:hAnsi="Times New Roman"/>
          <w:b/>
          <w:sz w:val="28"/>
          <w:szCs w:val="28"/>
          <w:u w:val="single"/>
        </w:rPr>
        <w:t>Музыкально-ритмические занятия (индивидуальные занятия)</w:t>
      </w:r>
    </w:p>
    <w:p w14:paraId="1C094558" w14:textId="77777777" w:rsidR="00D93EBF" w:rsidRDefault="00D93EBF" w:rsidP="00D93EBF">
      <w:pPr>
        <w:spacing w:line="360" w:lineRule="auto"/>
        <w:rPr>
          <w:rFonts w:ascii="Times New Roman" w:hAnsi="Times New Roman"/>
          <w:sz w:val="28"/>
          <w:szCs w:val="28"/>
        </w:rPr>
      </w:pPr>
      <w:r w:rsidRPr="00CE4EA6">
        <w:rPr>
          <w:rFonts w:ascii="Times New Roman" w:hAnsi="Times New Roman"/>
          <w:sz w:val="28"/>
          <w:szCs w:val="28"/>
        </w:rPr>
        <w:t>Пояснительная записка.</w:t>
      </w:r>
    </w:p>
    <w:p w14:paraId="2AB608E7"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 xml:space="preserve">Коррекционный курс "Музыкально-ритмические занятия" направлен на приобщение обучающихся к доступным видам музыкально-эстетической деятельности, коррекцию и развитие познавательной и эмоционально-волевой сферы. </w:t>
      </w:r>
    </w:p>
    <w:p w14:paraId="248047C8"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На занятиях решаются важные задачи, связанные с коррекцией и развитием двигательной сферы обучающихся, развитием их слухового восприятия и произносительной стороны речи. Коррекционно-развивающая работа базируется на взаимодействии музыки, движений и устной речи.</w:t>
      </w:r>
    </w:p>
    <w:p w14:paraId="684E9088"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 xml:space="preserve"> В процессе обучения осуществляется формирование у обучающихся восприятия музыки, развитие музыкально-ритмических движений, обучение декламации простейших детских песен под музыку, игры на элементарных музыкальных инструментах в ансамбле. </w:t>
      </w:r>
    </w:p>
    <w:p w14:paraId="290B992F" w14:textId="77777777" w:rsidR="00D93EBF"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 xml:space="preserve">На занятиях ведется также работа по закреплению сформированных умений восприятия и воспроизведения устной речи; в процессе работы над произношением используется фонетическая ритмика и речевые упражнения под музыку. </w:t>
      </w:r>
    </w:p>
    <w:p w14:paraId="3D006981"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Обучение строится с учетом индивидуальных возможностей и особых образовательных потребностей каждого обучающегося. На занятиях обучающиеся пользуются индивидуальными слуховыми аппаратами с учетом аудиолого-педагогических рекомендаций.</w:t>
      </w:r>
    </w:p>
    <w:p w14:paraId="53DC5400" w14:textId="77777777" w:rsidR="00D93EBF" w:rsidRPr="00CE4EA6" w:rsidRDefault="00D93EBF" w:rsidP="00D93EBF">
      <w:pPr>
        <w:spacing w:line="360" w:lineRule="auto"/>
        <w:ind w:firstLine="709"/>
        <w:rPr>
          <w:rFonts w:ascii="Times New Roman" w:hAnsi="Times New Roman"/>
          <w:sz w:val="28"/>
          <w:szCs w:val="28"/>
        </w:rPr>
      </w:pPr>
      <w:r w:rsidRPr="00CE4EA6">
        <w:rPr>
          <w:rFonts w:ascii="Times New Roman" w:hAnsi="Times New Roman"/>
          <w:sz w:val="28"/>
          <w:szCs w:val="28"/>
        </w:rPr>
        <w:t>Содержание обучения:</w:t>
      </w:r>
    </w:p>
    <w:p w14:paraId="468F718C"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приобщение к элементарной музыкально-ритмической деятельности;</w:t>
      </w:r>
    </w:p>
    <w:p w14:paraId="0803D0C5"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развитие восприятия музыки (с помощью индивидуальных слуховых аппаратов) в исполнении педагогического работника и в аудиозаписи (с учетом индивидуальных возможностей обучающихся) - формирование эмоционального отклика на звучание музыки, различение и опознавание элементарных доступных динамических, темповых, ритмических и звуковысотных соотношений (с учетом индивидуальных возможностей обучающихся);</w:t>
      </w:r>
    </w:p>
    <w:p w14:paraId="156CBEEE"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музыкально-ритмических движений - основных, гимнастических, танцевальных (с учетом индивидуальных возможностей обучающихся); обучение построению и перестроению в группе, разучивание коротких несложных танцевальных композиций;</w:t>
      </w:r>
    </w:p>
    <w:p w14:paraId="07E56E21"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элементарных умений декламации простейших детских песенок под музыку в ансамбле под аккомпанемент и управление педагогического работника (с учетом индивидуальных возможностей обучающихся);</w:t>
      </w:r>
    </w:p>
    <w:p w14:paraId="07BEAE46" w14:textId="77777777" w:rsidR="00D93EBF" w:rsidRP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формирование эмоционального исполнения на элементарных музыкальных инструментах ритмического аккомпанемента к музыкальной пьесе, исполняемой педагогическим работником (с учетом индивидуальных возможностей обучающихся);</w:t>
      </w:r>
    </w:p>
    <w:p w14:paraId="39307571" w14:textId="77777777" w:rsidR="00D93EBF" w:rsidRDefault="00D93EBF" w:rsidP="0071712E">
      <w:pPr>
        <w:pStyle w:val="a3"/>
        <w:numPr>
          <w:ilvl w:val="0"/>
          <w:numId w:val="28"/>
        </w:numPr>
        <w:spacing w:line="360" w:lineRule="auto"/>
        <w:ind w:left="0" w:firstLine="709"/>
        <w:rPr>
          <w:rFonts w:ascii="Times New Roman" w:hAnsi="Times New Roman"/>
          <w:sz w:val="28"/>
          <w:szCs w:val="28"/>
        </w:rPr>
      </w:pPr>
      <w:r w:rsidRPr="00D93EBF">
        <w:rPr>
          <w:rFonts w:ascii="Times New Roman" w:hAnsi="Times New Roman"/>
          <w:sz w:val="28"/>
          <w:szCs w:val="28"/>
        </w:rPr>
        <w:t>развитие слухозрительного и слухового восприятия устной речи, ее произносительной стороны при использовании фонетической ритмики и музыки (с учетом индивидуальных возможностей обучающихся).</w:t>
      </w:r>
    </w:p>
    <w:p w14:paraId="13164ADE" w14:textId="77777777" w:rsidR="0025489E" w:rsidRPr="0025489E" w:rsidRDefault="0025489E" w:rsidP="0025489E">
      <w:pPr>
        <w:pStyle w:val="a3"/>
        <w:spacing w:line="360" w:lineRule="auto"/>
        <w:ind w:left="709"/>
        <w:rPr>
          <w:rFonts w:ascii="Times New Roman" w:hAnsi="Times New Roman"/>
          <w:sz w:val="28"/>
          <w:szCs w:val="28"/>
        </w:rPr>
      </w:pPr>
      <w:r w:rsidRPr="0025489E">
        <w:rPr>
          <w:rFonts w:ascii="Times New Roman" w:hAnsi="Times New Roman"/>
          <w:sz w:val="28"/>
          <w:szCs w:val="28"/>
        </w:rPr>
        <w:t>Восприятие музыки.</w:t>
      </w:r>
    </w:p>
    <w:p w14:paraId="5942DFD1"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Формирование условной двигательной реакции на музыкальное звучание, определение начала и окончания звучания музыки. </w:t>
      </w:r>
    </w:p>
    <w:p w14:paraId="75914577"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Различение и опознавание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w:t>
      </w:r>
    </w:p>
    <w:p w14:paraId="6122DFB0" w14:textId="77777777" w:rsidR="0025489E" w:rsidRP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Различение, опознавание на слух музыкальных жанров (марш - танец, марш –песня, песня – танец, марш –танец –песня). </w:t>
      </w:r>
    </w:p>
    <w:p w14:paraId="11EC4DB7" w14:textId="77777777" w:rsidR="0025489E" w:rsidRPr="0025489E" w:rsidRDefault="0025489E" w:rsidP="0025489E">
      <w:pPr>
        <w:pStyle w:val="a3"/>
        <w:spacing w:line="360" w:lineRule="auto"/>
        <w:ind w:left="709"/>
        <w:rPr>
          <w:rFonts w:ascii="Times New Roman" w:hAnsi="Times New Roman"/>
          <w:sz w:val="28"/>
          <w:szCs w:val="28"/>
        </w:rPr>
      </w:pPr>
      <w:r w:rsidRPr="0025489E">
        <w:rPr>
          <w:rFonts w:ascii="Times New Roman" w:hAnsi="Times New Roman"/>
          <w:sz w:val="28"/>
          <w:szCs w:val="28"/>
        </w:rPr>
        <w:t>Движение под музыку.</w:t>
      </w:r>
    </w:p>
    <w:p w14:paraId="316E12BD"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По подражанию учителю и самостоятельно начинать движение под музыку вместе с началом ее звучания и останавливаться по ее окончании (элементарные движения - хлопки под музыку, притопы, покачивание с одной ноги на другую, покачивание руками и др.); выполнять основные движения (ходьба, бег, прыжки и др.) под музыку.</w:t>
      </w:r>
    </w:p>
    <w:p w14:paraId="66D1AB68" w14:textId="77777777" w:rsidR="0025489E" w:rsidRP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 В зависимости от возможностей детей, в том числе и двигательных,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элементарные гимнастические движения под музыку (наклоны, повороты головы, туловищ, различные положения рук и т п.); построения и простые перестроения (в колонну, в шеренгу, в круг, свободное размещение, различные положения в парах и др..); передавать простейшие  движ-ния животных; участвовать в музыкально – двигательных играх  (типа «Третий лишний», «Волк и зайцы», «Кто первый» и т. п.).</w:t>
      </w:r>
    </w:p>
    <w:p w14:paraId="14A9B151" w14:textId="77777777" w:rsidR="0025489E" w:rsidRPr="0025489E" w:rsidRDefault="0025489E" w:rsidP="0025489E">
      <w:pPr>
        <w:pStyle w:val="a3"/>
        <w:spacing w:line="360" w:lineRule="auto"/>
        <w:ind w:left="709"/>
        <w:rPr>
          <w:rFonts w:ascii="Times New Roman" w:hAnsi="Times New Roman"/>
          <w:sz w:val="28"/>
          <w:szCs w:val="28"/>
        </w:rPr>
      </w:pPr>
      <w:r w:rsidRPr="0025489E">
        <w:rPr>
          <w:rFonts w:ascii="Times New Roman" w:hAnsi="Times New Roman"/>
          <w:sz w:val="28"/>
          <w:szCs w:val="28"/>
        </w:rPr>
        <w:t>Игра на музыкальных инструментах.</w:t>
      </w:r>
    </w:p>
    <w:p w14:paraId="4D041F8E" w14:textId="77777777" w:rsid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Различение и опознавание по звучанию элементарных музыкальных инструментов. Освоение приемов игры на элементарных музыкальных инструментах. Тихая и громкая игра на музыкальном инструменте. </w:t>
      </w:r>
    </w:p>
    <w:p w14:paraId="323B6E18" w14:textId="77777777" w:rsidR="0025489E" w:rsidRPr="0025489E" w:rsidRDefault="0025489E" w:rsidP="0025489E">
      <w:pPr>
        <w:pStyle w:val="a3"/>
        <w:spacing w:line="360" w:lineRule="auto"/>
        <w:ind w:left="0" w:firstLine="709"/>
        <w:rPr>
          <w:rFonts w:ascii="Times New Roman" w:hAnsi="Times New Roman"/>
          <w:sz w:val="28"/>
          <w:szCs w:val="28"/>
        </w:rPr>
      </w:pPr>
      <w:r w:rsidRPr="0025489E">
        <w:rPr>
          <w:rFonts w:ascii="Times New Roman" w:hAnsi="Times New Roman"/>
          <w:sz w:val="28"/>
          <w:szCs w:val="28"/>
        </w:rPr>
        <w:t>Своевременное вступление и окончание игры на музыкальном инструменте. Исполнение на элементарных ударных музыкальных инструментах в а</w:t>
      </w:r>
      <w:r>
        <w:rPr>
          <w:rFonts w:ascii="Times New Roman" w:hAnsi="Times New Roman"/>
          <w:sz w:val="28"/>
          <w:szCs w:val="28"/>
        </w:rPr>
        <w:t>н</w:t>
      </w:r>
      <w:r w:rsidRPr="0025489E">
        <w:rPr>
          <w:rFonts w:ascii="Times New Roman" w:hAnsi="Times New Roman"/>
          <w:sz w:val="28"/>
          <w:szCs w:val="28"/>
        </w:rPr>
        <w:t>самбле простейшего ритмического аккомпанемента (сильной или каждой доли такта) к музыкальной пьесе (песне), исполняемой учителем.</w:t>
      </w:r>
    </w:p>
    <w:p w14:paraId="2CFB4A97" w14:textId="77777777" w:rsidR="0025489E" w:rsidRPr="0025489E" w:rsidRDefault="0025489E" w:rsidP="0071712E">
      <w:pPr>
        <w:pStyle w:val="a3"/>
        <w:numPr>
          <w:ilvl w:val="0"/>
          <w:numId w:val="28"/>
        </w:numPr>
        <w:spacing w:line="360" w:lineRule="auto"/>
        <w:ind w:left="0" w:firstLine="709"/>
        <w:rPr>
          <w:rFonts w:ascii="Times New Roman" w:hAnsi="Times New Roman"/>
          <w:sz w:val="28"/>
          <w:szCs w:val="28"/>
        </w:rPr>
      </w:pPr>
      <w:r w:rsidRPr="0025489E">
        <w:rPr>
          <w:rFonts w:ascii="Times New Roman" w:hAnsi="Times New Roman"/>
          <w:sz w:val="28"/>
          <w:szCs w:val="28"/>
        </w:rPr>
        <w:t>Работа над произношением с использованием фонетической ритмики и декламации под музыку</w:t>
      </w:r>
    </w:p>
    <w:p w14:paraId="3F693B5A" w14:textId="77777777" w:rsidR="0025489E" w:rsidRPr="0025489E" w:rsidRDefault="0025489E" w:rsidP="0071712E">
      <w:pPr>
        <w:pStyle w:val="a3"/>
        <w:numPr>
          <w:ilvl w:val="0"/>
          <w:numId w:val="28"/>
        </w:numPr>
        <w:spacing w:line="360" w:lineRule="auto"/>
        <w:ind w:left="0" w:firstLine="709"/>
        <w:rPr>
          <w:rFonts w:ascii="Times New Roman" w:hAnsi="Times New Roman"/>
          <w:sz w:val="28"/>
          <w:szCs w:val="28"/>
        </w:rPr>
      </w:pPr>
      <w:r w:rsidRPr="0025489E">
        <w:rPr>
          <w:rFonts w:ascii="Times New Roman" w:hAnsi="Times New Roman"/>
          <w:sz w:val="28"/>
          <w:szCs w:val="28"/>
        </w:rPr>
        <w:t xml:space="preserve">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воспроизведения в речевом материале звуков, усвоенных учащимися класса на индивидуальных занятиях. Развитие умений воспроизводить слова и фразы, короткие стихотворения с учетом возможностей обучающихся. </w:t>
      </w:r>
    </w:p>
    <w:p w14:paraId="4316C3E3" w14:textId="77777777" w:rsidR="00D93EBF" w:rsidRDefault="00D93EBF" w:rsidP="00D93EBF">
      <w:pPr>
        <w:spacing w:line="360" w:lineRule="auto"/>
        <w:rPr>
          <w:rFonts w:ascii="Times New Roman" w:hAnsi="Times New Roman"/>
          <w:sz w:val="28"/>
          <w:szCs w:val="28"/>
        </w:rPr>
      </w:pPr>
    </w:p>
    <w:p w14:paraId="5B65AD49" w14:textId="77777777" w:rsidR="00861937" w:rsidRDefault="0025489E" w:rsidP="00861937">
      <w:pPr>
        <w:spacing w:line="360" w:lineRule="auto"/>
        <w:ind w:right="-141"/>
        <w:rPr>
          <w:rFonts w:ascii="Times New Roman" w:hAnsi="Times New Roman"/>
          <w:b/>
          <w:sz w:val="28"/>
          <w:szCs w:val="28"/>
          <w:u w:val="single"/>
        </w:rPr>
      </w:pPr>
      <w:r>
        <w:rPr>
          <w:rFonts w:ascii="Times New Roman" w:hAnsi="Times New Roman"/>
          <w:b/>
          <w:sz w:val="28"/>
          <w:szCs w:val="28"/>
          <w:u w:val="single"/>
        </w:rPr>
        <w:t xml:space="preserve">2.1.9. </w:t>
      </w:r>
      <w:r w:rsidR="00861937" w:rsidRPr="007E7B07">
        <w:rPr>
          <w:rFonts w:ascii="Times New Roman" w:hAnsi="Times New Roman"/>
          <w:b/>
          <w:sz w:val="28"/>
          <w:szCs w:val="28"/>
          <w:u w:val="single"/>
        </w:rPr>
        <w:t xml:space="preserve"> Двигательное развитие</w:t>
      </w:r>
    </w:p>
    <w:p w14:paraId="66B5B0D8"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Пояснительная записка.</w:t>
      </w:r>
    </w:p>
    <w:p w14:paraId="634E3AD0"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w:t>
      </w:r>
    </w:p>
    <w:p w14:paraId="4B33306D"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w:t>
      </w:r>
    </w:p>
    <w:p w14:paraId="05D5B0E6"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14:paraId="71F01F39"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
    <w:p w14:paraId="23EACC57"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14:paraId="01ADD830"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w:t>
      </w:r>
    </w:p>
    <w:p w14:paraId="054B4DDB"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w:t>
      </w:r>
    </w:p>
    <w:p w14:paraId="34F688AD"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14:paraId="70E63591"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14:paraId="4AA1FFBD"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Примерное содержание коррекционных занятий</w:t>
      </w:r>
    </w:p>
    <w:p w14:paraId="43DCC1DD"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w:t>
      </w:r>
    </w:p>
    <w:p w14:paraId="07060AB7" w14:textId="77777777" w:rsid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w:t>
      </w:r>
      <w:r>
        <w:rPr>
          <w:rFonts w:ascii="Times New Roman" w:hAnsi="Times New Roman"/>
          <w:sz w:val="28"/>
          <w:szCs w:val="28"/>
        </w:rPr>
        <w:t xml:space="preserve"> </w:t>
      </w:r>
      <w:r w:rsidRPr="0025489E">
        <w:rPr>
          <w:rFonts w:ascii="Times New Roman" w:hAnsi="Times New Roman"/>
          <w:sz w:val="28"/>
          <w:szCs w:val="28"/>
        </w:rPr>
        <w:t xml:space="preserve">голени, высоко поднимая бедро, приставным шагом. Прыжки на двух ногах, на одной ноге. Удары по мячу ногой. </w:t>
      </w:r>
    </w:p>
    <w:p w14:paraId="0DD5B047" w14:textId="77777777" w:rsidR="0069176F" w:rsidRPr="0025489E" w:rsidRDefault="0069176F" w:rsidP="0025489E">
      <w:pPr>
        <w:spacing w:line="360" w:lineRule="auto"/>
        <w:ind w:firstLine="709"/>
        <w:rPr>
          <w:rFonts w:ascii="Times New Roman" w:hAnsi="Times New Roman"/>
          <w:sz w:val="28"/>
          <w:szCs w:val="28"/>
        </w:rPr>
      </w:pPr>
    </w:p>
    <w:p w14:paraId="59D84432" w14:textId="77777777" w:rsidR="00861937" w:rsidRPr="00AC3C6C" w:rsidRDefault="00861937" w:rsidP="00861937">
      <w:pPr>
        <w:pStyle w:val="af"/>
        <w:rPr>
          <w:rFonts w:ascii="Times New Roman" w:hAnsi="Times New Roman" w:cs="Times New Roman"/>
          <w:sz w:val="28"/>
          <w:szCs w:val="28"/>
        </w:rPr>
      </w:pPr>
    </w:p>
    <w:p w14:paraId="58BD190A" w14:textId="77777777" w:rsidR="00861937" w:rsidRPr="00AC3C6C" w:rsidRDefault="0025489E" w:rsidP="00861937">
      <w:pPr>
        <w:pStyle w:val="af"/>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2.1.10</w:t>
      </w:r>
      <w:r w:rsidR="00861937" w:rsidRPr="00AC3C6C">
        <w:rPr>
          <w:rFonts w:ascii="Times New Roman" w:hAnsi="Times New Roman" w:cs="Times New Roman"/>
          <w:b/>
          <w:sz w:val="28"/>
          <w:szCs w:val="28"/>
          <w:u w:val="single"/>
        </w:rPr>
        <w:t>. Познавательное развитие</w:t>
      </w:r>
    </w:p>
    <w:p w14:paraId="69767D88"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Пояснительная записка.</w:t>
      </w:r>
    </w:p>
    <w:p w14:paraId="01BAAFA3"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Коррекционно-развивающие занятия направлены на развитие познавательных процессов, представлений об окружающей действительности; коррекцию личностных особенностей обучающихся. </w:t>
      </w:r>
    </w:p>
    <w:p w14:paraId="71F0C2E6"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 xml:space="preserve"> Основные направления коррекционной работы: </w:t>
      </w:r>
    </w:p>
    <w:p w14:paraId="3C71E4B9"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Совершенствование сенсомоторного развития. Развитие различных видов восприятия. </w:t>
      </w:r>
    </w:p>
    <w:p w14:paraId="78605EA7"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 Развитие познавательных процессов. </w:t>
      </w:r>
    </w:p>
    <w:p w14:paraId="241C1785"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 Обогащение представлений об окружающем мире.</w:t>
      </w:r>
    </w:p>
    <w:p w14:paraId="64BEFDB0"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Развитие средств общения в речевой и неречевой формах. </w:t>
      </w:r>
    </w:p>
    <w:p w14:paraId="0E1747DF"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 xml:space="preserve">Коррекция нарушений в развитии эмоционально-личностной сферы </w:t>
      </w:r>
    </w:p>
    <w:p w14:paraId="2E2CDDF3"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Развитие индивидуальных способностей обучающихся, их творческого потенциала.</w:t>
      </w:r>
    </w:p>
    <w:p w14:paraId="0A4B8600"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Развитие познавательных процессов глухих учащихся строится с учетом</w:t>
      </w:r>
      <w:r w:rsidR="002B7360">
        <w:rPr>
          <w:rFonts w:ascii="Times New Roman" w:hAnsi="Times New Roman"/>
          <w:sz w:val="28"/>
          <w:szCs w:val="28"/>
        </w:rPr>
        <w:t xml:space="preserve"> </w:t>
      </w:r>
      <w:r w:rsidRPr="0025489E">
        <w:rPr>
          <w:rFonts w:ascii="Times New Roman" w:hAnsi="Times New Roman"/>
          <w:sz w:val="28"/>
          <w:szCs w:val="28"/>
        </w:rPr>
        <w:t>следующих положений:</w:t>
      </w:r>
    </w:p>
    <w:p w14:paraId="0E6075DC" w14:textId="77777777" w:rsidR="0025489E" w:rsidRPr="0025489E" w:rsidRDefault="0025489E" w:rsidP="0025489E">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14:paraId="259633D1" w14:textId="77777777" w:rsidR="0025489E" w:rsidRPr="0025489E" w:rsidRDefault="0025489E" w:rsidP="00282B2F">
      <w:pPr>
        <w:spacing w:line="360" w:lineRule="auto"/>
        <w:ind w:firstLine="709"/>
        <w:rPr>
          <w:rFonts w:ascii="Times New Roman" w:hAnsi="Times New Roman"/>
          <w:sz w:val="28"/>
          <w:szCs w:val="28"/>
        </w:rPr>
      </w:pPr>
      <w:r w:rsidRPr="0025489E">
        <w:rPr>
          <w:rFonts w:ascii="Times New Roman" w:hAnsi="Times New Roman"/>
          <w:sz w:val="28"/>
          <w:szCs w:val="28"/>
        </w:rPr>
        <w:t>•</w:t>
      </w:r>
      <w:r w:rsidRPr="0025489E">
        <w:rPr>
          <w:rFonts w:ascii="Times New Roman" w:hAnsi="Times New Roman"/>
          <w:sz w:val="28"/>
          <w:szCs w:val="28"/>
        </w:rPr>
        <w:tab/>
        <w:t>широкое использование разнообразного наглядного материала для обеспечения формирования познавательных процессов;</w:t>
      </w:r>
    </w:p>
    <w:p w14:paraId="0E4EA9ED" w14:textId="77777777" w:rsidR="0025489E" w:rsidRDefault="0025489E" w:rsidP="0025489E">
      <w:pPr>
        <w:spacing w:line="360" w:lineRule="auto"/>
        <w:ind w:firstLine="709"/>
      </w:pPr>
      <w:r w:rsidRPr="0025489E">
        <w:rPr>
          <w:rFonts w:ascii="Times New Roman" w:hAnsi="Times New Roman"/>
          <w:sz w:val="28"/>
          <w:szCs w:val="28"/>
        </w:rPr>
        <w:t>•</w:t>
      </w:r>
      <w:r w:rsidRPr="0025489E">
        <w:rPr>
          <w:rFonts w:ascii="Times New Roman" w:hAnsi="Times New Roman"/>
          <w:sz w:val="28"/>
          <w:szCs w:val="28"/>
        </w:rPr>
        <w:tab/>
        <w:t>целенаправленное, достаточно длительное распределение во времени формирование познавательных процессов, происходящих с помощью системы упражнений и заданий, обеспечивающих постепенность становления познавательной сферы</w:t>
      </w:r>
      <w:r>
        <w:t>.</w:t>
      </w:r>
    </w:p>
    <w:p w14:paraId="7AD9AA22" w14:textId="77777777" w:rsidR="002B7360" w:rsidRPr="00CE4EA6" w:rsidRDefault="002B7360" w:rsidP="002B7360">
      <w:pPr>
        <w:spacing w:line="360" w:lineRule="auto"/>
        <w:ind w:firstLine="851"/>
        <w:rPr>
          <w:rFonts w:ascii="Times New Roman" w:hAnsi="Times New Roman"/>
          <w:sz w:val="28"/>
          <w:szCs w:val="28"/>
        </w:rPr>
      </w:pPr>
      <w:r w:rsidRPr="00CE4EA6">
        <w:rPr>
          <w:rFonts w:ascii="Times New Roman" w:hAnsi="Times New Roman"/>
          <w:sz w:val="28"/>
          <w:szCs w:val="28"/>
        </w:rPr>
        <w:t>Содержание обучения:</w:t>
      </w:r>
    </w:p>
    <w:p w14:paraId="0B60CDAB"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познавательных процессов;</w:t>
      </w:r>
    </w:p>
    <w:p w14:paraId="1BBEE194"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сенсомоторное развитие обучающихся;</w:t>
      </w:r>
    </w:p>
    <w:p w14:paraId="04E0B70C"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представлений о предметах и явлениях окружающего мира (с учетом особенностей познавательного развития каждого обучающегося), их реализация в учебной, внеурочной и социально-бытовой практике;</w:t>
      </w:r>
    </w:p>
    <w:p w14:paraId="3BDAF764"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принятых форм поведения;</w:t>
      </w:r>
    </w:p>
    <w:p w14:paraId="5A517B5D"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средств общения (с учетом возможностей каждого обучающегося);</w:t>
      </w:r>
    </w:p>
    <w:p w14:paraId="02F675EE"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умений самостоятельного обеспечения жизнедеятельности, в том числе самообслуживания (с учетом возможностей каждого обучающегося);</w:t>
      </w:r>
    </w:p>
    <w:p w14:paraId="4416E874"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основ элементарной гигиены и здорового образа жизни;</w:t>
      </w:r>
    </w:p>
    <w:p w14:paraId="3DE07E70" w14:textId="77777777" w:rsidR="002B7360" w:rsidRPr="002B7360" w:rsidRDefault="002B7360" w:rsidP="0071712E">
      <w:pPr>
        <w:pStyle w:val="a3"/>
        <w:numPr>
          <w:ilvl w:val="0"/>
          <w:numId w:val="29"/>
        </w:numPr>
        <w:spacing w:line="360" w:lineRule="auto"/>
        <w:ind w:left="0" w:firstLine="709"/>
        <w:rPr>
          <w:rFonts w:ascii="Times New Roman" w:hAnsi="Times New Roman"/>
          <w:sz w:val="28"/>
          <w:szCs w:val="28"/>
        </w:rPr>
      </w:pPr>
      <w:r w:rsidRPr="002B7360">
        <w:rPr>
          <w:rFonts w:ascii="Times New Roman" w:hAnsi="Times New Roman"/>
          <w:sz w:val="28"/>
          <w:szCs w:val="28"/>
        </w:rPr>
        <w:t>формирование элементарных умений применения в жизнедеятельности доступных ассистивных технологий.</w:t>
      </w:r>
    </w:p>
    <w:bookmarkEnd w:id="2"/>
    <w:p w14:paraId="685F666D" w14:textId="77777777" w:rsidR="00A71A59" w:rsidRDefault="00A71A59" w:rsidP="00CC185F">
      <w:pPr>
        <w:spacing w:line="360" w:lineRule="auto"/>
        <w:ind w:left="142" w:right="-141"/>
        <w:rPr>
          <w:rFonts w:ascii="Times New Roman" w:hAnsi="Times New Roman"/>
          <w:b/>
          <w:sz w:val="28"/>
          <w:szCs w:val="28"/>
          <w:u w:val="single"/>
        </w:rPr>
      </w:pPr>
    </w:p>
    <w:p w14:paraId="2EE95856"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76751A">
        <w:rPr>
          <w:rFonts w:ascii="Times New Roman" w:hAnsi="Times New Roman"/>
          <w:b/>
          <w:sz w:val="28"/>
          <w:szCs w:val="28"/>
          <w:u w:val="single"/>
        </w:rPr>
        <w:t>2</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48EEB4EE" w14:textId="77777777" w:rsidR="002B7360"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 xml:space="preserve">Обязательной частью внеурочной деятельности, поддерживающей процесс освоения глухими обучающимися содержания АООП, является коррекционно-развивающее направление. </w:t>
      </w:r>
    </w:p>
    <w:p w14:paraId="089FF890"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Часы коррекционно-развивающей области не входят в предельно допустимую учебную нагрузку.</w:t>
      </w:r>
    </w:p>
    <w:p w14:paraId="7C0F6794" w14:textId="77777777" w:rsidR="002B7360" w:rsidRPr="00CE4EA6" w:rsidRDefault="002B7360" w:rsidP="002B7360">
      <w:pPr>
        <w:spacing w:line="360" w:lineRule="auto"/>
        <w:ind w:firstLine="709"/>
        <w:rPr>
          <w:rFonts w:ascii="Times New Roman" w:hAnsi="Times New Roman"/>
          <w:sz w:val="28"/>
          <w:szCs w:val="28"/>
        </w:rPr>
      </w:pPr>
      <w:r w:rsidRPr="002B7360">
        <w:rPr>
          <w:rFonts w:ascii="Times New Roman" w:hAnsi="Times New Roman"/>
          <w:b/>
          <w:sz w:val="28"/>
          <w:szCs w:val="28"/>
        </w:rPr>
        <w:t>Цель</w:t>
      </w:r>
      <w:r w:rsidRPr="00CE4EA6">
        <w:rPr>
          <w:rFonts w:ascii="Times New Roman" w:hAnsi="Times New Roman"/>
          <w:sz w:val="28"/>
          <w:szCs w:val="28"/>
        </w:rPr>
        <w:t xml:space="preserve"> программы коррекционно-развивающей работы - оказание комплексной психолого-педагогической помощи глухим обучающимся в освоении СИПР, в их социальной адаптации, развитии личностных качеств, умении использовать усвоенные умения и навыки в повседневную жизнь.</w:t>
      </w:r>
    </w:p>
    <w:p w14:paraId="76058C9A"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w:t>
      </w:r>
    </w:p>
    <w:p w14:paraId="4DEFE941" w14:textId="77777777" w:rsidR="002B7360" w:rsidRPr="00CE4EA6" w:rsidRDefault="002B7360" w:rsidP="002B7360">
      <w:pPr>
        <w:spacing w:line="360" w:lineRule="auto"/>
        <w:ind w:firstLine="709"/>
        <w:rPr>
          <w:rFonts w:ascii="Times New Roman" w:hAnsi="Times New Roman"/>
          <w:sz w:val="28"/>
          <w:szCs w:val="28"/>
        </w:rPr>
      </w:pPr>
      <w:r w:rsidRPr="002B7360">
        <w:rPr>
          <w:rFonts w:ascii="Times New Roman" w:hAnsi="Times New Roman"/>
          <w:b/>
          <w:sz w:val="28"/>
          <w:szCs w:val="28"/>
        </w:rPr>
        <w:t>Задачи</w:t>
      </w:r>
      <w:r w:rsidRPr="00CE4EA6">
        <w:rPr>
          <w:rFonts w:ascii="Times New Roman" w:hAnsi="Times New Roman"/>
          <w:sz w:val="28"/>
          <w:szCs w:val="28"/>
        </w:rPr>
        <w:t xml:space="preserve"> программы коррекционно-развивающей работы:</w:t>
      </w:r>
    </w:p>
    <w:p w14:paraId="07D43F74"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выявление особых образовательных потребностей глухих обучающихся с умеренной, тяжелой, глубокой умственной отсталостью, множественными нарушениями, обусловленных недостатками в их развитии;</w:t>
      </w:r>
    </w:p>
    <w:p w14:paraId="7492FAA3"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организация специальных условий образования в соответствии с особенностями ограничений здоровья обучающихся;</w:t>
      </w:r>
    </w:p>
    <w:p w14:paraId="45A63394"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 оказание коррекционной помощи в овладении СИПР;</w:t>
      </w:r>
    </w:p>
    <w:p w14:paraId="1415920E"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w:t>
      </w:r>
    </w:p>
    <w:p w14:paraId="1A90DC09"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создание благоприятных условий для формирования социального поведения, приобщения к традициям семьи, общества с учетом возможностей;</w:t>
      </w:r>
    </w:p>
    <w:p w14:paraId="4255FA8B" w14:textId="77777777" w:rsidR="002B7360" w:rsidRPr="002B7360" w:rsidRDefault="002B7360" w:rsidP="0071712E">
      <w:pPr>
        <w:pStyle w:val="a3"/>
        <w:numPr>
          <w:ilvl w:val="0"/>
          <w:numId w:val="30"/>
        </w:numPr>
        <w:spacing w:line="360" w:lineRule="auto"/>
        <w:ind w:left="0" w:firstLine="709"/>
        <w:rPr>
          <w:rFonts w:ascii="Times New Roman" w:hAnsi="Times New Roman"/>
          <w:sz w:val="28"/>
          <w:szCs w:val="28"/>
        </w:rPr>
      </w:pPr>
      <w:r w:rsidRPr="002B7360">
        <w:rPr>
          <w:rFonts w:ascii="Times New Roman" w:hAnsi="Times New Roman"/>
          <w:sz w:val="28"/>
          <w:szCs w:val="28"/>
        </w:rPr>
        <w:t>оказание консультативной и методической помощи родителям (законным представителям) глухих обучающихся.</w:t>
      </w:r>
    </w:p>
    <w:p w14:paraId="777985F4"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Принципы программы коррекционно-развивающей работы:</w:t>
      </w:r>
    </w:p>
    <w:p w14:paraId="0C14CB38"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14C4D446"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14:paraId="5E104C5B"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324E317A"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7CCCD6CE" w14:textId="77777777" w:rsidR="002B7360" w:rsidRPr="002B7360" w:rsidRDefault="002B7360" w:rsidP="0071712E">
      <w:pPr>
        <w:pStyle w:val="a3"/>
        <w:numPr>
          <w:ilvl w:val="0"/>
          <w:numId w:val="31"/>
        </w:numPr>
        <w:spacing w:line="360" w:lineRule="auto"/>
        <w:ind w:left="0" w:firstLine="709"/>
        <w:rPr>
          <w:rFonts w:ascii="Times New Roman" w:hAnsi="Times New Roman"/>
          <w:sz w:val="28"/>
          <w:szCs w:val="28"/>
        </w:rPr>
      </w:pPr>
      <w:r w:rsidRPr="002B7360">
        <w:rPr>
          <w:rFonts w:ascii="Times New Roman" w:hAnsi="Times New Roman"/>
          <w:sz w:val="28"/>
          <w:szCs w:val="28"/>
        </w:rPr>
        <w:t>обеспечение коммуникативного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окружающими людьми.</w:t>
      </w:r>
    </w:p>
    <w:p w14:paraId="59599399" w14:textId="77777777" w:rsidR="002B7360" w:rsidRPr="00CE4EA6" w:rsidRDefault="002B7360" w:rsidP="002B7360">
      <w:pPr>
        <w:spacing w:line="360" w:lineRule="auto"/>
        <w:ind w:firstLine="709"/>
        <w:rPr>
          <w:rFonts w:ascii="Times New Roman" w:hAnsi="Times New Roman"/>
          <w:sz w:val="28"/>
          <w:szCs w:val="28"/>
        </w:rPr>
      </w:pPr>
      <w:r w:rsidRPr="00CE4EA6">
        <w:rPr>
          <w:rFonts w:ascii="Times New Roman" w:hAnsi="Times New Roman"/>
          <w:sz w:val="28"/>
          <w:szCs w:val="28"/>
        </w:rPr>
        <w:t>Комплексное психолого-педагогическое сопровождение обучающихся включает:</w:t>
      </w:r>
    </w:p>
    <w:p w14:paraId="5C802AAC"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проведение всестороннего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СИПР с учетом уровня психического развития, индивидуальных особенностей;</w:t>
      </w:r>
    </w:p>
    <w:p w14:paraId="3BF1FD60"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разработку рекомендаций к составлению СИПР, направленной на формирование жизненной компетентности обучающегося, овладение средствами коммуникации, нормализацию его образа жизни, реализацию возможностей обучающегося в получении образования, в том числе в овладении основами знаний по предметам с учетом его актуального уровня развития и потенциальных возможностей, в том числе в развитии восприятия устной речи и формировании устной речи;</w:t>
      </w:r>
    </w:p>
    <w:p w14:paraId="4D920D23"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проведение коррекционно-развивающей работы с учетом особых образовательных потребностей каждого обучающегося, его индивидуальных особенностей;</w:t>
      </w:r>
    </w:p>
    <w:p w14:paraId="770ED991" w14:textId="77777777" w:rsidR="002B7360" w:rsidRPr="002B7360" w:rsidRDefault="002B7360" w:rsidP="0071712E">
      <w:pPr>
        <w:pStyle w:val="a3"/>
        <w:numPr>
          <w:ilvl w:val="0"/>
          <w:numId w:val="32"/>
        </w:numPr>
        <w:spacing w:line="360" w:lineRule="auto"/>
        <w:ind w:left="0" w:firstLine="709"/>
        <w:rPr>
          <w:rFonts w:ascii="Times New Roman" w:hAnsi="Times New Roman"/>
          <w:sz w:val="28"/>
          <w:szCs w:val="28"/>
        </w:rPr>
      </w:pPr>
      <w:r w:rsidRPr="002B7360">
        <w:rPr>
          <w:rFonts w:ascii="Times New Roman" w:hAnsi="Times New Roman"/>
          <w:sz w:val="28"/>
          <w:szCs w:val="28"/>
        </w:rPr>
        <w:t>мониторинг динамики развития обучающихся, достижения планируемых результатов коррекционно-развивающей работы.</w:t>
      </w:r>
    </w:p>
    <w:p w14:paraId="0FBD986C" w14:textId="77777777" w:rsidR="00C84ED6" w:rsidRDefault="00C84ED6" w:rsidP="00C84ED6">
      <w:pPr>
        <w:pStyle w:val="a3"/>
        <w:spacing w:line="360" w:lineRule="auto"/>
        <w:ind w:left="709" w:right="-141"/>
        <w:rPr>
          <w:rFonts w:ascii="Times New Roman" w:hAnsi="Times New Roman"/>
          <w:sz w:val="28"/>
          <w:szCs w:val="28"/>
        </w:rPr>
      </w:pPr>
    </w:p>
    <w:p w14:paraId="778D2DBD" w14:textId="77777777" w:rsidR="00C84ED6" w:rsidRPr="005A58E5" w:rsidRDefault="00C84ED6" w:rsidP="00C84ED6">
      <w:pPr>
        <w:pStyle w:val="ConsPlusNormal"/>
        <w:spacing w:line="360" w:lineRule="auto"/>
        <w:jc w:val="both"/>
        <w:rPr>
          <w:b/>
          <w:sz w:val="28"/>
          <w:szCs w:val="28"/>
          <w:u w:val="single"/>
        </w:rPr>
      </w:pPr>
      <w:r w:rsidRPr="00B365DD">
        <w:rPr>
          <w:b/>
          <w:sz w:val="28"/>
          <w:szCs w:val="28"/>
          <w:u w:val="single"/>
        </w:rPr>
        <w:t>2.</w:t>
      </w:r>
      <w:r w:rsidR="0076751A">
        <w:rPr>
          <w:b/>
          <w:sz w:val="28"/>
          <w:szCs w:val="28"/>
          <w:u w:val="single"/>
        </w:rPr>
        <w:t>3</w:t>
      </w:r>
      <w:r w:rsidRPr="00B365DD">
        <w:rPr>
          <w:b/>
          <w:sz w:val="28"/>
          <w:szCs w:val="28"/>
          <w:u w:val="single"/>
        </w:rPr>
        <w:t>. Программа воспитательной работы</w:t>
      </w:r>
    </w:p>
    <w:p w14:paraId="7E20A8F0"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Программа воспитания:</w:t>
      </w:r>
    </w:p>
    <w:p w14:paraId="45FDF400"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3A8684BC"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59EE6E1"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C0C239F"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8BF7B75" w14:textId="77777777" w:rsidR="00C84ED6" w:rsidRPr="005A58E5" w:rsidRDefault="00C84ED6" w:rsidP="0071712E">
      <w:pPr>
        <w:pStyle w:val="ConsPlusNormal"/>
        <w:numPr>
          <w:ilvl w:val="0"/>
          <w:numId w:val="12"/>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34EFF22C" w14:textId="77777777" w:rsidR="00C84ED6" w:rsidRPr="005A58E5" w:rsidRDefault="00C84ED6" w:rsidP="00C84ED6">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742A6470"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195C1074" w14:textId="77777777" w:rsidR="00C84ED6" w:rsidRPr="005A58E5" w:rsidRDefault="00C84ED6" w:rsidP="00C84ED6">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BEFFE0A" w14:textId="77777777" w:rsidR="00C84ED6" w:rsidRPr="005A58E5" w:rsidRDefault="00C84ED6" w:rsidP="00C84ED6">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0F1C5E9"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1642544A" w14:textId="77777777" w:rsidR="00C84ED6" w:rsidRPr="005A58E5" w:rsidRDefault="00C84ED6" w:rsidP="0071712E">
      <w:pPr>
        <w:pStyle w:val="ConsPlusNormal"/>
        <w:numPr>
          <w:ilvl w:val="0"/>
          <w:numId w:val="13"/>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9A849CB" w14:textId="77777777" w:rsidR="00C84ED6" w:rsidRPr="005A58E5" w:rsidRDefault="00C84ED6" w:rsidP="0071712E">
      <w:pPr>
        <w:pStyle w:val="ConsPlusNormal"/>
        <w:numPr>
          <w:ilvl w:val="0"/>
          <w:numId w:val="13"/>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82398FC" w14:textId="77777777" w:rsidR="00C84ED6" w:rsidRPr="005A58E5" w:rsidRDefault="00C84ED6" w:rsidP="00C84ED6">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28B0C3C8"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0538708"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3F6FFA4C"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5E21EE2" w14:textId="77777777" w:rsidR="00C84ED6" w:rsidRPr="005A58E5" w:rsidRDefault="00C84ED6" w:rsidP="0071712E">
      <w:pPr>
        <w:pStyle w:val="ConsPlusNormal"/>
        <w:numPr>
          <w:ilvl w:val="0"/>
          <w:numId w:val="14"/>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0" w:history="1">
        <w:r w:rsidRPr="005A58E5">
          <w:rPr>
            <w:rStyle w:val="ae"/>
            <w:rFonts w:eastAsia="Calibri"/>
            <w:sz w:val="28"/>
            <w:szCs w:val="28"/>
          </w:rPr>
          <w:t>ФГОС НОО</w:t>
        </w:r>
      </w:hyperlink>
      <w:r w:rsidR="00E73A8A">
        <w:rPr>
          <w:rStyle w:val="ae"/>
          <w:rFonts w:eastAsia="Calibri"/>
          <w:sz w:val="28"/>
          <w:szCs w:val="28"/>
        </w:rPr>
        <w:t>.</w:t>
      </w:r>
    </w:p>
    <w:p w14:paraId="0EC7A5D0" w14:textId="77777777" w:rsidR="00E73A8A" w:rsidRPr="00E73A8A" w:rsidRDefault="00E73A8A" w:rsidP="00E73A8A">
      <w:pPr>
        <w:pStyle w:val="a3"/>
        <w:spacing w:line="360" w:lineRule="auto"/>
        <w:ind w:left="567"/>
        <w:rPr>
          <w:rFonts w:ascii="Times New Roman" w:hAnsi="Times New Roman"/>
          <w:sz w:val="28"/>
          <w:szCs w:val="28"/>
        </w:rPr>
      </w:pPr>
      <w:r>
        <w:rPr>
          <w:rFonts w:ascii="Times New Roman" w:hAnsi="Times New Roman"/>
          <w:sz w:val="28"/>
          <w:szCs w:val="28"/>
        </w:rPr>
        <w:t xml:space="preserve">   </w:t>
      </w:r>
      <w:r w:rsidRPr="00E73A8A">
        <w:rPr>
          <w:rFonts w:ascii="Times New Roman" w:hAnsi="Times New Roman"/>
          <w:sz w:val="28"/>
          <w:szCs w:val="28"/>
        </w:rPr>
        <w:t>Программа нравственного воспитания</w:t>
      </w:r>
    </w:p>
    <w:p w14:paraId="1C30CAA5" w14:textId="77777777" w:rsidR="00E73A8A" w:rsidRPr="00E73A8A"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Программа нравственного воспитания направлена на обеспечение личностного и социокультурного развития глухих обучающихся с умеренной, тяжелой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16DAEA9E"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В основу данной программы положены ключевые воспитательные задачи, общечеловеческие ценности в контексте формирования у обучающихся нравственных чувств, нравственного сознания и поведения.</w:t>
      </w:r>
    </w:p>
    <w:p w14:paraId="67677E98"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Программа предлагает следующие направления нравственного воспитания обучающихся:</w:t>
      </w:r>
    </w:p>
    <w:p w14:paraId="08708D33"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Осмысление ценности жизни (своей и окружающих). </w:t>
      </w:r>
    </w:p>
    <w:p w14:paraId="60E59A4B"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14:paraId="635D14FF"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Воспитание чувства уважения к друг другу, к человеку вообще. </w:t>
      </w:r>
    </w:p>
    <w:p w14:paraId="04FB6E1B"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Формирование доброжелательного отношения к окружающим, умение устанавливать контакт, общаться и взаимодействовать с людьми. </w:t>
      </w:r>
    </w:p>
    <w:p w14:paraId="3CBBB1C3"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w:t>
      </w:r>
    </w:p>
    <w:p w14:paraId="079F6946"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w:t>
      </w:r>
    </w:p>
    <w:p w14:paraId="09965755"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14:paraId="67A1147E"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Осмысление свободы и ответственности. Дети учатся выбирать деятельность, выбирать способ выражения своих желаний. </w:t>
      </w:r>
    </w:p>
    <w:p w14:paraId="299C23F4"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w:t>
      </w:r>
    </w:p>
    <w:p w14:paraId="661C1CFB"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Ребенок, на доступном ему уровне, учится предвидеть последствия своих действий понимать</w:t>
      </w:r>
      <w:r>
        <w:rPr>
          <w:rFonts w:ascii="Times New Roman" w:hAnsi="Times New Roman"/>
          <w:sz w:val="28"/>
          <w:szCs w:val="28"/>
        </w:rPr>
        <w:t>,</w:t>
      </w:r>
      <w:r w:rsidRPr="00E73A8A">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5F90C51D"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14:paraId="4FE6D402"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14:paraId="65602ED6"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осу1ществлении гигиенических процедур. </w:t>
      </w:r>
    </w:p>
    <w:p w14:paraId="35F1A6FA"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w:t>
      </w:r>
    </w:p>
    <w:p w14:paraId="129F997E"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14:paraId="0FD033FE"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w:t>
      </w:r>
    </w:p>
    <w:p w14:paraId="41675A1C"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14:paraId="34F8BEE9"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w:t>
      </w:r>
    </w:p>
    <w:p w14:paraId="45C0C936"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 Вовремя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w:t>
      </w:r>
    </w:p>
    <w:p w14:paraId="0FF3EAEC"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14:paraId="1B880C18" w14:textId="77777777" w:rsid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w:t>
      </w:r>
    </w:p>
    <w:p w14:paraId="4D44BC93"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Глухому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w:t>
      </w:r>
      <w:r>
        <w:rPr>
          <w:rFonts w:ascii="Times New Roman" w:hAnsi="Times New Roman"/>
          <w:sz w:val="28"/>
          <w:szCs w:val="28"/>
        </w:rPr>
        <w:t>в</w:t>
      </w:r>
      <w:r w:rsidRPr="00E73A8A">
        <w:rPr>
          <w:rFonts w:ascii="Times New Roman" w:hAnsi="Times New Roman"/>
          <w:sz w:val="28"/>
          <w:szCs w:val="28"/>
        </w:rPr>
        <w:t>ека.</w:t>
      </w:r>
    </w:p>
    <w:p w14:paraId="610334A8" w14:textId="77777777" w:rsidR="00E73A8A" w:rsidRPr="00E73A8A" w:rsidRDefault="00E73A8A" w:rsidP="00E73A8A">
      <w:pPr>
        <w:spacing w:line="360" w:lineRule="auto"/>
        <w:ind w:firstLine="709"/>
        <w:rPr>
          <w:rFonts w:ascii="Times New Roman" w:hAnsi="Times New Roman"/>
          <w:sz w:val="28"/>
          <w:szCs w:val="28"/>
        </w:rPr>
      </w:pPr>
      <w:r w:rsidRPr="00E73A8A">
        <w:rPr>
          <w:rFonts w:ascii="Times New Roman" w:hAnsi="Times New Roman"/>
          <w:sz w:val="28"/>
          <w:szCs w:val="28"/>
        </w:rPr>
        <w:t>Программа нравственного воспитания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53080864" w14:textId="77777777" w:rsidR="00E73A8A" w:rsidRPr="00E73A8A"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Программа формирования экологической культуры, здорового и безоп</w:t>
      </w:r>
      <w:r>
        <w:rPr>
          <w:rFonts w:ascii="Times New Roman" w:hAnsi="Times New Roman"/>
          <w:sz w:val="28"/>
          <w:szCs w:val="28"/>
        </w:rPr>
        <w:t>ас</w:t>
      </w:r>
      <w:r w:rsidRPr="00E73A8A">
        <w:rPr>
          <w:rFonts w:ascii="Times New Roman" w:hAnsi="Times New Roman"/>
          <w:sz w:val="28"/>
          <w:szCs w:val="28"/>
        </w:rPr>
        <w:t>ного образа жизни</w:t>
      </w:r>
    </w:p>
    <w:p w14:paraId="7636CBBA" w14:textId="77777777" w:rsidR="002532A7"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поддерживать   здоровый образ жизни и бережно относится к природе. </w:t>
      </w:r>
    </w:p>
    <w:p w14:paraId="2F3291E3" w14:textId="77777777" w:rsidR="00E73A8A" w:rsidRPr="00E73A8A" w:rsidRDefault="00E73A8A" w:rsidP="00E73A8A">
      <w:pPr>
        <w:pStyle w:val="a3"/>
        <w:spacing w:line="360" w:lineRule="auto"/>
        <w:ind w:left="0" w:firstLine="709"/>
        <w:rPr>
          <w:rFonts w:ascii="Times New Roman" w:hAnsi="Times New Roman"/>
          <w:sz w:val="28"/>
          <w:szCs w:val="28"/>
        </w:rPr>
      </w:pPr>
      <w:r w:rsidRPr="00E73A8A">
        <w:rPr>
          <w:rFonts w:ascii="Times New Roman" w:hAnsi="Times New Roman"/>
          <w:sz w:val="28"/>
          <w:szCs w:val="28"/>
        </w:rPr>
        <w:t xml:space="preserve">Программа направлена на решение следующих задач: </w:t>
      </w:r>
    </w:p>
    <w:p w14:paraId="421379EC" w14:textId="77777777" w:rsidR="00E73A8A" w:rsidRPr="00E73A8A" w:rsidRDefault="00E73A8A" w:rsidP="002532A7">
      <w:pPr>
        <w:pStyle w:val="a3"/>
        <w:spacing w:line="360" w:lineRule="auto"/>
        <w:ind w:left="567"/>
        <w:rPr>
          <w:rFonts w:ascii="Times New Roman" w:hAnsi="Times New Roman"/>
          <w:sz w:val="28"/>
          <w:szCs w:val="28"/>
        </w:rPr>
      </w:pPr>
      <w:r w:rsidRPr="00E73A8A">
        <w:rPr>
          <w:rFonts w:ascii="Times New Roman" w:hAnsi="Times New Roman"/>
          <w:sz w:val="28"/>
          <w:szCs w:val="28"/>
        </w:rPr>
        <w:t>•</w:t>
      </w:r>
      <w:r w:rsidRPr="00E73A8A">
        <w:rPr>
          <w:rFonts w:ascii="Times New Roman" w:hAnsi="Times New Roman"/>
          <w:sz w:val="28"/>
          <w:szCs w:val="28"/>
        </w:rPr>
        <w:tab/>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00391F04"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14:paraId="2A678C7C"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 xml:space="preserve">формирование и развитие познавательного интереса и бережного отношения к природе; </w:t>
      </w:r>
    </w:p>
    <w:p w14:paraId="61853515"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знаний о правилах здорового питания;</w:t>
      </w:r>
    </w:p>
    <w:p w14:paraId="4E524C28"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14:paraId="46407917"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14:paraId="32724A0A"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14:paraId="658F1D93" w14:textId="77777777" w:rsidR="00E73A8A" w:rsidRPr="00E73A8A" w:rsidRDefault="00E73A8A" w:rsidP="0071712E">
      <w:pPr>
        <w:pStyle w:val="a3"/>
        <w:numPr>
          <w:ilvl w:val="0"/>
          <w:numId w:val="14"/>
        </w:numPr>
        <w:spacing w:line="360" w:lineRule="auto"/>
        <w:ind w:left="0" w:firstLine="567"/>
        <w:rPr>
          <w:rFonts w:ascii="Times New Roman" w:hAnsi="Times New Roman"/>
          <w:sz w:val="28"/>
          <w:szCs w:val="28"/>
        </w:rPr>
      </w:pPr>
      <w:r w:rsidRPr="00E73A8A">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14:paraId="3E6E763B" w14:textId="77777777" w:rsidR="00E73A8A" w:rsidRPr="00E73A8A" w:rsidRDefault="00E73A8A" w:rsidP="002532A7">
      <w:pPr>
        <w:pStyle w:val="a3"/>
        <w:spacing w:line="360" w:lineRule="auto"/>
        <w:ind w:left="0" w:firstLine="709"/>
        <w:rPr>
          <w:rFonts w:ascii="Times New Roman" w:hAnsi="Times New Roman"/>
          <w:sz w:val="28"/>
          <w:szCs w:val="28"/>
        </w:rPr>
      </w:pPr>
      <w:r w:rsidRPr="00E73A8A">
        <w:rPr>
          <w:rFonts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14:paraId="2EBA8981" w14:textId="77777777" w:rsidR="002B7360" w:rsidRDefault="00E73A8A" w:rsidP="002532A7">
      <w:pPr>
        <w:pStyle w:val="a3"/>
        <w:spacing w:line="360" w:lineRule="auto"/>
        <w:ind w:left="0" w:firstLine="709"/>
        <w:rPr>
          <w:rFonts w:ascii="Times New Roman" w:hAnsi="Times New Roman"/>
          <w:sz w:val="28"/>
          <w:szCs w:val="28"/>
        </w:rPr>
      </w:pPr>
      <w:r w:rsidRPr="00E73A8A">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4539EC0F" w14:textId="77777777" w:rsidR="002532A7" w:rsidRPr="002532A7" w:rsidRDefault="002532A7" w:rsidP="002532A7">
      <w:pPr>
        <w:pStyle w:val="a3"/>
        <w:spacing w:line="360" w:lineRule="auto"/>
        <w:ind w:left="567"/>
        <w:rPr>
          <w:rFonts w:ascii="Times New Roman" w:hAnsi="Times New Roman"/>
          <w:sz w:val="28"/>
          <w:szCs w:val="28"/>
        </w:rPr>
      </w:pPr>
    </w:p>
    <w:p w14:paraId="5A21DF41" w14:textId="77777777" w:rsidR="002B16B7" w:rsidRPr="002B16B7" w:rsidRDefault="002B16B7" w:rsidP="00CC185F">
      <w:pPr>
        <w:pStyle w:val="a9"/>
        <w:spacing w:before="0" w:beforeAutospacing="0" w:after="0" w:afterAutospacing="0" w:line="360" w:lineRule="auto"/>
        <w:ind w:right="-141"/>
        <w:rPr>
          <w:b/>
          <w:sz w:val="32"/>
          <w:szCs w:val="32"/>
        </w:rPr>
      </w:pPr>
      <w:r w:rsidRPr="002B16B7">
        <w:rPr>
          <w:b/>
          <w:sz w:val="32"/>
          <w:szCs w:val="32"/>
        </w:rPr>
        <w:t>3. Организационный раздел</w:t>
      </w:r>
    </w:p>
    <w:p w14:paraId="607E985A" w14:textId="77777777" w:rsidR="00A979C6" w:rsidRPr="00802DB4" w:rsidRDefault="002B16B7" w:rsidP="00CC185F">
      <w:pPr>
        <w:pStyle w:val="a9"/>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73A7A96E" w14:textId="77777777" w:rsidR="00E12A2A" w:rsidRPr="00CE4EA6" w:rsidRDefault="00721D54" w:rsidP="00E12A2A">
      <w:pPr>
        <w:spacing w:line="360" w:lineRule="auto"/>
        <w:ind w:firstLine="709"/>
        <w:rPr>
          <w:rFonts w:ascii="Times New Roman" w:hAnsi="Times New Roman"/>
          <w:sz w:val="28"/>
          <w:szCs w:val="28"/>
        </w:rPr>
      </w:pPr>
      <w:r>
        <w:rPr>
          <w:rFonts w:ascii="Times New Roman" w:hAnsi="Times New Roman"/>
          <w:sz w:val="28"/>
          <w:szCs w:val="28"/>
        </w:rPr>
        <w:t>У</w:t>
      </w:r>
      <w:r w:rsidRPr="000917E7">
        <w:rPr>
          <w:rFonts w:ascii="Times New Roman" w:hAnsi="Times New Roman"/>
          <w:sz w:val="28"/>
          <w:szCs w:val="28"/>
        </w:rPr>
        <w:t xml:space="preserve">чебный </w:t>
      </w:r>
      <w:r w:rsidR="00E12A2A" w:rsidRPr="00CE4EA6">
        <w:rPr>
          <w:rFonts w:ascii="Times New Roman" w:hAnsi="Times New Roman"/>
          <w:sz w:val="28"/>
          <w:szCs w:val="28"/>
        </w:rPr>
        <w:t>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021BE104" w14:textId="77777777" w:rsidR="00E12A2A" w:rsidRPr="00CE4EA6" w:rsidRDefault="00E12A2A" w:rsidP="00E12A2A">
      <w:pPr>
        <w:spacing w:line="360" w:lineRule="auto"/>
        <w:ind w:firstLine="709"/>
        <w:rPr>
          <w:rFonts w:ascii="Times New Roman" w:hAnsi="Times New Roman"/>
          <w:sz w:val="28"/>
          <w:szCs w:val="28"/>
        </w:rPr>
      </w:pPr>
      <w:r>
        <w:rPr>
          <w:rFonts w:ascii="Times New Roman" w:hAnsi="Times New Roman"/>
          <w:sz w:val="28"/>
          <w:szCs w:val="28"/>
        </w:rPr>
        <w:t>У</w:t>
      </w:r>
      <w:r w:rsidRPr="00CE4EA6">
        <w:rPr>
          <w:rFonts w:ascii="Times New Roman" w:hAnsi="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2941A44" w14:textId="77777777" w:rsidR="00E12A2A" w:rsidRPr="00CE4EA6" w:rsidRDefault="00E12A2A" w:rsidP="00E12A2A">
      <w:pPr>
        <w:spacing w:line="360" w:lineRule="auto"/>
        <w:ind w:firstLine="709"/>
        <w:rPr>
          <w:rFonts w:ascii="Times New Roman" w:hAnsi="Times New Roman"/>
          <w:sz w:val="28"/>
          <w:szCs w:val="28"/>
        </w:rPr>
      </w:pPr>
      <w:r>
        <w:rPr>
          <w:rFonts w:ascii="Times New Roman" w:hAnsi="Times New Roman"/>
          <w:sz w:val="28"/>
          <w:szCs w:val="28"/>
        </w:rPr>
        <w:t>У</w:t>
      </w:r>
      <w:r w:rsidRPr="00CE4EA6">
        <w:rPr>
          <w:rFonts w:ascii="Times New Roman" w:hAnsi="Times New Roman"/>
          <w:sz w:val="28"/>
          <w:szCs w:val="28"/>
        </w:rPr>
        <w:t>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АООП НОО для глухих обучающихся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06C064F2"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1DED51E8" w14:textId="77777777" w:rsidR="00E12A2A" w:rsidRPr="00CE4EA6" w:rsidRDefault="00E12A2A" w:rsidP="00E12A2A">
      <w:pPr>
        <w:spacing w:line="360" w:lineRule="auto"/>
        <w:ind w:firstLine="709"/>
        <w:rPr>
          <w:rFonts w:ascii="Times New Roman" w:hAnsi="Times New Roman"/>
          <w:sz w:val="28"/>
          <w:szCs w:val="28"/>
        </w:rPr>
      </w:pPr>
      <w:r>
        <w:rPr>
          <w:rFonts w:ascii="Times New Roman" w:hAnsi="Times New Roman"/>
          <w:sz w:val="28"/>
          <w:szCs w:val="28"/>
        </w:rPr>
        <w:t>У</w:t>
      </w:r>
      <w:r w:rsidRPr="00CE4EA6">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14:paraId="346BF3C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14:paraId="2C73563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Учебный предмет "Речь и альтернативная коммуникация" является комплексным, что отражено при изложении его содержания.</w:t>
      </w:r>
    </w:p>
    <w:p w14:paraId="5FBFFFD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63C6658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D3182A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Обязательная часть содержит перечень учебных предметов.</w:t>
      </w:r>
    </w:p>
    <w:p w14:paraId="7F6ED4C6"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Часть учебного плана формируется участниками образовательных отношений.</w:t>
      </w:r>
    </w:p>
    <w:p w14:paraId="59E5BD6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Коррекционно-развивающая область включает следующие коррекционные курсы: "Формирование слухового восприятия и произносительной стороны речи", "Музыкально-ритмические занятия", "Двигательное развитие", "Познавательное развитие".</w:t>
      </w:r>
    </w:p>
    <w:p w14:paraId="5D9FA322"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50422837"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150DB02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14:paraId="492BB0C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C293EEC"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Продолжительность группового коррекционного занятия составляет в 1-м дополнительном и в 1-м классе - 35 минут, со 2 класса - 40 минут. </w:t>
      </w:r>
    </w:p>
    <w:p w14:paraId="455FB6E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индивидуального коррекционного занятия составляет 20 минут.</w:t>
      </w:r>
    </w:p>
    <w:p w14:paraId="03F8AD9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14:paraId="76281C0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Общее время выполнения заданий по всем учебным предметам (вместе с чтением) в 3-м классе - до 1,5 часов (90 минут), с 4-го класса - до 2 часов (120 минут).</w:t>
      </w:r>
    </w:p>
    <w:p w14:paraId="7BC7E56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3EB958F2"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6796075D"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Федеральный учебный план ФАОП НОО для обучающихся с умеренной, тяжелой, глубокой умственной отсталостью (интеллектуальными нарушениями), ТМНР (вариант 1.4).</w:t>
      </w:r>
    </w:p>
    <w:p w14:paraId="01A5779F" w14:textId="77777777" w:rsidR="0069176F" w:rsidRDefault="0069176F" w:rsidP="00E12A2A">
      <w:pPr>
        <w:spacing w:line="360" w:lineRule="auto"/>
        <w:ind w:firstLine="709"/>
        <w:rPr>
          <w:rFonts w:ascii="Times New Roman" w:hAnsi="Times New Roman"/>
          <w:sz w:val="28"/>
          <w:szCs w:val="28"/>
        </w:rPr>
      </w:pPr>
    </w:p>
    <w:p w14:paraId="43EAB367" w14:textId="77777777" w:rsidR="0069176F" w:rsidRDefault="0069176F" w:rsidP="00E12A2A">
      <w:pPr>
        <w:spacing w:line="360" w:lineRule="auto"/>
        <w:ind w:firstLine="709"/>
        <w:rPr>
          <w:rFonts w:ascii="Times New Roman" w:hAnsi="Times New Roman"/>
          <w:sz w:val="28"/>
          <w:szCs w:val="28"/>
        </w:rPr>
      </w:pPr>
    </w:p>
    <w:p w14:paraId="1DF14971" w14:textId="77777777" w:rsidR="0069176F" w:rsidRDefault="0069176F" w:rsidP="00E12A2A">
      <w:pPr>
        <w:spacing w:line="360" w:lineRule="auto"/>
        <w:ind w:firstLine="709"/>
        <w:rPr>
          <w:rFonts w:ascii="Times New Roman" w:hAnsi="Times New Roman"/>
          <w:sz w:val="28"/>
          <w:szCs w:val="28"/>
        </w:rPr>
      </w:pPr>
    </w:p>
    <w:p w14:paraId="4C9B3CE1" w14:textId="77777777" w:rsidR="0069176F" w:rsidRDefault="0069176F" w:rsidP="00E12A2A">
      <w:pPr>
        <w:spacing w:line="360" w:lineRule="auto"/>
        <w:ind w:firstLine="709"/>
        <w:rPr>
          <w:rFonts w:ascii="Times New Roman" w:hAnsi="Times New Roman"/>
          <w:sz w:val="28"/>
          <w:szCs w:val="28"/>
        </w:rPr>
      </w:pPr>
    </w:p>
    <w:p w14:paraId="7A7B72DB" w14:textId="77777777" w:rsidR="00E12A2A" w:rsidRPr="00CE4EA6" w:rsidRDefault="00E12A2A" w:rsidP="00E12A2A">
      <w:pPr>
        <w:spacing w:line="360" w:lineRule="auto"/>
        <w:ind w:firstLine="709"/>
        <w:rPr>
          <w:rFonts w:ascii="Times New Roman" w:hAnsi="Times New Roman"/>
          <w:sz w:val="28"/>
          <w:szCs w:val="28"/>
        </w:rPr>
      </w:pPr>
    </w:p>
    <w:tbl>
      <w:tblPr>
        <w:tblW w:w="9924"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1"/>
        <w:gridCol w:w="2497"/>
        <w:gridCol w:w="849"/>
        <w:gridCol w:w="561"/>
        <w:gridCol w:w="705"/>
        <w:gridCol w:w="705"/>
        <w:gridCol w:w="642"/>
        <w:gridCol w:w="823"/>
        <w:gridCol w:w="851"/>
      </w:tblGrid>
      <w:tr w:rsidR="00E12A2A" w:rsidRPr="00E12A2A" w14:paraId="075E9682" w14:textId="77777777" w:rsidTr="00F177F5">
        <w:tc>
          <w:tcPr>
            <w:tcW w:w="2291" w:type="dxa"/>
            <w:vMerge w:val="restart"/>
            <w:tcBorders>
              <w:top w:val="single" w:sz="4" w:space="0" w:color="auto"/>
              <w:bottom w:val="single" w:sz="4" w:space="0" w:color="auto"/>
              <w:right w:val="single" w:sz="4" w:space="0" w:color="auto"/>
            </w:tcBorders>
          </w:tcPr>
          <w:p w14:paraId="6CF223B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Предметные</w:t>
            </w:r>
          </w:p>
          <w:p w14:paraId="2050C32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области</w:t>
            </w:r>
          </w:p>
        </w:tc>
        <w:tc>
          <w:tcPr>
            <w:tcW w:w="2497" w:type="dxa"/>
            <w:tcBorders>
              <w:top w:val="single" w:sz="6" w:space="0" w:color="auto"/>
              <w:left w:val="single" w:sz="6" w:space="0" w:color="auto"/>
              <w:bottom w:val="nil"/>
              <w:right w:val="single" w:sz="6" w:space="0" w:color="auto"/>
            </w:tcBorders>
          </w:tcPr>
          <w:p w14:paraId="555C68E4"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Учебные предметы</w:t>
            </w:r>
          </w:p>
        </w:tc>
        <w:tc>
          <w:tcPr>
            <w:tcW w:w="4285" w:type="dxa"/>
            <w:gridSpan w:val="6"/>
            <w:tcBorders>
              <w:top w:val="single" w:sz="4" w:space="0" w:color="auto"/>
              <w:left w:val="single" w:sz="4" w:space="0" w:color="auto"/>
              <w:bottom w:val="single" w:sz="4" w:space="0" w:color="auto"/>
              <w:right w:val="single" w:sz="4" w:space="0" w:color="auto"/>
            </w:tcBorders>
          </w:tcPr>
          <w:p w14:paraId="5530E0F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Количество часов в неделю</w:t>
            </w:r>
          </w:p>
        </w:tc>
        <w:tc>
          <w:tcPr>
            <w:tcW w:w="851" w:type="dxa"/>
            <w:tcBorders>
              <w:top w:val="single" w:sz="6" w:space="0" w:color="auto"/>
              <w:left w:val="single" w:sz="6" w:space="0" w:color="auto"/>
              <w:bottom w:val="nil"/>
              <w:right w:val="single" w:sz="6" w:space="0" w:color="auto"/>
            </w:tcBorders>
          </w:tcPr>
          <w:p w14:paraId="4F338AB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Всего</w:t>
            </w:r>
          </w:p>
        </w:tc>
      </w:tr>
      <w:tr w:rsidR="00E12A2A" w:rsidRPr="00E12A2A" w14:paraId="5BC62DBF" w14:textId="77777777" w:rsidTr="00F177F5">
        <w:tc>
          <w:tcPr>
            <w:tcW w:w="2291" w:type="dxa"/>
            <w:vMerge/>
            <w:tcBorders>
              <w:top w:val="nil"/>
              <w:left w:val="single" w:sz="6" w:space="0" w:color="auto"/>
              <w:bottom w:val="single" w:sz="6" w:space="0" w:color="auto"/>
              <w:right w:val="single" w:sz="6" w:space="0" w:color="auto"/>
            </w:tcBorders>
          </w:tcPr>
          <w:p w14:paraId="52C0B9E4" w14:textId="77777777" w:rsidR="00E12A2A" w:rsidRPr="00E12A2A" w:rsidRDefault="00E12A2A" w:rsidP="00E73A8A">
            <w:pPr>
              <w:pStyle w:val="af0"/>
              <w:rPr>
                <w:rFonts w:ascii="Times New Roman" w:hAnsi="Times New Roman" w:cs="Times New Roman"/>
                <w:sz w:val="24"/>
                <w:szCs w:val="24"/>
              </w:rPr>
            </w:pPr>
          </w:p>
        </w:tc>
        <w:tc>
          <w:tcPr>
            <w:tcW w:w="2497" w:type="dxa"/>
            <w:tcBorders>
              <w:top w:val="nil"/>
              <w:left w:val="single" w:sz="6" w:space="0" w:color="auto"/>
              <w:bottom w:val="single" w:sz="6" w:space="0" w:color="auto"/>
              <w:right w:val="single" w:sz="6" w:space="0" w:color="auto"/>
            </w:tcBorders>
          </w:tcPr>
          <w:p w14:paraId="46A8304D" w14:textId="77777777" w:rsidR="00E12A2A" w:rsidRPr="00E12A2A" w:rsidRDefault="00E12A2A" w:rsidP="00E73A8A">
            <w:pPr>
              <w:pStyle w:val="af"/>
              <w:jc w:val="right"/>
              <w:rPr>
                <w:rFonts w:ascii="Times New Roman" w:hAnsi="Times New Roman" w:cs="Times New Roman"/>
                <w:sz w:val="24"/>
                <w:szCs w:val="24"/>
              </w:rPr>
            </w:pPr>
            <w:r w:rsidRPr="00E12A2A">
              <w:rPr>
                <w:rFonts w:ascii="Times New Roman" w:hAnsi="Times New Roman" w:cs="Times New Roman"/>
                <w:sz w:val="24"/>
                <w:szCs w:val="24"/>
              </w:rPr>
              <w:t>Классы</w:t>
            </w:r>
          </w:p>
        </w:tc>
        <w:tc>
          <w:tcPr>
            <w:tcW w:w="849" w:type="dxa"/>
            <w:tcBorders>
              <w:top w:val="single" w:sz="4" w:space="0" w:color="auto"/>
              <w:left w:val="single" w:sz="4" w:space="0" w:color="auto"/>
              <w:bottom w:val="single" w:sz="4" w:space="0" w:color="auto"/>
              <w:right w:val="single" w:sz="4" w:space="0" w:color="auto"/>
            </w:tcBorders>
          </w:tcPr>
          <w:p w14:paraId="3D51D6F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w:t>
            </w:r>
          </w:p>
          <w:p w14:paraId="07B05EC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доп.</w:t>
            </w:r>
          </w:p>
        </w:tc>
        <w:tc>
          <w:tcPr>
            <w:tcW w:w="561" w:type="dxa"/>
            <w:tcBorders>
              <w:top w:val="single" w:sz="4" w:space="0" w:color="auto"/>
              <w:left w:val="single" w:sz="4" w:space="0" w:color="auto"/>
              <w:bottom w:val="single" w:sz="4" w:space="0" w:color="auto"/>
              <w:right w:val="single" w:sz="4" w:space="0" w:color="auto"/>
            </w:tcBorders>
          </w:tcPr>
          <w:p w14:paraId="1431CA9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w:t>
            </w:r>
          </w:p>
        </w:tc>
        <w:tc>
          <w:tcPr>
            <w:tcW w:w="705" w:type="dxa"/>
            <w:tcBorders>
              <w:top w:val="single" w:sz="4" w:space="0" w:color="auto"/>
              <w:left w:val="single" w:sz="4" w:space="0" w:color="auto"/>
              <w:bottom w:val="single" w:sz="4" w:space="0" w:color="auto"/>
              <w:right w:val="single" w:sz="4" w:space="0" w:color="auto"/>
            </w:tcBorders>
          </w:tcPr>
          <w:p w14:paraId="5536072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II</w:t>
            </w:r>
          </w:p>
        </w:tc>
        <w:tc>
          <w:tcPr>
            <w:tcW w:w="705" w:type="dxa"/>
            <w:tcBorders>
              <w:top w:val="single" w:sz="4" w:space="0" w:color="auto"/>
              <w:left w:val="single" w:sz="4" w:space="0" w:color="auto"/>
              <w:bottom w:val="single" w:sz="4" w:space="0" w:color="auto"/>
              <w:right w:val="single" w:sz="4" w:space="0" w:color="auto"/>
            </w:tcBorders>
          </w:tcPr>
          <w:p w14:paraId="14BE410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III</w:t>
            </w:r>
          </w:p>
        </w:tc>
        <w:tc>
          <w:tcPr>
            <w:tcW w:w="642" w:type="dxa"/>
            <w:tcBorders>
              <w:top w:val="single" w:sz="4" w:space="0" w:color="auto"/>
              <w:left w:val="single" w:sz="4" w:space="0" w:color="auto"/>
              <w:bottom w:val="single" w:sz="4" w:space="0" w:color="auto"/>
              <w:right w:val="single" w:sz="4" w:space="0" w:color="auto"/>
            </w:tcBorders>
          </w:tcPr>
          <w:p w14:paraId="61D0C6A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IV</w:t>
            </w:r>
          </w:p>
        </w:tc>
        <w:tc>
          <w:tcPr>
            <w:tcW w:w="823" w:type="dxa"/>
            <w:tcBorders>
              <w:top w:val="single" w:sz="4" w:space="0" w:color="auto"/>
              <w:left w:val="single" w:sz="4" w:space="0" w:color="auto"/>
              <w:bottom w:val="single" w:sz="4" w:space="0" w:color="auto"/>
              <w:right w:val="single" w:sz="4" w:space="0" w:color="auto"/>
            </w:tcBorders>
          </w:tcPr>
          <w:p w14:paraId="21613E0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V</w:t>
            </w:r>
          </w:p>
        </w:tc>
        <w:tc>
          <w:tcPr>
            <w:tcW w:w="851" w:type="dxa"/>
            <w:tcBorders>
              <w:top w:val="nil"/>
              <w:left w:val="single" w:sz="6" w:space="0" w:color="auto"/>
              <w:bottom w:val="single" w:sz="6" w:space="0" w:color="auto"/>
              <w:right w:val="single" w:sz="6" w:space="0" w:color="auto"/>
            </w:tcBorders>
          </w:tcPr>
          <w:p w14:paraId="2A961C3E" w14:textId="77777777" w:rsidR="00E12A2A" w:rsidRPr="00E12A2A" w:rsidRDefault="00E12A2A" w:rsidP="00E73A8A">
            <w:pPr>
              <w:pStyle w:val="af"/>
              <w:jc w:val="left"/>
              <w:rPr>
                <w:rFonts w:ascii="Times New Roman" w:hAnsi="Times New Roman" w:cs="Times New Roman"/>
                <w:sz w:val="24"/>
                <w:szCs w:val="24"/>
              </w:rPr>
            </w:pPr>
          </w:p>
        </w:tc>
      </w:tr>
      <w:tr w:rsidR="00E12A2A" w:rsidRPr="00E12A2A" w14:paraId="112E3569" w14:textId="77777777" w:rsidTr="00F177F5">
        <w:tc>
          <w:tcPr>
            <w:tcW w:w="9924" w:type="dxa"/>
            <w:gridSpan w:val="9"/>
            <w:tcBorders>
              <w:top w:val="single" w:sz="4" w:space="0" w:color="auto"/>
              <w:bottom w:val="single" w:sz="4" w:space="0" w:color="auto"/>
            </w:tcBorders>
          </w:tcPr>
          <w:p w14:paraId="5CD5CD3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Обязательная часть</w:t>
            </w:r>
          </w:p>
        </w:tc>
      </w:tr>
      <w:tr w:rsidR="00E12A2A" w:rsidRPr="00E12A2A" w14:paraId="599AA2B6" w14:textId="77777777" w:rsidTr="00F177F5">
        <w:tc>
          <w:tcPr>
            <w:tcW w:w="2291" w:type="dxa"/>
            <w:tcBorders>
              <w:top w:val="single" w:sz="4" w:space="0" w:color="auto"/>
              <w:bottom w:val="single" w:sz="4" w:space="0" w:color="auto"/>
              <w:right w:val="single" w:sz="4" w:space="0" w:color="auto"/>
            </w:tcBorders>
          </w:tcPr>
          <w:p w14:paraId="34C3B7BD"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Речь и</w:t>
            </w:r>
          </w:p>
          <w:p w14:paraId="536CA926"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альтернативная коммуникация</w:t>
            </w:r>
          </w:p>
        </w:tc>
        <w:tc>
          <w:tcPr>
            <w:tcW w:w="2497" w:type="dxa"/>
            <w:tcBorders>
              <w:top w:val="single" w:sz="4" w:space="0" w:color="auto"/>
              <w:left w:val="single" w:sz="4" w:space="0" w:color="auto"/>
              <w:bottom w:val="single" w:sz="4" w:space="0" w:color="auto"/>
              <w:right w:val="single" w:sz="4" w:space="0" w:color="auto"/>
            </w:tcBorders>
          </w:tcPr>
          <w:p w14:paraId="0AA1E85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Речь и</w:t>
            </w:r>
          </w:p>
          <w:p w14:paraId="005AA9F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альтернативная коммуникация</w:t>
            </w:r>
          </w:p>
        </w:tc>
        <w:tc>
          <w:tcPr>
            <w:tcW w:w="849" w:type="dxa"/>
            <w:tcBorders>
              <w:top w:val="single" w:sz="4" w:space="0" w:color="auto"/>
              <w:left w:val="single" w:sz="4" w:space="0" w:color="auto"/>
              <w:bottom w:val="single" w:sz="4" w:space="0" w:color="auto"/>
              <w:right w:val="single" w:sz="4" w:space="0" w:color="auto"/>
            </w:tcBorders>
          </w:tcPr>
          <w:p w14:paraId="3137659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561" w:type="dxa"/>
            <w:tcBorders>
              <w:top w:val="single" w:sz="4" w:space="0" w:color="auto"/>
              <w:left w:val="single" w:sz="4" w:space="0" w:color="auto"/>
              <w:bottom w:val="single" w:sz="4" w:space="0" w:color="auto"/>
              <w:right w:val="single" w:sz="4" w:space="0" w:color="auto"/>
            </w:tcBorders>
          </w:tcPr>
          <w:p w14:paraId="3540105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14:paraId="75BED4D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14:paraId="34F7CE5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642" w:type="dxa"/>
            <w:tcBorders>
              <w:top w:val="single" w:sz="4" w:space="0" w:color="auto"/>
              <w:left w:val="single" w:sz="4" w:space="0" w:color="auto"/>
              <w:bottom w:val="single" w:sz="4" w:space="0" w:color="auto"/>
              <w:right w:val="single" w:sz="4" w:space="0" w:color="auto"/>
            </w:tcBorders>
          </w:tcPr>
          <w:p w14:paraId="21B2B24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tcPr>
          <w:p w14:paraId="5F6EE24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14:paraId="3BEBA16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36</w:t>
            </w:r>
          </w:p>
        </w:tc>
      </w:tr>
      <w:tr w:rsidR="00E12A2A" w:rsidRPr="00E12A2A" w14:paraId="0E766F03" w14:textId="77777777" w:rsidTr="00F177F5">
        <w:tc>
          <w:tcPr>
            <w:tcW w:w="2291" w:type="dxa"/>
            <w:tcBorders>
              <w:top w:val="single" w:sz="4" w:space="0" w:color="auto"/>
              <w:bottom w:val="single" w:sz="4" w:space="0" w:color="auto"/>
              <w:right w:val="single" w:sz="4" w:space="0" w:color="auto"/>
            </w:tcBorders>
          </w:tcPr>
          <w:p w14:paraId="1C60FADC"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Математика</w:t>
            </w:r>
          </w:p>
        </w:tc>
        <w:tc>
          <w:tcPr>
            <w:tcW w:w="2497" w:type="dxa"/>
            <w:tcBorders>
              <w:top w:val="single" w:sz="4" w:space="0" w:color="auto"/>
              <w:left w:val="single" w:sz="4" w:space="0" w:color="auto"/>
              <w:bottom w:val="single" w:sz="4" w:space="0" w:color="auto"/>
              <w:right w:val="single" w:sz="4" w:space="0" w:color="auto"/>
            </w:tcBorders>
          </w:tcPr>
          <w:p w14:paraId="4F847C20"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Математические представления</w:t>
            </w:r>
          </w:p>
        </w:tc>
        <w:tc>
          <w:tcPr>
            <w:tcW w:w="849" w:type="dxa"/>
            <w:tcBorders>
              <w:top w:val="single" w:sz="4" w:space="0" w:color="auto"/>
              <w:left w:val="single" w:sz="4" w:space="0" w:color="auto"/>
              <w:bottom w:val="single" w:sz="4" w:space="0" w:color="auto"/>
              <w:right w:val="single" w:sz="4" w:space="0" w:color="auto"/>
            </w:tcBorders>
          </w:tcPr>
          <w:p w14:paraId="289AA5E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561" w:type="dxa"/>
            <w:tcBorders>
              <w:top w:val="single" w:sz="4" w:space="0" w:color="auto"/>
              <w:left w:val="single" w:sz="4" w:space="0" w:color="auto"/>
              <w:bottom w:val="single" w:sz="4" w:space="0" w:color="auto"/>
              <w:right w:val="single" w:sz="4" w:space="0" w:color="auto"/>
            </w:tcBorders>
          </w:tcPr>
          <w:p w14:paraId="4FDC47D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705" w:type="dxa"/>
            <w:tcBorders>
              <w:top w:val="single" w:sz="4" w:space="0" w:color="auto"/>
              <w:left w:val="single" w:sz="4" w:space="0" w:color="auto"/>
              <w:bottom w:val="single" w:sz="4" w:space="0" w:color="auto"/>
              <w:right w:val="single" w:sz="4" w:space="0" w:color="auto"/>
            </w:tcBorders>
          </w:tcPr>
          <w:p w14:paraId="50BC0B2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705" w:type="dxa"/>
            <w:tcBorders>
              <w:top w:val="single" w:sz="4" w:space="0" w:color="auto"/>
              <w:left w:val="single" w:sz="4" w:space="0" w:color="auto"/>
              <w:bottom w:val="single" w:sz="4" w:space="0" w:color="auto"/>
              <w:right w:val="single" w:sz="4" w:space="0" w:color="auto"/>
            </w:tcBorders>
          </w:tcPr>
          <w:p w14:paraId="59046BB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642" w:type="dxa"/>
            <w:tcBorders>
              <w:top w:val="single" w:sz="4" w:space="0" w:color="auto"/>
              <w:left w:val="single" w:sz="4" w:space="0" w:color="auto"/>
              <w:bottom w:val="single" w:sz="4" w:space="0" w:color="auto"/>
              <w:right w:val="single" w:sz="4" w:space="0" w:color="auto"/>
            </w:tcBorders>
          </w:tcPr>
          <w:p w14:paraId="19A4830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823" w:type="dxa"/>
            <w:tcBorders>
              <w:top w:val="single" w:sz="4" w:space="0" w:color="auto"/>
              <w:left w:val="single" w:sz="4" w:space="0" w:color="auto"/>
              <w:bottom w:val="single" w:sz="4" w:space="0" w:color="auto"/>
              <w:right w:val="single" w:sz="4" w:space="0" w:color="auto"/>
            </w:tcBorders>
          </w:tcPr>
          <w:p w14:paraId="5743649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tcBorders>
          </w:tcPr>
          <w:p w14:paraId="4F76751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24</w:t>
            </w:r>
          </w:p>
        </w:tc>
      </w:tr>
      <w:tr w:rsidR="00E12A2A" w:rsidRPr="00E12A2A" w14:paraId="492834B5" w14:textId="77777777" w:rsidTr="00F177F5">
        <w:tc>
          <w:tcPr>
            <w:tcW w:w="2291" w:type="dxa"/>
            <w:vMerge w:val="restart"/>
            <w:tcBorders>
              <w:top w:val="single" w:sz="4" w:space="0" w:color="auto"/>
              <w:bottom w:val="single" w:sz="4" w:space="0" w:color="auto"/>
              <w:right w:val="single" w:sz="4" w:space="0" w:color="auto"/>
            </w:tcBorders>
          </w:tcPr>
          <w:p w14:paraId="708D8B6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Окружающий мир</w:t>
            </w:r>
          </w:p>
        </w:tc>
        <w:tc>
          <w:tcPr>
            <w:tcW w:w="2497" w:type="dxa"/>
            <w:tcBorders>
              <w:top w:val="single" w:sz="4" w:space="0" w:color="auto"/>
              <w:left w:val="single" w:sz="4" w:space="0" w:color="auto"/>
              <w:bottom w:val="single" w:sz="4" w:space="0" w:color="auto"/>
              <w:right w:val="single" w:sz="4" w:space="0" w:color="auto"/>
            </w:tcBorders>
          </w:tcPr>
          <w:p w14:paraId="0129A292"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Окружающий природный мир</w:t>
            </w:r>
          </w:p>
        </w:tc>
        <w:tc>
          <w:tcPr>
            <w:tcW w:w="849" w:type="dxa"/>
            <w:tcBorders>
              <w:top w:val="single" w:sz="4" w:space="0" w:color="auto"/>
              <w:left w:val="single" w:sz="4" w:space="0" w:color="auto"/>
              <w:bottom w:val="single" w:sz="4" w:space="0" w:color="auto"/>
              <w:right w:val="single" w:sz="4" w:space="0" w:color="auto"/>
            </w:tcBorders>
          </w:tcPr>
          <w:p w14:paraId="354E7EB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1F5F73B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BE62A6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37F56C2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642" w:type="dxa"/>
            <w:tcBorders>
              <w:top w:val="single" w:sz="4" w:space="0" w:color="auto"/>
              <w:left w:val="single" w:sz="4" w:space="0" w:color="auto"/>
              <w:bottom w:val="single" w:sz="4" w:space="0" w:color="auto"/>
              <w:right w:val="single" w:sz="4" w:space="0" w:color="auto"/>
            </w:tcBorders>
          </w:tcPr>
          <w:p w14:paraId="5D41DA6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tcPr>
          <w:p w14:paraId="4263C02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tcBorders>
          </w:tcPr>
          <w:p w14:paraId="07CFC79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r>
      <w:tr w:rsidR="00E12A2A" w:rsidRPr="00E12A2A" w14:paraId="64969409" w14:textId="77777777" w:rsidTr="00F177F5">
        <w:tc>
          <w:tcPr>
            <w:tcW w:w="2291" w:type="dxa"/>
            <w:vMerge/>
            <w:tcBorders>
              <w:top w:val="nil"/>
              <w:bottom w:val="nil"/>
              <w:right w:val="single" w:sz="4" w:space="0" w:color="auto"/>
            </w:tcBorders>
          </w:tcPr>
          <w:p w14:paraId="267AE995" w14:textId="77777777" w:rsidR="00E12A2A" w:rsidRPr="00E12A2A" w:rsidRDefault="00E12A2A" w:rsidP="00E73A8A">
            <w:pPr>
              <w:pStyle w:val="af0"/>
              <w:rPr>
                <w:rFonts w:ascii="Times New Roman" w:hAnsi="Times New Roman" w:cs="Times New Roman"/>
                <w:sz w:val="24"/>
                <w:szCs w:val="24"/>
              </w:rPr>
            </w:pPr>
          </w:p>
        </w:tc>
        <w:tc>
          <w:tcPr>
            <w:tcW w:w="2497" w:type="dxa"/>
            <w:tcBorders>
              <w:top w:val="single" w:sz="4" w:space="0" w:color="auto"/>
              <w:left w:val="single" w:sz="4" w:space="0" w:color="auto"/>
              <w:bottom w:val="single" w:sz="4" w:space="0" w:color="auto"/>
              <w:right w:val="single" w:sz="4" w:space="0" w:color="auto"/>
            </w:tcBorders>
          </w:tcPr>
          <w:p w14:paraId="545FCD3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Человек</w:t>
            </w:r>
          </w:p>
        </w:tc>
        <w:tc>
          <w:tcPr>
            <w:tcW w:w="849" w:type="dxa"/>
            <w:tcBorders>
              <w:top w:val="single" w:sz="4" w:space="0" w:color="auto"/>
              <w:left w:val="single" w:sz="4" w:space="0" w:color="auto"/>
              <w:bottom w:val="single" w:sz="4" w:space="0" w:color="auto"/>
              <w:right w:val="single" w:sz="4" w:space="0" w:color="auto"/>
            </w:tcBorders>
          </w:tcPr>
          <w:p w14:paraId="7A4FEFB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67AC700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5D51FAD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D108BC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6ECE44C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7A32569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783000AB"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3BFDB6F0" w14:textId="77777777" w:rsidTr="00F177F5">
        <w:tc>
          <w:tcPr>
            <w:tcW w:w="2291" w:type="dxa"/>
            <w:vMerge/>
            <w:tcBorders>
              <w:top w:val="nil"/>
              <w:bottom w:val="nil"/>
              <w:right w:val="single" w:sz="4" w:space="0" w:color="auto"/>
            </w:tcBorders>
          </w:tcPr>
          <w:p w14:paraId="7FB9F71B" w14:textId="77777777" w:rsidR="00E12A2A" w:rsidRPr="00E12A2A" w:rsidRDefault="00E12A2A" w:rsidP="00E73A8A">
            <w:pPr>
              <w:pStyle w:val="af0"/>
              <w:rPr>
                <w:rFonts w:ascii="Times New Roman" w:hAnsi="Times New Roman" w:cs="Times New Roman"/>
                <w:sz w:val="24"/>
                <w:szCs w:val="24"/>
              </w:rPr>
            </w:pPr>
          </w:p>
        </w:tc>
        <w:tc>
          <w:tcPr>
            <w:tcW w:w="2497" w:type="dxa"/>
            <w:tcBorders>
              <w:top w:val="single" w:sz="4" w:space="0" w:color="auto"/>
              <w:left w:val="single" w:sz="4" w:space="0" w:color="auto"/>
              <w:bottom w:val="single" w:sz="4" w:space="0" w:color="auto"/>
              <w:right w:val="single" w:sz="4" w:space="0" w:color="auto"/>
            </w:tcBorders>
          </w:tcPr>
          <w:p w14:paraId="1C49BED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Домоводство</w:t>
            </w:r>
          </w:p>
        </w:tc>
        <w:tc>
          <w:tcPr>
            <w:tcW w:w="849" w:type="dxa"/>
            <w:tcBorders>
              <w:top w:val="single" w:sz="4" w:space="0" w:color="auto"/>
              <w:left w:val="single" w:sz="4" w:space="0" w:color="auto"/>
              <w:bottom w:val="single" w:sz="4" w:space="0" w:color="auto"/>
              <w:right w:val="single" w:sz="4" w:space="0" w:color="auto"/>
            </w:tcBorders>
          </w:tcPr>
          <w:p w14:paraId="542B3E0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19F6AEE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7A0245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459EEA5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7C9098B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523F9C8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6D644D7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47D1FED3" w14:textId="77777777" w:rsidTr="00F177F5">
        <w:tc>
          <w:tcPr>
            <w:tcW w:w="2291" w:type="dxa"/>
            <w:vMerge/>
            <w:tcBorders>
              <w:top w:val="nil"/>
              <w:left w:val="single" w:sz="6" w:space="0" w:color="auto"/>
              <w:bottom w:val="single" w:sz="6" w:space="0" w:color="auto"/>
              <w:right w:val="single" w:sz="6" w:space="0" w:color="auto"/>
            </w:tcBorders>
          </w:tcPr>
          <w:p w14:paraId="0F5FD8DA" w14:textId="77777777" w:rsidR="00E12A2A" w:rsidRPr="00E12A2A" w:rsidRDefault="00E12A2A" w:rsidP="00E73A8A">
            <w:pPr>
              <w:pStyle w:val="af0"/>
              <w:rPr>
                <w:rFonts w:ascii="Times New Roman" w:hAnsi="Times New Roman" w:cs="Times New Roman"/>
                <w:sz w:val="24"/>
                <w:szCs w:val="24"/>
              </w:rPr>
            </w:pPr>
          </w:p>
        </w:tc>
        <w:tc>
          <w:tcPr>
            <w:tcW w:w="2497" w:type="dxa"/>
            <w:tcBorders>
              <w:top w:val="single" w:sz="4" w:space="0" w:color="auto"/>
              <w:left w:val="single" w:sz="4" w:space="0" w:color="auto"/>
              <w:bottom w:val="single" w:sz="4" w:space="0" w:color="auto"/>
              <w:right w:val="single" w:sz="4" w:space="0" w:color="auto"/>
            </w:tcBorders>
          </w:tcPr>
          <w:p w14:paraId="6B0ED77E"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Окружающий социальный мир</w:t>
            </w:r>
          </w:p>
        </w:tc>
        <w:tc>
          <w:tcPr>
            <w:tcW w:w="849" w:type="dxa"/>
            <w:tcBorders>
              <w:top w:val="single" w:sz="4" w:space="0" w:color="auto"/>
              <w:left w:val="single" w:sz="4" w:space="0" w:color="auto"/>
              <w:bottom w:val="single" w:sz="4" w:space="0" w:color="auto"/>
              <w:right w:val="single" w:sz="4" w:space="0" w:color="auto"/>
            </w:tcBorders>
          </w:tcPr>
          <w:p w14:paraId="336DF4B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1C52A2C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93C1F1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0280701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145832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1692D81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1A79A59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46846212" w14:textId="77777777" w:rsidTr="00F177F5">
        <w:tc>
          <w:tcPr>
            <w:tcW w:w="2291" w:type="dxa"/>
            <w:tcBorders>
              <w:top w:val="single" w:sz="4" w:space="0" w:color="auto"/>
              <w:bottom w:val="single" w:sz="4" w:space="0" w:color="auto"/>
              <w:right w:val="single" w:sz="4" w:space="0" w:color="auto"/>
            </w:tcBorders>
          </w:tcPr>
          <w:p w14:paraId="5E29B93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Искусство</w:t>
            </w:r>
          </w:p>
        </w:tc>
        <w:tc>
          <w:tcPr>
            <w:tcW w:w="2497" w:type="dxa"/>
            <w:tcBorders>
              <w:top w:val="single" w:sz="4" w:space="0" w:color="auto"/>
              <w:left w:val="single" w:sz="4" w:space="0" w:color="auto"/>
              <w:bottom w:val="single" w:sz="4" w:space="0" w:color="auto"/>
              <w:right w:val="single" w:sz="4" w:space="0" w:color="auto"/>
            </w:tcBorders>
          </w:tcPr>
          <w:p w14:paraId="01B48281"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Изобразительное искусство</w:t>
            </w:r>
          </w:p>
        </w:tc>
        <w:tc>
          <w:tcPr>
            <w:tcW w:w="849" w:type="dxa"/>
            <w:tcBorders>
              <w:top w:val="single" w:sz="4" w:space="0" w:color="auto"/>
              <w:left w:val="single" w:sz="4" w:space="0" w:color="auto"/>
              <w:bottom w:val="single" w:sz="4" w:space="0" w:color="auto"/>
              <w:right w:val="single" w:sz="4" w:space="0" w:color="auto"/>
            </w:tcBorders>
          </w:tcPr>
          <w:p w14:paraId="04FF2F7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4CCC75D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5AD2B8B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6105A87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311D92F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569CA3A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523E991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4E36495F" w14:textId="77777777" w:rsidTr="00F177F5">
        <w:tc>
          <w:tcPr>
            <w:tcW w:w="2291" w:type="dxa"/>
            <w:tcBorders>
              <w:top w:val="single" w:sz="4" w:space="0" w:color="auto"/>
              <w:bottom w:val="single" w:sz="4" w:space="0" w:color="auto"/>
              <w:right w:val="single" w:sz="4" w:space="0" w:color="auto"/>
            </w:tcBorders>
          </w:tcPr>
          <w:p w14:paraId="5FB32E6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Технология</w:t>
            </w:r>
          </w:p>
        </w:tc>
        <w:tc>
          <w:tcPr>
            <w:tcW w:w="2497" w:type="dxa"/>
            <w:tcBorders>
              <w:top w:val="single" w:sz="4" w:space="0" w:color="auto"/>
              <w:left w:val="single" w:sz="4" w:space="0" w:color="auto"/>
              <w:bottom w:val="single" w:sz="4" w:space="0" w:color="auto"/>
              <w:right w:val="single" w:sz="4" w:space="0" w:color="auto"/>
            </w:tcBorders>
          </w:tcPr>
          <w:p w14:paraId="7807BB12"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Предметно-практические действия</w:t>
            </w:r>
          </w:p>
        </w:tc>
        <w:tc>
          <w:tcPr>
            <w:tcW w:w="849" w:type="dxa"/>
            <w:tcBorders>
              <w:top w:val="single" w:sz="4" w:space="0" w:color="auto"/>
              <w:left w:val="single" w:sz="4" w:space="0" w:color="auto"/>
              <w:bottom w:val="single" w:sz="4" w:space="0" w:color="auto"/>
              <w:right w:val="single" w:sz="4" w:space="0" w:color="auto"/>
            </w:tcBorders>
          </w:tcPr>
          <w:p w14:paraId="5BA08E5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561" w:type="dxa"/>
            <w:tcBorders>
              <w:top w:val="single" w:sz="4" w:space="0" w:color="auto"/>
              <w:left w:val="single" w:sz="4" w:space="0" w:color="auto"/>
              <w:bottom w:val="single" w:sz="4" w:space="0" w:color="auto"/>
              <w:right w:val="single" w:sz="4" w:space="0" w:color="auto"/>
            </w:tcBorders>
          </w:tcPr>
          <w:p w14:paraId="3981493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2FE1AF6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tcPr>
          <w:p w14:paraId="0011AFC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642" w:type="dxa"/>
            <w:tcBorders>
              <w:top w:val="single" w:sz="4" w:space="0" w:color="auto"/>
              <w:left w:val="single" w:sz="4" w:space="0" w:color="auto"/>
              <w:bottom w:val="single" w:sz="4" w:space="0" w:color="auto"/>
              <w:right w:val="single" w:sz="4" w:space="0" w:color="auto"/>
            </w:tcBorders>
          </w:tcPr>
          <w:p w14:paraId="4191E83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tcPr>
          <w:p w14:paraId="1587892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tcBorders>
          </w:tcPr>
          <w:p w14:paraId="0BA4D97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09BB7D06" w14:textId="77777777" w:rsidTr="00F177F5">
        <w:tc>
          <w:tcPr>
            <w:tcW w:w="2291" w:type="dxa"/>
            <w:tcBorders>
              <w:top w:val="single" w:sz="4" w:space="0" w:color="auto"/>
              <w:bottom w:val="single" w:sz="4" w:space="0" w:color="auto"/>
              <w:right w:val="single" w:sz="4" w:space="0" w:color="auto"/>
            </w:tcBorders>
          </w:tcPr>
          <w:p w14:paraId="13A99762"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Физическая культура</w:t>
            </w:r>
          </w:p>
        </w:tc>
        <w:tc>
          <w:tcPr>
            <w:tcW w:w="2497" w:type="dxa"/>
            <w:tcBorders>
              <w:top w:val="single" w:sz="4" w:space="0" w:color="auto"/>
              <w:left w:val="single" w:sz="4" w:space="0" w:color="auto"/>
              <w:bottom w:val="single" w:sz="4" w:space="0" w:color="auto"/>
              <w:right w:val="single" w:sz="4" w:space="0" w:color="auto"/>
            </w:tcBorders>
          </w:tcPr>
          <w:p w14:paraId="6C214438"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Физическая</w:t>
            </w:r>
          </w:p>
          <w:p w14:paraId="53430C55"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культура</w:t>
            </w:r>
          </w:p>
          <w:p w14:paraId="4E3CF99C"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(Адаптивная</w:t>
            </w:r>
          </w:p>
          <w:p w14:paraId="1440C29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физическая</w:t>
            </w:r>
          </w:p>
          <w:p w14:paraId="1377054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культура)</w:t>
            </w:r>
          </w:p>
        </w:tc>
        <w:tc>
          <w:tcPr>
            <w:tcW w:w="849" w:type="dxa"/>
            <w:tcBorders>
              <w:top w:val="single" w:sz="4" w:space="0" w:color="auto"/>
              <w:left w:val="single" w:sz="4" w:space="0" w:color="auto"/>
              <w:bottom w:val="single" w:sz="4" w:space="0" w:color="auto"/>
              <w:right w:val="single" w:sz="4" w:space="0" w:color="auto"/>
            </w:tcBorders>
          </w:tcPr>
          <w:p w14:paraId="58128BD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561" w:type="dxa"/>
            <w:tcBorders>
              <w:top w:val="single" w:sz="4" w:space="0" w:color="auto"/>
              <w:left w:val="single" w:sz="4" w:space="0" w:color="auto"/>
              <w:bottom w:val="single" w:sz="4" w:space="0" w:color="auto"/>
              <w:right w:val="single" w:sz="4" w:space="0" w:color="auto"/>
            </w:tcBorders>
          </w:tcPr>
          <w:p w14:paraId="5A8BE4D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3D7D4B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A094A6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6179036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7A853F8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64E3944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18</w:t>
            </w:r>
          </w:p>
        </w:tc>
      </w:tr>
      <w:tr w:rsidR="00E12A2A" w:rsidRPr="00E12A2A" w14:paraId="419D7174" w14:textId="77777777" w:rsidTr="00F177F5">
        <w:tc>
          <w:tcPr>
            <w:tcW w:w="4788" w:type="dxa"/>
            <w:gridSpan w:val="2"/>
            <w:tcBorders>
              <w:top w:val="single" w:sz="4" w:space="0" w:color="auto"/>
              <w:bottom w:val="single" w:sz="4" w:space="0" w:color="auto"/>
              <w:right w:val="single" w:sz="4" w:space="0" w:color="auto"/>
            </w:tcBorders>
          </w:tcPr>
          <w:p w14:paraId="78B808D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Итого</w:t>
            </w:r>
          </w:p>
        </w:tc>
        <w:tc>
          <w:tcPr>
            <w:tcW w:w="849" w:type="dxa"/>
            <w:tcBorders>
              <w:top w:val="single" w:sz="4" w:space="0" w:color="auto"/>
              <w:left w:val="single" w:sz="4" w:space="0" w:color="auto"/>
              <w:bottom w:val="single" w:sz="4" w:space="0" w:color="auto"/>
              <w:right w:val="single" w:sz="4" w:space="0" w:color="auto"/>
            </w:tcBorders>
          </w:tcPr>
          <w:p w14:paraId="47394DF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19</w:t>
            </w:r>
          </w:p>
        </w:tc>
        <w:tc>
          <w:tcPr>
            <w:tcW w:w="561" w:type="dxa"/>
            <w:tcBorders>
              <w:top w:val="single" w:sz="4" w:space="0" w:color="auto"/>
              <w:left w:val="single" w:sz="4" w:space="0" w:color="auto"/>
              <w:bottom w:val="single" w:sz="4" w:space="0" w:color="auto"/>
              <w:right w:val="single" w:sz="4" w:space="0" w:color="auto"/>
            </w:tcBorders>
          </w:tcPr>
          <w:p w14:paraId="7C70FFC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19</w:t>
            </w:r>
          </w:p>
        </w:tc>
        <w:tc>
          <w:tcPr>
            <w:tcW w:w="705" w:type="dxa"/>
            <w:tcBorders>
              <w:top w:val="single" w:sz="4" w:space="0" w:color="auto"/>
              <w:left w:val="single" w:sz="4" w:space="0" w:color="auto"/>
              <w:bottom w:val="single" w:sz="4" w:space="0" w:color="auto"/>
              <w:right w:val="single" w:sz="4" w:space="0" w:color="auto"/>
            </w:tcBorders>
          </w:tcPr>
          <w:p w14:paraId="1611699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705" w:type="dxa"/>
            <w:tcBorders>
              <w:top w:val="single" w:sz="4" w:space="0" w:color="auto"/>
              <w:left w:val="single" w:sz="4" w:space="0" w:color="auto"/>
              <w:bottom w:val="single" w:sz="4" w:space="0" w:color="auto"/>
              <w:right w:val="single" w:sz="4" w:space="0" w:color="auto"/>
            </w:tcBorders>
          </w:tcPr>
          <w:p w14:paraId="350C4F5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642" w:type="dxa"/>
            <w:tcBorders>
              <w:top w:val="single" w:sz="4" w:space="0" w:color="auto"/>
              <w:left w:val="single" w:sz="4" w:space="0" w:color="auto"/>
              <w:bottom w:val="single" w:sz="4" w:space="0" w:color="auto"/>
              <w:right w:val="single" w:sz="4" w:space="0" w:color="auto"/>
            </w:tcBorders>
          </w:tcPr>
          <w:p w14:paraId="344DCBF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823" w:type="dxa"/>
            <w:tcBorders>
              <w:top w:val="single" w:sz="4" w:space="0" w:color="auto"/>
              <w:left w:val="single" w:sz="4" w:space="0" w:color="auto"/>
              <w:bottom w:val="single" w:sz="4" w:space="0" w:color="auto"/>
              <w:right w:val="single" w:sz="4" w:space="0" w:color="auto"/>
            </w:tcBorders>
          </w:tcPr>
          <w:p w14:paraId="2796EED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tcBorders>
          </w:tcPr>
          <w:p w14:paraId="645590B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118</w:t>
            </w:r>
          </w:p>
        </w:tc>
      </w:tr>
      <w:tr w:rsidR="00E12A2A" w:rsidRPr="00E12A2A" w14:paraId="5A832838" w14:textId="77777777" w:rsidTr="00F177F5">
        <w:tc>
          <w:tcPr>
            <w:tcW w:w="4788" w:type="dxa"/>
            <w:gridSpan w:val="2"/>
            <w:tcBorders>
              <w:top w:val="single" w:sz="4" w:space="0" w:color="auto"/>
              <w:bottom w:val="single" w:sz="4" w:space="0" w:color="auto"/>
              <w:right w:val="single" w:sz="4" w:space="0" w:color="auto"/>
            </w:tcBorders>
          </w:tcPr>
          <w:p w14:paraId="50165917"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Часть учебного плана, формируемая участниками образовательных отношений</w:t>
            </w:r>
          </w:p>
        </w:tc>
        <w:tc>
          <w:tcPr>
            <w:tcW w:w="849" w:type="dxa"/>
            <w:tcBorders>
              <w:top w:val="single" w:sz="4" w:space="0" w:color="auto"/>
              <w:left w:val="single" w:sz="4" w:space="0" w:color="auto"/>
              <w:bottom w:val="single" w:sz="4" w:space="0" w:color="auto"/>
              <w:right w:val="single" w:sz="4" w:space="0" w:color="auto"/>
            </w:tcBorders>
          </w:tcPr>
          <w:p w14:paraId="04649B0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561" w:type="dxa"/>
            <w:tcBorders>
              <w:top w:val="single" w:sz="4" w:space="0" w:color="auto"/>
              <w:left w:val="single" w:sz="4" w:space="0" w:color="auto"/>
              <w:bottom w:val="single" w:sz="4" w:space="0" w:color="auto"/>
              <w:right w:val="single" w:sz="4" w:space="0" w:color="auto"/>
            </w:tcBorders>
          </w:tcPr>
          <w:p w14:paraId="229D177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7F991C1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2FD7C0F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03120A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662639B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6380AD3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16</w:t>
            </w:r>
          </w:p>
        </w:tc>
      </w:tr>
      <w:tr w:rsidR="00E12A2A" w:rsidRPr="00E12A2A" w14:paraId="5E73E32C" w14:textId="77777777" w:rsidTr="00F177F5">
        <w:tc>
          <w:tcPr>
            <w:tcW w:w="4788" w:type="dxa"/>
            <w:gridSpan w:val="2"/>
            <w:tcBorders>
              <w:top w:val="single" w:sz="4" w:space="0" w:color="auto"/>
              <w:bottom w:val="single" w:sz="4" w:space="0" w:color="auto"/>
              <w:right w:val="single" w:sz="4" w:space="0" w:color="auto"/>
            </w:tcBorders>
          </w:tcPr>
          <w:p w14:paraId="74AAE07B"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Максимально допустимая недельная нагрузка (при 5-дневной учебной неделе)</w:t>
            </w:r>
          </w:p>
        </w:tc>
        <w:tc>
          <w:tcPr>
            <w:tcW w:w="849" w:type="dxa"/>
            <w:tcBorders>
              <w:top w:val="single" w:sz="4" w:space="0" w:color="auto"/>
              <w:left w:val="single" w:sz="4" w:space="0" w:color="auto"/>
              <w:bottom w:val="single" w:sz="4" w:space="0" w:color="auto"/>
              <w:right w:val="single" w:sz="4" w:space="0" w:color="auto"/>
            </w:tcBorders>
          </w:tcPr>
          <w:p w14:paraId="5A72BD5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21</w:t>
            </w:r>
          </w:p>
        </w:tc>
        <w:tc>
          <w:tcPr>
            <w:tcW w:w="561" w:type="dxa"/>
            <w:tcBorders>
              <w:top w:val="single" w:sz="4" w:space="0" w:color="auto"/>
              <w:left w:val="single" w:sz="4" w:space="0" w:color="auto"/>
              <w:bottom w:val="single" w:sz="4" w:space="0" w:color="auto"/>
              <w:right w:val="single" w:sz="4" w:space="0" w:color="auto"/>
            </w:tcBorders>
          </w:tcPr>
          <w:p w14:paraId="7ED70A7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21</w:t>
            </w:r>
          </w:p>
        </w:tc>
        <w:tc>
          <w:tcPr>
            <w:tcW w:w="705" w:type="dxa"/>
            <w:tcBorders>
              <w:top w:val="single" w:sz="4" w:space="0" w:color="auto"/>
              <w:left w:val="single" w:sz="4" w:space="0" w:color="auto"/>
              <w:bottom w:val="single" w:sz="4" w:space="0" w:color="auto"/>
              <w:right w:val="single" w:sz="4" w:space="0" w:color="auto"/>
            </w:tcBorders>
          </w:tcPr>
          <w:p w14:paraId="1AB9A99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705" w:type="dxa"/>
            <w:tcBorders>
              <w:top w:val="single" w:sz="4" w:space="0" w:color="auto"/>
              <w:left w:val="single" w:sz="4" w:space="0" w:color="auto"/>
              <w:bottom w:val="single" w:sz="4" w:space="0" w:color="auto"/>
              <w:right w:val="single" w:sz="4" w:space="0" w:color="auto"/>
            </w:tcBorders>
          </w:tcPr>
          <w:p w14:paraId="5FAAB87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642" w:type="dxa"/>
            <w:tcBorders>
              <w:top w:val="single" w:sz="4" w:space="0" w:color="auto"/>
              <w:left w:val="single" w:sz="4" w:space="0" w:color="auto"/>
              <w:bottom w:val="single" w:sz="4" w:space="0" w:color="auto"/>
              <w:right w:val="single" w:sz="4" w:space="0" w:color="auto"/>
            </w:tcBorders>
          </w:tcPr>
          <w:p w14:paraId="3373FEE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823" w:type="dxa"/>
            <w:tcBorders>
              <w:top w:val="single" w:sz="4" w:space="0" w:color="auto"/>
              <w:left w:val="single" w:sz="4" w:space="0" w:color="auto"/>
              <w:bottom w:val="single" w:sz="4" w:space="0" w:color="auto"/>
              <w:right w:val="single" w:sz="4" w:space="0" w:color="auto"/>
            </w:tcBorders>
          </w:tcPr>
          <w:p w14:paraId="0405E06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tcBorders>
          </w:tcPr>
          <w:p w14:paraId="707F4B2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134</w:t>
            </w:r>
          </w:p>
        </w:tc>
      </w:tr>
      <w:tr w:rsidR="00E12A2A" w:rsidRPr="00E12A2A" w14:paraId="31A5DBE2" w14:textId="77777777" w:rsidTr="00F177F5">
        <w:tc>
          <w:tcPr>
            <w:tcW w:w="4788" w:type="dxa"/>
            <w:gridSpan w:val="2"/>
            <w:tcBorders>
              <w:top w:val="single" w:sz="6" w:space="0" w:color="auto"/>
              <w:left w:val="single" w:sz="6" w:space="0" w:color="auto"/>
              <w:bottom w:val="nil"/>
              <w:right w:val="single" w:sz="6" w:space="0" w:color="auto"/>
            </w:tcBorders>
          </w:tcPr>
          <w:p w14:paraId="1EDF097F"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Внеурочная деятельность:</w:t>
            </w:r>
          </w:p>
        </w:tc>
        <w:tc>
          <w:tcPr>
            <w:tcW w:w="849" w:type="dxa"/>
            <w:tcBorders>
              <w:top w:val="single" w:sz="6" w:space="0" w:color="auto"/>
              <w:left w:val="single" w:sz="6" w:space="0" w:color="auto"/>
              <w:bottom w:val="nil"/>
              <w:right w:val="single" w:sz="6" w:space="0" w:color="auto"/>
            </w:tcBorders>
          </w:tcPr>
          <w:p w14:paraId="6D7BFFF0" w14:textId="77777777" w:rsidR="00E12A2A" w:rsidRPr="00E12A2A" w:rsidRDefault="00E12A2A" w:rsidP="00E73A8A">
            <w:pPr>
              <w:pStyle w:val="af"/>
              <w:jc w:val="left"/>
              <w:rPr>
                <w:rFonts w:ascii="Times New Roman" w:hAnsi="Times New Roman" w:cs="Times New Roman"/>
                <w:sz w:val="24"/>
                <w:szCs w:val="24"/>
              </w:rPr>
            </w:pPr>
          </w:p>
        </w:tc>
        <w:tc>
          <w:tcPr>
            <w:tcW w:w="561" w:type="dxa"/>
            <w:tcBorders>
              <w:top w:val="single" w:sz="6" w:space="0" w:color="auto"/>
              <w:left w:val="single" w:sz="6" w:space="0" w:color="auto"/>
              <w:bottom w:val="nil"/>
              <w:right w:val="single" w:sz="6" w:space="0" w:color="auto"/>
            </w:tcBorders>
          </w:tcPr>
          <w:p w14:paraId="491679DF"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6" w:space="0" w:color="auto"/>
              <w:left w:val="single" w:sz="6" w:space="0" w:color="auto"/>
              <w:bottom w:val="nil"/>
              <w:right w:val="single" w:sz="6" w:space="0" w:color="auto"/>
            </w:tcBorders>
          </w:tcPr>
          <w:p w14:paraId="7E4E3833"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6" w:space="0" w:color="auto"/>
              <w:left w:val="single" w:sz="6" w:space="0" w:color="auto"/>
              <w:bottom w:val="nil"/>
              <w:right w:val="single" w:sz="6" w:space="0" w:color="auto"/>
            </w:tcBorders>
          </w:tcPr>
          <w:p w14:paraId="19CEF4B7" w14:textId="77777777" w:rsidR="00E12A2A" w:rsidRPr="00E12A2A" w:rsidRDefault="00E12A2A" w:rsidP="00E73A8A">
            <w:pPr>
              <w:pStyle w:val="af"/>
              <w:jc w:val="left"/>
              <w:rPr>
                <w:rFonts w:ascii="Times New Roman" w:hAnsi="Times New Roman" w:cs="Times New Roman"/>
                <w:sz w:val="24"/>
                <w:szCs w:val="24"/>
              </w:rPr>
            </w:pPr>
          </w:p>
        </w:tc>
        <w:tc>
          <w:tcPr>
            <w:tcW w:w="642" w:type="dxa"/>
            <w:tcBorders>
              <w:top w:val="single" w:sz="6" w:space="0" w:color="auto"/>
              <w:left w:val="single" w:sz="6" w:space="0" w:color="auto"/>
              <w:bottom w:val="nil"/>
              <w:right w:val="single" w:sz="6" w:space="0" w:color="auto"/>
            </w:tcBorders>
          </w:tcPr>
          <w:p w14:paraId="338ED172" w14:textId="77777777" w:rsidR="00E12A2A" w:rsidRPr="00E12A2A" w:rsidRDefault="00E12A2A" w:rsidP="00E73A8A">
            <w:pPr>
              <w:pStyle w:val="af"/>
              <w:jc w:val="left"/>
              <w:rPr>
                <w:rFonts w:ascii="Times New Roman" w:hAnsi="Times New Roman" w:cs="Times New Roman"/>
                <w:sz w:val="24"/>
                <w:szCs w:val="24"/>
              </w:rPr>
            </w:pPr>
          </w:p>
        </w:tc>
        <w:tc>
          <w:tcPr>
            <w:tcW w:w="823" w:type="dxa"/>
            <w:tcBorders>
              <w:top w:val="single" w:sz="6" w:space="0" w:color="auto"/>
              <w:left w:val="single" w:sz="6" w:space="0" w:color="auto"/>
              <w:bottom w:val="nil"/>
              <w:right w:val="single" w:sz="6" w:space="0" w:color="auto"/>
            </w:tcBorders>
          </w:tcPr>
          <w:p w14:paraId="0905C867" w14:textId="77777777" w:rsidR="00E12A2A" w:rsidRPr="00E12A2A" w:rsidRDefault="00E12A2A" w:rsidP="00E73A8A">
            <w:pPr>
              <w:pStyle w:val="af"/>
              <w:jc w:val="left"/>
              <w:rPr>
                <w:rFonts w:ascii="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tcPr>
          <w:p w14:paraId="3DE5BD8F" w14:textId="77777777" w:rsidR="00E12A2A" w:rsidRPr="00E12A2A" w:rsidRDefault="00E12A2A" w:rsidP="00E73A8A">
            <w:pPr>
              <w:pStyle w:val="af"/>
              <w:jc w:val="left"/>
              <w:rPr>
                <w:rFonts w:ascii="Times New Roman" w:hAnsi="Times New Roman" w:cs="Times New Roman"/>
                <w:sz w:val="24"/>
                <w:szCs w:val="24"/>
              </w:rPr>
            </w:pPr>
          </w:p>
        </w:tc>
      </w:tr>
      <w:tr w:rsidR="00E12A2A" w:rsidRPr="00E12A2A" w14:paraId="51439F07" w14:textId="77777777" w:rsidTr="00F177F5">
        <w:tc>
          <w:tcPr>
            <w:tcW w:w="4788" w:type="dxa"/>
            <w:gridSpan w:val="2"/>
            <w:tcBorders>
              <w:top w:val="nil"/>
              <w:left w:val="single" w:sz="6" w:space="0" w:color="auto"/>
              <w:bottom w:val="single" w:sz="6" w:space="0" w:color="auto"/>
              <w:right w:val="single" w:sz="6" w:space="0" w:color="auto"/>
            </w:tcBorders>
          </w:tcPr>
          <w:p w14:paraId="42F14B2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коррекционные курсы;</w:t>
            </w:r>
          </w:p>
          <w:p w14:paraId="3DDC55FB"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занятия по различным направлениям</w:t>
            </w:r>
          </w:p>
          <w:p w14:paraId="48DB56F9"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внеурочной деятельности</w:t>
            </w:r>
          </w:p>
        </w:tc>
        <w:tc>
          <w:tcPr>
            <w:tcW w:w="849" w:type="dxa"/>
            <w:tcBorders>
              <w:top w:val="nil"/>
              <w:left w:val="single" w:sz="6" w:space="0" w:color="auto"/>
              <w:bottom w:val="single" w:sz="6" w:space="0" w:color="auto"/>
              <w:right w:val="single" w:sz="6" w:space="0" w:color="auto"/>
            </w:tcBorders>
          </w:tcPr>
          <w:p w14:paraId="21A471A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561" w:type="dxa"/>
            <w:tcBorders>
              <w:top w:val="nil"/>
              <w:left w:val="single" w:sz="6" w:space="0" w:color="auto"/>
              <w:bottom w:val="single" w:sz="6" w:space="0" w:color="auto"/>
              <w:right w:val="single" w:sz="6" w:space="0" w:color="auto"/>
            </w:tcBorders>
          </w:tcPr>
          <w:p w14:paraId="3CA94D1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705" w:type="dxa"/>
            <w:tcBorders>
              <w:top w:val="nil"/>
              <w:left w:val="single" w:sz="6" w:space="0" w:color="auto"/>
              <w:bottom w:val="single" w:sz="6" w:space="0" w:color="auto"/>
              <w:right w:val="single" w:sz="6" w:space="0" w:color="auto"/>
            </w:tcBorders>
          </w:tcPr>
          <w:p w14:paraId="460040E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705" w:type="dxa"/>
            <w:tcBorders>
              <w:top w:val="nil"/>
              <w:left w:val="single" w:sz="6" w:space="0" w:color="auto"/>
              <w:bottom w:val="single" w:sz="6" w:space="0" w:color="auto"/>
              <w:right w:val="single" w:sz="6" w:space="0" w:color="auto"/>
            </w:tcBorders>
          </w:tcPr>
          <w:p w14:paraId="12C5CE6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642" w:type="dxa"/>
            <w:tcBorders>
              <w:top w:val="nil"/>
              <w:left w:val="single" w:sz="6" w:space="0" w:color="auto"/>
              <w:bottom w:val="single" w:sz="6" w:space="0" w:color="auto"/>
              <w:right w:val="single" w:sz="6" w:space="0" w:color="auto"/>
            </w:tcBorders>
          </w:tcPr>
          <w:p w14:paraId="498D31D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823" w:type="dxa"/>
            <w:tcBorders>
              <w:top w:val="nil"/>
              <w:left w:val="single" w:sz="6" w:space="0" w:color="auto"/>
              <w:bottom w:val="single" w:sz="6" w:space="0" w:color="auto"/>
              <w:right w:val="single" w:sz="6" w:space="0" w:color="auto"/>
            </w:tcBorders>
          </w:tcPr>
          <w:p w14:paraId="48BEFEAB"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10</w:t>
            </w:r>
          </w:p>
        </w:tc>
        <w:tc>
          <w:tcPr>
            <w:tcW w:w="851" w:type="dxa"/>
            <w:tcBorders>
              <w:top w:val="nil"/>
              <w:left w:val="single" w:sz="6" w:space="0" w:color="auto"/>
              <w:bottom w:val="single" w:sz="6" w:space="0" w:color="auto"/>
              <w:right w:val="single" w:sz="6" w:space="0" w:color="auto"/>
            </w:tcBorders>
          </w:tcPr>
          <w:p w14:paraId="623CCAF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60</w:t>
            </w:r>
          </w:p>
        </w:tc>
      </w:tr>
      <w:tr w:rsidR="00E12A2A" w:rsidRPr="00E12A2A" w14:paraId="5BE93936" w14:textId="77777777" w:rsidTr="00F177F5">
        <w:tc>
          <w:tcPr>
            <w:tcW w:w="9924" w:type="dxa"/>
            <w:gridSpan w:val="9"/>
            <w:tcBorders>
              <w:top w:val="single" w:sz="4" w:space="0" w:color="auto"/>
              <w:bottom w:val="single" w:sz="4" w:space="0" w:color="auto"/>
            </w:tcBorders>
          </w:tcPr>
          <w:p w14:paraId="2A38B0F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Коррекционные курсы</w:t>
            </w:r>
          </w:p>
        </w:tc>
      </w:tr>
      <w:tr w:rsidR="00E12A2A" w:rsidRPr="00E12A2A" w14:paraId="7C61518A" w14:textId="77777777" w:rsidTr="00F177F5">
        <w:tc>
          <w:tcPr>
            <w:tcW w:w="4788" w:type="dxa"/>
            <w:gridSpan w:val="2"/>
            <w:tcBorders>
              <w:top w:val="single" w:sz="4" w:space="0" w:color="auto"/>
              <w:bottom w:val="single" w:sz="4" w:space="0" w:color="auto"/>
              <w:right w:val="single" w:sz="4" w:space="0" w:color="auto"/>
            </w:tcBorders>
          </w:tcPr>
          <w:p w14:paraId="1D44ABC7"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Коррекционно-развивающая область, из них:</w:t>
            </w:r>
          </w:p>
        </w:tc>
        <w:tc>
          <w:tcPr>
            <w:tcW w:w="849" w:type="dxa"/>
            <w:tcBorders>
              <w:top w:val="single" w:sz="4" w:space="0" w:color="auto"/>
              <w:left w:val="single" w:sz="4" w:space="0" w:color="auto"/>
              <w:bottom w:val="single" w:sz="4" w:space="0" w:color="auto"/>
              <w:right w:val="single" w:sz="4" w:space="0" w:color="auto"/>
            </w:tcBorders>
          </w:tcPr>
          <w:p w14:paraId="6E7EBEF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8</w:t>
            </w:r>
          </w:p>
        </w:tc>
        <w:tc>
          <w:tcPr>
            <w:tcW w:w="561" w:type="dxa"/>
            <w:tcBorders>
              <w:top w:val="single" w:sz="4" w:space="0" w:color="auto"/>
              <w:left w:val="single" w:sz="4" w:space="0" w:color="auto"/>
              <w:bottom w:val="single" w:sz="4" w:space="0" w:color="auto"/>
              <w:right w:val="single" w:sz="4" w:space="0" w:color="auto"/>
            </w:tcBorders>
          </w:tcPr>
          <w:p w14:paraId="0F71FDF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8</w:t>
            </w:r>
          </w:p>
        </w:tc>
        <w:tc>
          <w:tcPr>
            <w:tcW w:w="705" w:type="dxa"/>
            <w:tcBorders>
              <w:top w:val="single" w:sz="4" w:space="0" w:color="auto"/>
              <w:left w:val="single" w:sz="4" w:space="0" w:color="auto"/>
              <w:bottom w:val="single" w:sz="4" w:space="0" w:color="auto"/>
              <w:right w:val="single" w:sz="4" w:space="0" w:color="auto"/>
            </w:tcBorders>
          </w:tcPr>
          <w:p w14:paraId="23292249"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8</w:t>
            </w:r>
          </w:p>
        </w:tc>
        <w:tc>
          <w:tcPr>
            <w:tcW w:w="705" w:type="dxa"/>
            <w:tcBorders>
              <w:top w:val="single" w:sz="4" w:space="0" w:color="auto"/>
              <w:left w:val="single" w:sz="4" w:space="0" w:color="auto"/>
              <w:bottom w:val="single" w:sz="4" w:space="0" w:color="auto"/>
              <w:right w:val="single" w:sz="4" w:space="0" w:color="auto"/>
            </w:tcBorders>
          </w:tcPr>
          <w:p w14:paraId="7C1502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7</w:t>
            </w:r>
          </w:p>
        </w:tc>
        <w:tc>
          <w:tcPr>
            <w:tcW w:w="642" w:type="dxa"/>
            <w:tcBorders>
              <w:top w:val="single" w:sz="4" w:space="0" w:color="auto"/>
              <w:left w:val="single" w:sz="4" w:space="0" w:color="auto"/>
              <w:bottom w:val="single" w:sz="4" w:space="0" w:color="auto"/>
              <w:right w:val="single" w:sz="4" w:space="0" w:color="auto"/>
            </w:tcBorders>
          </w:tcPr>
          <w:p w14:paraId="4D0A89A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7</w:t>
            </w:r>
          </w:p>
        </w:tc>
        <w:tc>
          <w:tcPr>
            <w:tcW w:w="823" w:type="dxa"/>
            <w:tcBorders>
              <w:top w:val="single" w:sz="4" w:space="0" w:color="auto"/>
              <w:left w:val="single" w:sz="4" w:space="0" w:color="auto"/>
              <w:bottom w:val="single" w:sz="4" w:space="0" w:color="auto"/>
              <w:right w:val="single" w:sz="4" w:space="0" w:color="auto"/>
            </w:tcBorders>
          </w:tcPr>
          <w:p w14:paraId="2850A4B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tcBorders>
          </w:tcPr>
          <w:p w14:paraId="38CBC56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45</w:t>
            </w:r>
          </w:p>
        </w:tc>
      </w:tr>
      <w:tr w:rsidR="00E12A2A" w:rsidRPr="00E12A2A" w14:paraId="4CB36900" w14:textId="77777777" w:rsidTr="00F177F5">
        <w:tc>
          <w:tcPr>
            <w:tcW w:w="4788" w:type="dxa"/>
            <w:gridSpan w:val="2"/>
            <w:tcBorders>
              <w:top w:val="single" w:sz="4" w:space="0" w:color="auto"/>
              <w:bottom w:val="single" w:sz="4" w:space="0" w:color="auto"/>
              <w:right w:val="single" w:sz="4" w:space="0" w:color="auto"/>
            </w:tcBorders>
          </w:tcPr>
          <w:p w14:paraId="3C8219C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Формирование слухового восприятия и произносительной стороны речи</w:t>
            </w:r>
          </w:p>
        </w:tc>
        <w:tc>
          <w:tcPr>
            <w:tcW w:w="849" w:type="dxa"/>
            <w:tcBorders>
              <w:top w:val="single" w:sz="4" w:space="0" w:color="auto"/>
              <w:left w:val="single" w:sz="4" w:space="0" w:color="auto"/>
              <w:bottom w:val="single" w:sz="4" w:space="0" w:color="auto"/>
              <w:right w:val="single" w:sz="4" w:space="0" w:color="auto"/>
            </w:tcBorders>
          </w:tcPr>
          <w:p w14:paraId="662326C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561" w:type="dxa"/>
            <w:tcBorders>
              <w:top w:val="single" w:sz="4" w:space="0" w:color="auto"/>
              <w:left w:val="single" w:sz="4" w:space="0" w:color="auto"/>
              <w:bottom w:val="single" w:sz="4" w:space="0" w:color="auto"/>
              <w:right w:val="single" w:sz="4" w:space="0" w:color="auto"/>
            </w:tcBorders>
          </w:tcPr>
          <w:p w14:paraId="6D93916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513F33C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00B32FA5"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75377D31"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6CCAC01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3938A23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18</w:t>
            </w:r>
          </w:p>
        </w:tc>
      </w:tr>
      <w:tr w:rsidR="00E12A2A" w:rsidRPr="00E12A2A" w14:paraId="37535BDC" w14:textId="77777777" w:rsidTr="00F177F5">
        <w:tc>
          <w:tcPr>
            <w:tcW w:w="4788" w:type="dxa"/>
            <w:gridSpan w:val="2"/>
            <w:tcBorders>
              <w:top w:val="single" w:sz="4" w:space="0" w:color="auto"/>
              <w:bottom w:val="single" w:sz="4" w:space="0" w:color="auto"/>
              <w:right w:val="single" w:sz="4" w:space="0" w:color="auto"/>
            </w:tcBorders>
          </w:tcPr>
          <w:p w14:paraId="19D0031D"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Музыкально-ритмические занятия</w:t>
            </w:r>
          </w:p>
        </w:tc>
        <w:tc>
          <w:tcPr>
            <w:tcW w:w="849" w:type="dxa"/>
            <w:tcBorders>
              <w:top w:val="single" w:sz="4" w:space="0" w:color="auto"/>
              <w:left w:val="single" w:sz="4" w:space="0" w:color="auto"/>
              <w:bottom w:val="single" w:sz="4" w:space="0" w:color="auto"/>
              <w:right w:val="single" w:sz="4" w:space="0" w:color="auto"/>
            </w:tcBorders>
          </w:tcPr>
          <w:p w14:paraId="5C14286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561" w:type="dxa"/>
            <w:tcBorders>
              <w:top w:val="single" w:sz="4" w:space="0" w:color="auto"/>
              <w:left w:val="single" w:sz="4" w:space="0" w:color="auto"/>
              <w:bottom w:val="single" w:sz="4" w:space="0" w:color="auto"/>
              <w:right w:val="single" w:sz="4" w:space="0" w:color="auto"/>
            </w:tcBorders>
          </w:tcPr>
          <w:p w14:paraId="0C5EF27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3188095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4ADBD142" w14:textId="77777777" w:rsidR="00E12A2A" w:rsidRPr="00E12A2A" w:rsidRDefault="00E12A2A" w:rsidP="00E73A8A">
            <w:pPr>
              <w:pStyle w:val="af"/>
              <w:jc w:val="left"/>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14:paraId="6DF7ABB6" w14:textId="77777777" w:rsidR="00E12A2A" w:rsidRPr="00E12A2A" w:rsidRDefault="00E12A2A" w:rsidP="00E73A8A">
            <w:pPr>
              <w:pStyle w:val="af"/>
              <w:jc w:val="left"/>
              <w:rPr>
                <w:rFonts w:ascii="Times New Roman" w:hAnsi="Times New Roman" w:cs="Times New Roman"/>
                <w:sz w:val="24"/>
                <w:szCs w:val="24"/>
              </w:rPr>
            </w:pPr>
          </w:p>
        </w:tc>
        <w:tc>
          <w:tcPr>
            <w:tcW w:w="823" w:type="dxa"/>
            <w:tcBorders>
              <w:top w:val="single" w:sz="4" w:space="0" w:color="auto"/>
              <w:left w:val="single" w:sz="4" w:space="0" w:color="auto"/>
              <w:bottom w:val="single" w:sz="4" w:space="0" w:color="auto"/>
              <w:right w:val="single" w:sz="4" w:space="0" w:color="auto"/>
            </w:tcBorders>
          </w:tcPr>
          <w:p w14:paraId="5183640C" w14:textId="77777777" w:rsidR="00E12A2A" w:rsidRPr="00E12A2A" w:rsidRDefault="00E12A2A" w:rsidP="00E73A8A">
            <w:pPr>
              <w:pStyle w:val="af"/>
              <w:jc w:val="lef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14:paraId="38A1EEC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145C79D3" w14:textId="77777777" w:rsidTr="00F177F5">
        <w:tc>
          <w:tcPr>
            <w:tcW w:w="4788" w:type="dxa"/>
            <w:gridSpan w:val="2"/>
            <w:tcBorders>
              <w:top w:val="single" w:sz="4" w:space="0" w:color="auto"/>
              <w:bottom w:val="single" w:sz="4" w:space="0" w:color="auto"/>
              <w:right w:val="single" w:sz="4" w:space="0" w:color="auto"/>
            </w:tcBorders>
          </w:tcPr>
          <w:p w14:paraId="13F7C68A"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Двигательное развитие</w:t>
            </w:r>
          </w:p>
        </w:tc>
        <w:tc>
          <w:tcPr>
            <w:tcW w:w="849" w:type="dxa"/>
            <w:tcBorders>
              <w:top w:val="single" w:sz="4" w:space="0" w:color="auto"/>
              <w:left w:val="single" w:sz="4" w:space="0" w:color="auto"/>
              <w:bottom w:val="single" w:sz="4" w:space="0" w:color="auto"/>
              <w:right w:val="single" w:sz="4" w:space="0" w:color="auto"/>
            </w:tcBorders>
          </w:tcPr>
          <w:p w14:paraId="238857C7" w14:textId="77777777" w:rsidR="00E12A2A" w:rsidRPr="00E12A2A" w:rsidRDefault="00E12A2A" w:rsidP="00E73A8A">
            <w:pPr>
              <w:pStyle w:val="af"/>
              <w:jc w:val="left"/>
              <w:rPr>
                <w:rFonts w:ascii="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cPr>
          <w:p w14:paraId="409C373F"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44005071" w14:textId="77777777" w:rsidR="00E12A2A" w:rsidRPr="00E12A2A" w:rsidRDefault="00E12A2A" w:rsidP="00E73A8A">
            <w:pPr>
              <w:pStyle w:val="af"/>
              <w:jc w:val="left"/>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14:paraId="5B1ACFB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642" w:type="dxa"/>
            <w:tcBorders>
              <w:top w:val="single" w:sz="4" w:space="0" w:color="auto"/>
              <w:left w:val="single" w:sz="4" w:space="0" w:color="auto"/>
              <w:bottom w:val="single" w:sz="4" w:space="0" w:color="auto"/>
              <w:right w:val="single" w:sz="4" w:space="0" w:color="auto"/>
            </w:tcBorders>
          </w:tcPr>
          <w:p w14:paraId="2EA0C447"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tcPr>
          <w:p w14:paraId="6896B53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tcBorders>
          </w:tcPr>
          <w:p w14:paraId="78B35F5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6</w:t>
            </w:r>
          </w:p>
        </w:tc>
      </w:tr>
      <w:tr w:rsidR="00E12A2A" w:rsidRPr="00E12A2A" w14:paraId="71E38ACA" w14:textId="77777777" w:rsidTr="00F177F5">
        <w:tc>
          <w:tcPr>
            <w:tcW w:w="4788" w:type="dxa"/>
            <w:gridSpan w:val="2"/>
            <w:tcBorders>
              <w:top w:val="single" w:sz="4" w:space="0" w:color="auto"/>
              <w:bottom w:val="single" w:sz="4" w:space="0" w:color="auto"/>
              <w:right w:val="single" w:sz="4" w:space="0" w:color="auto"/>
            </w:tcBorders>
          </w:tcPr>
          <w:p w14:paraId="3ABA4D93"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Познавательное развитие</w:t>
            </w:r>
          </w:p>
        </w:tc>
        <w:tc>
          <w:tcPr>
            <w:tcW w:w="849" w:type="dxa"/>
            <w:tcBorders>
              <w:top w:val="single" w:sz="4" w:space="0" w:color="auto"/>
              <w:left w:val="single" w:sz="4" w:space="0" w:color="auto"/>
              <w:bottom w:val="single" w:sz="4" w:space="0" w:color="auto"/>
              <w:right w:val="single" w:sz="4" w:space="0" w:color="auto"/>
            </w:tcBorders>
          </w:tcPr>
          <w:p w14:paraId="183EC38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561" w:type="dxa"/>
            <w:tcBorders>
              <w:top w:val="single" w:sz="4" w:space="0" w:color="auto"/>
              <w:left w:val="single" w:sz="4" w:space="0" w:color="auto"/>
              <w:bottom w:val="single" w:sz="4" w:space="0" w:color="auto"/>
              <w:right w:val="single" w:sz="4" w:space="0" w:color="auto"/>
            </w:tcBorders>
          </w:tcPr>
          <w:p w14:paraId="3AE0556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B3858A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14:paraId="4BAF015F"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642" w:type="dxa"/>
            <w:tcBorders>
              <w:top w:val="single" w:sz="4" w:space="0" w:color="auto"/>
              <w:left w:val="single" w:sz="4" w:space="0" w:color="auto"/>
              <w:bottom w:val="single" w:sz="4" w:space="0" w:color="auto"/>
              <w:right w:val="single" w:sz="4" w:space="0" w:color="auto"/>
            </w:tcBorders>
          </w:tcPr>
          <w:p w14:paraId="13D4848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tcPr>
          <w:p w14:paraId="5AEC57C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tcBorders>
          </w:tcPr>
          <w:p w14:paraId="37EF498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15</w:t>
            </w:r>
          </w:p>
        </w:tc>
      </w:tr>
      <w:tr w:rsidR="00E12A2A" w:rsidRPr="00E12A2A" w14:paraId="4266B0E6" w14:textId="77777777" w:rsidTr="00F177F5">
        <w:tc>
          <w:tcPr>
            <w:tcW w:w="9924" w:type="dxa"/>
            <w:gridSpan w:val="9"/>
            <w:tcBorders>
              <w:top w:val="single" w:sz="4" w:space="0" w:color="auto"/>
              <w:bottom w:val="single" w:sz="4" w:space="0" w:color="auto"/>
            </w:tcBorders>
          </w:tcPr>
          <w:p w14:paraId="415058A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Занятия по различным направлениям внеурочной деятельности</w:t>
            </w:r>
          </w:p>
        </w:tc>
      </w:tr>
      <w:tr w:rsidR="00E12A2A" w:rsidRPr="00E12A2A" w14:paraId="12B89894" w14:textId="77777777" w:rsidTr="00F177F5">
        <w:tc>
          <w:tcPr>
            <w:tcW w:w="4788" w:type="dxa"/>
            <w:gridSpan w:val="2"/>
            <w:tcBorders>
              <w:top w:val="single" w:sz="4" w:space="0" w:color="auto"/>
              <w:bottom w:val="single" w:sz="4" w:space="0" w:color="auto"/>
              <w:right w:val="single" w:sz="4" w:space="0" w:color="auto"/>
            </w:tcBorders>
          </w:tcPr>
          <w:p w14:paraId="789D4F67"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Занятия по направлениям внеурочной деятельности</w:t>
            </w:r>
          </w:p>
        </w:tc>
        <w:tc>
          <w:tcPr>
            <w:tcW w:w="849" w:type="dxa"/>
            <w:tcBorders>
              <w:top w:val="single" w:sz="4" w:space="0" w:color="auto"/>
              <w:left w:val="single" w:sz="4" w:space="0" w:color="auto"/>
              <w:bottom w:val="single" w:sz="4" w:space="0" w:color="auto"/>
              <w:right w:val="single" w:sz="4" w:space="0" w:color="auto"/>
            </w:tcBorders>
          </w:tcPr>
          <w:p w14:paraId="45FC192E"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561" w:type="dxa"/>
            <w:tcBorders>
              <w:top w:val="single" w:sz="4" w:space="0" w:color="auto"/>
              <w:left w:val="single" w:sz="4" w:space="0" w:color="auto"/>
              <w:bottom w:val="single" w:sz="4" w:space="0" w:color="auto"/>
              <w:right w:val="single" w:sz="4" w:space="0" w:color="auto"/>
            </w:tcBorders>
          </w:tcPr>
          <w:p w14:paraId="735ECFC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1756E05D"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14:paraId="7AEA110B"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642" w:type="dxa"/>
            <w:tcBorders>
              <w:top w:val="single" w:sz="4" w:space="0" w:color="auto"/>
              <w:left w:val="single" w:sz="4" w:space="0" w:color="auto"/>
              <w:bottom w:val="single" w:sz="4" w:space="0" w:color="auto"/>
              <w:right w:val="single" w:sz="4" w:space="0" w:color="auto"/>
            </w:tcBorders>
          </w:tcPr>
          <w:p w14:paraId="009CDB38"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23" w:type="dxa"/>
            <w:tcBorders>
              <w:top w:val="single" w:sz="4" w:space="0" w:color="auto"/>
              <w:left w:val="single" w:sz="4" w:space="0" w:color="auto"/>
              <w:bottom w:val="single" w:sz="4" w:space="0" w:color="auto"/>
              <w:right w:val="single" w:sz="4" w:space="0" w:color="auto"/>
            </w:tcBorders>
          </w:tcPr>
          <w:p w14:paraId="1C92AF83"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14:paraId="426408F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15</w:t>
            </w:r>
          </w:p>
        </w:tc>
      </w:tr>
      <w:tr w:rsidR="00E12A2A" w:rsidRPr="00E12A2A" w14:paraId="6A25A3E5" w14:textId="77777777" w:rsidTr="00F177F5">
        <w:tc>
          <w:tcPr>
            <w:tcW w:w="4788" w:type="dxa"/>
            <w:gridSpan w:val="2"/>
            <w:tcBorders>
              <w:top w:val="single" w:sz="4" w:space="0" w:color="auto"/>
              <w:bottom w:val="single" w:sz="4" w:space="0" w:color="auto"/>
              <w:right w:val="single" w:sz="4" w:space="0" w:color="auto"/>
            </w:tcBorders>
          </w:tcPr>
          <w:p w14:paraId="4EC22168" w14:textId="77777777" w:rsidR="00E12A2A" w:rsidRPr="00E12A2A" w:rsidRDefault="00E12A2A" w:rsidP="00E73A8A">
            <w:pPr>
              <w:pStyle w:val="af"/>
              <w:jc w:val="left"/>
              <w:rPr>
                <w:rFonts w:ascii="Times New Roman" w:hAnsi="Times New Roman" w:cs="Times New Roman"/>
                <w:sz w:val="24"/>
                <w:szCs w:val="24"/>
              </w:rPr>
            </w:pPr>
            <w:r w:rsidRPr="00E12A2A">
              <w:rPr>
                <w:rFonts w:ascii="Times New Roman" w:hAnsi="Times New Roman" w:cs="Times New Roman"/>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14:paraId="0888831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31</w:t>
            </w:r>
          </w:p>
        </w:tc>
        <w:tc>
          <w:tcPr>
            <w:tcW w:w="561" w:type="dxa"/>
            <w:tcBorders>
              <w:top w:val="single" w:sz="4" w:space="0" w:color="auto"/>
              <w:left w:val="single" w:sz="4" w:space="0" w:color="auto"/>
              <w:bottom w:val="single" w:sz="4" w:space="0" w:color="auto"/>
              <w:right w:val="single" w:sz="4" w:space="0" w:color="auto"/>
            </w:tcBorders>
          </w:tcPr>
          <w:p w14:paraId="781A3AA2"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31</w:t>
            </w:r>
          </w:p>
        </w:tc>
        <w:tc>
          <w:tcPr>
            <w:tcW w:w="705" w:type="dxa"/>
            <w:tcBorders>
              <w:top w:val="single" w:sz="4" w:space="0" w:color="auto"/>
              <w:left w:val="single" w:sz="4" w:space="0" w:color="auto"/>
              <w:bottom w:val="single" w:sz="4" w:space="0" w:color="auto"/>
              <w:right w:val="single" w:sz="4" w:space="0" w:color="auto"/>
            </w:tcBorders>
          </w:tcPr>
          <w:p w14:paraId="21484FEA"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705" w:type="dxa"/>
            <w:tcBorders>
              <w:top w:val="single" w:sz="4" w:space="0" w:color="auto"/>
              <w:left w:val="single" w:sz="4" w:space="0" w:color="auto"/>
              <w:bottom w:val="single" w:sz="4" w:space="0" w:color="auto"/>
              <w:right w:val="single" w:sz="4" w:space="0" w:color="auto"/>
            </w:tcBorders>
          </w:tcPr>
          <w:p w14:paraId="6E2E8F9C"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642" w:type="dxa"/>
            <w:tcBorders>
              <w:top w:val="single" w:sz="4" w:space="0" w:color="auto"/>
              <w:left w:val="single" w:sz="4" w:space="0" w:color="auto"/>
              <w:bottom w:val="single" w:sz="4" w:space="0" w:color="auto"/>
              <w:right w:val="single" w:sz="4" w:space="0" w:color="auto"/>
            </w:tcBorders>
          </w:tcPr>
          <w:p w14:paraId="0B483814"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823" w:type="dxa"/>
            <w:tcBorders>
              <w:top w:val="single" w:sz="4" w:space="0" w:color="auto"/>
              <w:left w:val="single" w:sz="4" w:space="0" w:color="auto"/>
              <w:bottom w:val="single" w:sz="4" w:space="0" w:color="auto"/>
              <w:right w:val="single" w:sz="4" w:space="0" w:color="auto"/>
            </w:tcBorders>
          </w:tcPr>
          <w:p w14:paraId="6C9C1A06"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tcBorders>
          </w:tcPr>
          <w:p w14:paraId="3B9F5250" w14:textId="77777777" w:rsidR="00E12A2A" w:rsidRPr="00E12A2A" w:rsidRDefault="00E12A2A" w:rsidP="00E73A8A">
            <w:pPr>
              <w:pStyle w:val="af0"/>
              <w:rPr>
                <w:rFonts w:ascii="Times New Roman" w:hAnsi="Times New Roman" w:cs="Times New Roman"/>
                <w:sz w:val="24"/>
                <w:szCs w:val="24"/>
              </w:rPr>
            </w:pPr>
            <w:r w:rsidRPr="00E12A2A">
              <w:rPr>
                <w:rFonts w:ascii="Times New Roman" w:hAnsi="Times New Roman" w:cs="Times New Roman"/>
                <w:sz w:val="24"/>
                <w:szCs w:val="24"/>
              </w:rPr>
              <w:t>194</w:t>
            </w:r>
          </w:p>
        </w:tc>
      </w:tr>
    </w:tbl>
    <w:p w14:paraId="410D8A6B" w14:textId="77777777" w:rsidR="00E12A2A" w:rsidRPr="00E12A2A" w:rsidRDefault="00E12A2A" w:rsidP="00E12A2A">
      <w:pPr>
        <w:rPr>
          <w:rFonts w:ascii="Times New Roman" w:hAnsi="Times New Roman"/>
          <w:sz w:val="24"/>
          <w:szCs w:val="24"/>
        </w:rPr>
      </w:pPr>
    </w:p>
    <w:p w14:paraId="3F83F8DF"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 учебном плане количество часов в неделю на коррекционно-развивающие курсы указано на одного обучающегося.</w:t>
      </w:r>
    </w:p>
    <w:p w14:paraId="44EF6039"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E4B430D" w14:textId="77777777" w:rsidR="00FF2280" w:rsidRDefault="00FF2280" w:rsidP="00CC185F">
      <w:pPr>
        <w:spacing w:line="360" w:lineRule="auto"/>
        <w:ind w:right="-141"/>
        <w:rPr>
          <w:rFonts w:ascii="Times New Roman" w:hAnsi="Times New Roman"/>
          <w:b/>
          <w:sz w:val="28"/>
          <w:szCs w:val="28"/>
          <w:u w:val="single"/>
        </w:rPr>
      </w:pPr>
    </w:p>
    <w:p w14:paraId="1858031F"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037C74FD"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Организация образовательной деятельности осуществляется по учебным четвертям. </w:t>
      </w:r>
    </w:p>
    <w:p w14:paraId="58A0AE4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274AC59E"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7A8C007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7FB76D4"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Продолжительность учебных четвертей составляет: </w:t>
      </w:r>
    </w:p>
    <w:p w14:paraId="350A7E81"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1 четверть -8 учебных недель (для 1 дополнительного и 1 - 5 классов); </w:t>
      </w:r>
    </w:p>
    <w:p w14:paraId="6EA3EC62"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2 четверть - 8 учебных недель (для 1 дополнительного и 1 - 5 классов); </w:t>
      </w:r>
    </w:p>
    <w:p w14:paraId="21B05D6B"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3 четверть - 10 учебных недель (для 2-5 классов), 9 учебных недель (для 1 дополнительного и 1 классов); </w:t>
      </w:r>
    </w:p>
    <w:p w14:paraId="05FCA86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4 четверть - 8 учебных недель (для 1 дополнительного и 1 - 5 классов).</w:t>
      </w:r>
    </w:p>
    <w:p w14:paraId="48D5BC7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каникул составляет:</w:t>
      </w:r>
    </w:p>
    <w:p w14:paraId="4AAC8995"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1 четверти (осенние каникулы) - 9 календарных дней (для 1 дополнительного и 1 - 5 классов);</w:t>
      </w:r>
    </w:p>
    <w:p w14:paraId="5826FD3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2 четверти (зимние каникулы) - 9 календарных дней (для 1 дополнительного и 1 - 5 классов);</w:t>
      </w:r>
    </w:p>
    <w:p w14:paraId="6ACDB40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дополнительные каникулы - 9 календарных дней (для 1 дополнительного и 1 классов);</w:t>
      </w:r>
    </w:p>
    <w:p w14:paraId="7081149C"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3 четверти (весенние каникулы) - 9 календарных дней (для 1 дополнительного и 1 - 5 классов);</w:t>
      </w:r>
    </w:p>
    <w:p w14:paraId="2300A660"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по окончании учебного года (летние каникулы) - не менее 8 недель.</w:t>
      </w:r>
    </w:p>
    <w:p w14:paraId="6AFB748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Продолжительность урока не должна превышать 40 минут.</w:t>
      </w:r>
    </w:p>
    <w:p w14:paraId="4BB2866F"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Продолжительность перемен между уроками составляет не менее 10 минут, большой перемены (после 2 или 3 урока) - 20-30 минут. </w:t>
      </w:r>
    </w:p>
    <w:p w14:paraId="1ADC221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Вместо одной большой перемены допускается после 2 и 3 уроков устанавливать две перемены по 20 минут каждая.</w:t>
      </w:r>
    </w:p>
    <w:p w14:paraId="0A13ECE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973FDA9"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1D70886"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216EC52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для обучающихся 2-4 классов - не более 5 уроков и один раз в неделю 6 уроков за счет урока физической культуры.</w:t>
      </w:r>
    </w:p>
    <w:p w14:paraId="318D9BFE"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Обучение в 1 дополнительном и 1 классе осуществляется с соблюдением следующих требований:</w:t>
      </w:r>
    </w:p>
    <w:p w14:paraId="20A635AB"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2365A52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0D7DC6AD" w14:textId="77777777" w:rsidR="00E12A2A"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предоставляются дополнительные недельные каникулы в середине третьей четверти.</w:t>
      </w:r>
    </w:p>
    <w:p w14:paraId="2D3B97D7"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 xml:space="preserve"> Возможна организация дополнительных каникул независимо от четвертей (триместров).</w:t>
      </w:r>
    </w:p>
    <w:p w14:paraId="623CE766"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Занятия начинаются не ранее 8 часов утра и заканчиваются не позднее 19 часов.</w:t>
      </w:r>
    </w:p>
    <w:p w14:paraId="55861B28"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4CCA4FA"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9E1BD53" w14:textId="77777777" w:rsidR="00E12A2A" w:rsidRPr="00CE4EA6" w:rsidRDefault="00E12A2A" w:rsidP="00E12A2A">
      <w:pPr>
        <w:spacing w:line="360" w:lineRule="auto"/>
        <w:ind w:firstLine="709"/>
        <w:rPr>
          <w:rFonts w:ascii="Times New Roman" w:hAnsi="Times New Roman"/>
          <w:sz w:val="28"/>
          <w:szCs w:val="28"/>
        </w:rPr>
      </w:pPr>
      <w:r w:rsidRPr="00CE4EA6">
        <w:rPr>
          <w:rFonts w:ascii="Times New Roman" w:hAnsi="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3428DCF7" w14:textId="77777777" w:rsidR="00C84ED6" w:rsidRDefault="00C84ED6" w:rsidP="00CC185F">
      <w:pPr>
        <w:spacing w:line="360" w:lineRule="auto"/>
        <w:ind w:right="-141"/>
        <w:rPr>
          <w:rFonts w:ascii="Times New Roman" w:hAnsi="Times New Roman"/>
          <w:b/>
          <w:sz w:val="28"/>
          <w:szCs w:val="28"/>
          <w:u w:val="single"/>
        </w:rPr>
      </w:pPr>
    </w:p>
    <w:p w14:paraId="1EB1B1F8"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22054073"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3E864EF3" w14:textId="77777777" w:rsidR="00954B05" w:rsidRPr="0033709F" w:rsidRDefault="00954B05" w:rsidP="00CC185F">
      <w:pPr>
        <w:spacing w:line="360" w:lineRule="auto"/>
        <w:ind w:right="-141" w:firstLine="851"/>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418F8B95" w14:textId="77777777" w:rsidR="00954B05" w:rsidRPr="0033709F" w:rsidRDefault="00954B05" w:rsidP="00E12A2A">
      <w:pPr>
        <w:spacing w:line="360" w:lineRule="auto"/>
        <w:ind w:right="-141" w:firstLine="709"/>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3AEA9BA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Сентябрь:</w:t>
      </w:r>
    </w:p>
    <w:p w14:paraId="556275A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знаний;</w:t>
      </w:r>
    </w:p>
    <w:p w14:paraId="3D47E6D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0A6FFD9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0560F6E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Октябрь:</w:t>
      </w:r>
    </w:p>
    <w:p w14:paraId="73EDD73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066608C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защиты животных;</w:t>
      </w:r>
    </w:p>
    <w:p w14:paraId="136BDCA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День учителя;</w:t>
      </w:r>
    </w:p>
    <w:p w14:paraId="2BFD30D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2B475BB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6B96F48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Ноябрь:</w:t>
      </w:r>
    </w:p>
    <w:p w14:paraId="193049A5"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народного единства;</w:t>
      </w:r>
    </w:p>
    <w:p w14:paraId="6C860DF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6DD394F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690619C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2A189A2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Декабрь:</w:t>
      </w:r>
    </w:p>
    <w:p w14:paraId="0CDD908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2AFD2DE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4DD7DC7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декабря: День Героев Отечества;</w:t>
      </w:r>
    </w:p>
    <w:p w14:paraId="6D32061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331F9A8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Январь:</w:t>
      </w:r>
    </w:p>
    <w:p w14:paraId="5E78440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46D6743E"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C36551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Февраль:</w:t>
      </w:r>
    </w:p>
    <w:p w14:paraId="3B6B937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2905584F"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февраля: День российской науки;</w:t>
      </w:r>
    </w:p>
    <w:p w14:paraId="4D198FE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68B1D25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08DFAD3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0804439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w:t>
      </w:r>
    </w:p>
    <w:p w14:paraId="26A1A4F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2242588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664BAAE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Апрель:</w:t>
      </w:r>
    </w:p>
    <w:p w14:paraId="7FE85B06"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апреля: День космонавтики.</w:t>
      </w:r>
    </w:p>
    <w:p w14:paraId="0FF8DFBB"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Май:</w:t>
      </w:r>
    </w:p>
    <w:p w14:paraId="59ABC7CC"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Праздник Весны и Труда;</w:t>
      </w:r>
    </w:p>
    <w:p w14:paraId="2E1CC629"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Победы;</w:t>
      </w:r>
    </w:p>
    <w:p w14:paraId="20EADFB3"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6D94907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77773F8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Июнь:</w:t>
      </w:r>
    </w:p>
    <w:p w14:paraId="34CC3811"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защиты детей;</w:t>
      </w:r>
    </w:p>
    <w:p w14:paraId="198FB5E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русского языка;</w:t>
      </w:r>
    </w:p>
    <w:p w14:paraId="3942FF1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июня: День России;</w:t>
      </w:r>
    </w:p>
    <w:p w14:paraId="5A4105D2"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июня: День памяти и скорби;</w:t>
      </w:r>
    </w:p>
    <w:p w14:paraId="0B893BC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июня: День молодежи.</w:t>
      </w:r>
    </w:p>
    <w:p w14:paraId="2AC7301D"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Июль:</w:t>
      </w:r>
    </w:p>
    <w:p w14:paraId="368D94D0"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7092C5F4"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w:t>
      </w:r>
    </w:p>
    <w:p w14:paraId="49C10C0A"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12 августа: День физкультурника;</w:t>
      </w:r>
    </w:p>
    <w:p w14:paraId="0DF7B2C7"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72923948" w14:textId="77777777" w:rsidR="00954B05" w:rsidRPr="0033709F" w:rsidRDefault="00954B05" w:rsidP="00CC185F">
      <w:pPr>
        <w:spacing w:line="360" w:lineRule="auto"/>
        <w:ind w:right="-141"/>
        <w:rPr>
          <w:rFonts w:ascii="Times New Roman" w:hAnsi="Times New Roman"/>
          <w:sz w:val="28"/>
          <w:szCs w:val="28"/>
        </w:rPr>
      </w:pPr>
      <w:r w:rsidRPr="0033709F">
        <w:rPr>
          <w:rFonts w:ascii="Times New Roman" w:hAnsi="Times New Roman"/>
          <w:sz w:val="28"/>
          <w:szCs w:val="28"/>
        </w:rPr>
        <w:t>27 августа: День российского кино.</w:t>
      </w:r>
    </w:p>
    <w:p w14:paraId="6EAC79D0" w14:textId="77777777" w:rsidR="00C84ED6" w:rsidRDefault="00C84ED6" w:rsidP="00CC185F">
      <w:pPr>
        <w:spacing w:line="360" w:lineRule="auto"/>
        <w:ind w:right="-141"/>
        <w:rPr>
          <w:rFonts w:ascii="Times New Roman" w:hAnsi="Times New Roman"/>
          <w:b/>
          <w:sz w:val="28"/>
          <w:szCs w:val="28"/>
          <w:u w:val="single"/>
        </w:rPr>
      </w:pPr>
    </w:p>
    <w:p w14:paraId="69CA07BD"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0697BC26"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Внеурочная деятельность направлена на социально-эмоциональное, спортивно-оздоровительное, творческого, нравственное, познавательное, общекультурное развитие личности. </w:t>
      </w:r>
    </w:p>
    <w:p w14:paraId="0619B328"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Задачи внеурочной деятельности:</w:t>
      </w:r>
    </w:p>
    <w:p w14:paraId="22FAC599"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развитие интересов, склонностей, способностей обучающихся к различным видам деятельности;</w:t>
      </w:r>
    </w:p>
    <w:p w14:paraId="097B3DAD"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создание условий для развития индивидуальности ребенка;</w:t>
      </w:r>
    </w:p>
    <w:p w14:paraId="57F9C713"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 xml:space="preserve">формирование умений, навыков в выбранном виде деятельности; </w:t>
      </w:r>
    </w:p>
    <w:p w14:paraId="24570AB5"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создание условий для реализации приобретенных знаний, умений и навыков;</w:t>
      </w:r>
    </w:p>
    <w:p w14:paraId="3A427D53"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w:t>
      </w:r>
      <w:r w:rsidRPr="00282B2F">
        <w:rPr>
          <w:rFonts w:ascii="Times New Roman" w:hAnsi="Times New Roman"/>
          <w:sz w:val="28"/>
          <w:szCs w:val="28"/>
        </w:rPr>
        <w:tab/>
        <w:t>приобретение опыта общения, взаимодействия, сотрудничества, расширение рамок общения в социуме.</w:t>
      </w:r>
    </w:p>
    <w:p w14:paraId="23CE9C24"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14:paraId="4848D364" w14:textId="77777777" w:rsid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глухих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w:t>
      </w:r>
    </w:p>
    <w:p w14:paraId="2CE273A7"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14:paraId="067B9CB9" w14:textId="77777777" w:rsid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14:paraId="4F380A85" w14:textId="77777777" w:rsid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 xml:space="preserve">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33F87BB1" w14:textId="77777777" w:rsidR="00282B2F" w:rsidRPr="00282B2F" w:rsidRDefault="00282B2F" w:rsidP="00282B2F">
      <w:pPr>
        <w:spacing w:line="360" w:lineRule="auto"/>
        <w:ind w:firstLine="709"/>
        <w:rPr>
          <w:rFonts w:ascii="Times New Roman" w:hAnsi="Times New Roman"/>
          <w:sz w:val="28"/>
          <w:szCs w:val="28"/>
        </w:rPr>
      </w:pPr>
      <w:r w:rsidRPr="00282B2F">
        <w:rPr>
          <w:rFonts w:ascii="Times New Roman" w:hAnsi="Times New Roman"/>
          <w:sz w:val="28"/>
          <w:szCs w:val="28"/>
        </w:rPr>
        <w:t>Задачи и мероприятия, реализуемые на внеурочной деятельности, включаются в специальную индивидуальную образовательную программу.</w:t>
      </w:r>
    </w:p>
    <w:p w14:paraId="5EADF3F0" w14:textId="77777777" w:rsidR="00FF2280" w:rsidRDefault="00FF2280" w:rsidP="00CC185F">
      <w:pPr>
        <w:spacing w:line="360" w:lineRule="auto"/>
        <w:ind w:right="-141"/>
        <w:rPr>
          <w:rFonts w:ascii="Times New Roman" w:hAnsi="Times New Roman"/>
          <w:b/>
          <w:sz w:val="28"/>
          <w:szCs w:val="28"/>
          <w:u w:val="single"/>
        </w:rPr>
      </w:pPr>
    </w:p>
    <w:p w14:paraId="527438B2" w14:textId="77777777" w:rsidR="00A766A3"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3.2. Система условий реализации АООП НОО</w:t>
      </w:r>
    </w:p>
    <w:p w14:paraId="4FAFDDD4"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 (вариант 1.3).</w:t>
      </w:r>
    </w:p>
    <w:p w14:paraId="28DDEDB3"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64F4C424"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1D158A4C"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t xml:space="preserve"> </w:t>
      </w:r>
      <w:r w:rsidRPr="003A439C">
        <w:rPr>
          <w:rFonts w:ascii="Times New Roman" w:hAnsi="Times New Roman"/>
          <w:sz w:val="28"/>
          <w:szCs w:val="28"/>
        </w:rPr>
        <w:sym w:font="Symbol" w:char="F02D"/>
      </w:r>
      <w:r w:rsidRPr="003A439C">
        <w:rPr>
          <w:rFonts w:ascii="Times New Roman" w:hAnsi="Times New Roman"/>
          <w:sz w:val="28"/>
          <w:szCs w:val="28"/>
        </w:rPr>
        <w:t xml:space="preserve"> кадровых, </w:t>
      </w:r>
    </w:p>
    <w:p w14:paraId="5E674AB1"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психолого-педагогических, </w:t>
      </w:r>
    </w:p>
    <w:p w14:paraId="3BA95446"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финансово-экономических, </w:t>
      </w:r>
    </w:p>
    <w:p w14:paraId="6A12D173"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материально-технических, </w:t>
      </w:r>
    </w:p>
    <w:p w14:paraId="6EFA28AD" w14:textId="77777777" w:rsidR="00D72A64" w:rsidRDefault="003A439C" w:rsidP="003A439C">
      <w:pPr>
        <w:spacing w:line="360" w:lineRule="auto"/>
        <w:ind w:right="-141" w:firstLine="709"/>
        <w:rPr>
          <w:rFonts w:ascii="Times New Roman" w:hAnsi="Times New Roman"/>
          <w:sz w:val="28"/>
          <w:szCs w:val="28"/>
        </w:rPr>
      </w:pPr>
      <w:r w:rsidRPr="003A439C">
        <w:rPr>
          <w:rFonts w:ascii="Times New Roman" w:hAnsi="Times New Roman"/>
          <w:sz w:val="28"/>
          <w:szCs w:val="28"/>
        </w:rPr>
        <w:sym w:font="Symbol" w:char="F02D"/>
      </w:r>
      <w:r w:rsidRPr="003A439C">
        <w:rPr>
          <w:rFonts w:ascii="Times New Roman" w:hAnsi="Times New Roman"/>
          <w:sz w:val="28"/>
          <w:szCs w:val="28"/>
        </w:rPr>
        <w:t xml:space="preserve"> информационно-методических условий и ресурсов; </w:t>
      </w:r>
    </w:p>
    <w:p w14:paraId="0DF77760" w14:textId="77777777" w:rsidR="00D72A64" w:rsidRPr="003A439C" w:rsidRDefault="00D72A64" w:rsidP="003A439C">
      <w:pPr>
        <w:spacing w:line="360" w:lineRule="auto"/>
        <w:ind w:right="-141" w:firstLine="709"/>
        <w:rPr>
          <w:rFonts w:ascii="Times New Roman" w:hAnsi="Times New Roman"/>
          <w:b/>
          <w:sz w:val="28"/>
          <w:szCs w:val="28"/>
          <w:u w:val="single"/>
        </w:rPr>
      </w:pPr>
    </w:p>
    <w:p w14:paraId="69AB6188" w14:textId="77777777" w:rsidR="00CD4A64" w:rsidRPr="00E40F73" w:rsidRDefault="00954B05"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3.2.1. </w:t>
      </w:r>
      <w:r w:rsidR="00F03093" w:rsidRPr="00E40F73">
        <w:rPr>
          <w:b/>
          <w:sz w:val="28"/>
          <w:szCs w:val="28"/>
          <w:u w:val="single"/>
        </w:rPr>
        <w:t>Описание кадровых условий</w:t>
      </w:r>
    </w:p>
    <w:p w14:paraId="6EC99F6E"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47F636E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4BA5CE3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32E586C0"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2A6F3B02"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08378B9B" w14:textId="77777777" w:rsidR="008E2BFD"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55F35E8C" w14:textId="77777777" w:rsidR="00281BD3" w:rsidRDefault="008E2BFD" w:rsidP="00CC185F">
      <w:pPr>
        <w:pStyle w:val="a9"/>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747F0543" w14:textId="77777777" w:rsidR="008E2BFD" w:rsidRDefault="008E2BFD" w:rsidP="00CC185F">
      <w:pPr>
        <w:pStyle w:val="a9"/>
        <w:spacing w:before="0" w:beforeAutospacing="0" w:after="0" w:afterAutospacing="0" w:line="360" w:lineRule="auto"/>
        <w:ind w:right="-141"/>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47F9C47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53F2DD1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2718058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5F9A08C1"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334EAAB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6BF8A0D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3C407C2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10E7C8CD"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270F11C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0829C6B4"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45B89ED6"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56B2617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1451F76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278C4CA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4C66A67F"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190E3692" w14:textId="77777777" w:rsidR="00281BD3" w:rsidRDefault="00DA74F8" w:rsidP="00CC185F">
      <w:pPr>
        <w:pStyle w:val="a9"/>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5150501C"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111E308B"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4E390D53"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7DC11844"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73CCF73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1934E568"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1D5173F7" w14:textId="77777777" w:rsidR="00281BD3"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58DA9283" w14:textId="77777777" w:rsidR="002B16B7" w:rsidRDefault="00F03093" w:rsidP="00CC185F">
      <w:pPr>
        <w:pStyle w:val="a9"/>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543385E1"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ОО (вариант 1.2.)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57A3DDD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44830196"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70E0A7F6"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75988BB7"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7834D55A"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1DE9D0DD"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2DFE68CE"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14077B5C" w14:textId="77777777" w:rsidR="00E24A47" w:rsidRPr="00E24A47" w:rsidRDefault="00E24A47" w:rsidP="0071712E">
      <w:pPr>
        <w:pStyle w:val="a3"/>
        <w:numPr>
          <w:ilvl w:val="0"/>
          <w:numId w:val="4"/>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7E1427B3" w14:textId="77777777" w:rsidR="00E24A47" w:rsidRPr="00E40F73"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6643EF77" w14:textId="77777777" w:rsidR="0056105A" w:rsidRDefault="0056105A" w:rsidP="00CC185F">
      <w:pPr>
        <w:pStyle w:val="a9"/>
        <w:spacing w:before="0" w:beforeAutospacing="0" w:after="0" w:afterAutospacing="0" w:line="360" w:lineRule="auto"/>
        <w:ind w:right="-141"/>
        <w:jc w:val="both"/>
        <w:rPr>
          <w:b/>
          <w:sz w:val="28"/>
          <w:szCs w:val="28"/>
          <w:u w:val="single"/>
        </w:rPr>
      </w:pPr>
    </w:p>
    <w:p w14:paraId="5746A8BB" w14:textId="77777777" w:rsidR="008E2BFD" w:rsidRPr="00E40F73" w:rsidRDefault="008E2BFD" w:rsidP="00CC185F">
      <w:pPr>
        <w:pStyle w:val="a9"/>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4CC3FB7A"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Группа глухих обучающихся с умеренной, тяжелой и глубокой умственной отсталостью (интеллектуальными нарушениями), ТМНР неоднородна по количеству, характеру, выраженности различных первичных и последующих нарушений в развитии. </w:t>
      </w:r>
    </w:p>
    <w:p w14:paraId="15936697"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Уровень психофизического развития обучающихся с глухотой и умеренной или тяжелой умственной отсталостью невозможно соотнести с какими-либо возрастными параметрами и уровнем развития глухих обучающихся, не имеющих дополнительных нарушений. </w:t>
      </w:r>
    </w:p>
    <w:p w14:paraId="52D37E94"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в семье и обществе сверстников. </w:t>
      </w:r>
    </w:p>
    <w:p w14:paraId="16ABD7CC"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При тяжелых нарушениях слуха в сочетании с другими первичными нарушениями отмечается специфическая картина развития. </w:t>
      </w:r>
    </w:p>
    <w:p w14:paraId="59827364"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14:paraId="7C91ABB3"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Для большинства глухих обучающихся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w:t>
      </w:r>
    </w:p>
    <w:p w14:paraId="7B74F333"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Обучающиеся данной группы демонстрируют очень низкий уровень развития, характеризующийся глубоким недоразвитием всем сфер, что приводит к очень тяжелому отставанию в развитии от </w:t>
      </w:r>
      <w:r>
        <w:rPr>
          <w:rFonts w:ascii="Times New Roman" w:hAnsi="Times New Roman"/>
          <w:sz w:val="28"/>
          <w:szCs w:val="28"/>
        </w:rPr>
        <w:t>г</w:t>
      </w:r>
      <w:r w:rsidRPr="00CE4EA6">
        <w:rPr>
          <w:rFonts w:ascii="Times New Roman" w:hAnsi="Times New Roman"/>
          <w:sz w:val="28"/>
          <w:szCs w:val="28"/>
        </w:rPr>
        <w:t>лухих обучающихся, не имеющих дополнительных нарушений.</w:t>
      </w:r>
    </w:p>
    <w:p w14:paraId="50A2F16C"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Особенности психического развития обучающихся с глухотой и умеренной или тяжелой умственной отсталостью проявляются в грубом нарушении познавательного развития. </w:t>
      </w:r>
    </w:p>
    <w:p w14:paraId="1614ACDB"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Грубо нарушено чувственное познание,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w:t>
      </w:r>
    </w:p>
    <w:p w14:paraId="32380143"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обучающихся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конкретность. </w:t>
      </w:r>
    </w:p>
    <w:p w14:paraId="2995278E"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Несформированность познавательной деятельности обусловливает отсутствие в развитии видов деятельности, в рамках которых формируются предпосылки учебной деятельности.</w:t>
      </w:r>
    </w:p>
    <w:p w14:paraId="5A1B3F9C"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Социальная незрелость обучающихся проявляется в ограниченности контактов, отсутствии представлений о нормах поведения. Для коммуникативного развития обучающихся с нарушенным слухом и умственной отсталостью характерна низкая заинтересованность в общении с ровесниками и взрослыми, ограниченность невербальных и вербальных средств коммуникации. </w:t>
      </w:r>
    </w:p>
    <w:p w14:paraId="62643962"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большинства имеются расстройства эмоционально-волевой сферы, проявляющиеся у одних в преобладании возбуждения, негативно-агрессивного поведения, у других - вялости, пассивности. </w:t>
      </w:r>
    </w:p>
    <w:p w14:paraId="39FA4C27"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 всех обучающихся отмечаются нарушения поведения, расторможенность, быстрая истощаемость, низкая произвольность поведения.</w:t>
      </w:r>
    </w:p>
    <w:p w14:paraId="52484F0E"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В эту группу входят также обучающиеся,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(далее - ДЦП) и других тяжелых НОДА. </w:t>
      </w:r>
    </w:p>
    <w:p w14:paraId="3B0DB297"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 </w:t>
      </w:r>
    </w:p>
    <w:p w14:paraId="178910EB"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w:t>
      </w:r>
    </w:p>
    <w:p w14:paraId="005AB47B"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Уровень психофизического развития обучающихся определяется состоянием интеллекта и тяжестью двигательных нарушений, в меньшей степени выявляется зависимость психического развития от состояния слуха.</w:t>
      </w:r>
    </w:p>
    <w:p w14:paraId="32CA937F"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Среди глухих обучающихся выявляется группа с тяжелыми нарушениями зрения, среди них могут быть слепоглухие обучающиеся, обучение которых должно строиться в соответствии с программами для слепоглухих.</w:t>
      </w:r>
    </w:p>
    <w:p w14:paraId="20894D8D"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w:t>
      </w:r>
    </w:p>
    <w:p w14:paraId="4E70D6F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w:t>
      </w:r>
    </w:p>
    <w:p w14:paraId="59F48DA9"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У некоторых обучающихся выявляются текущие психические заболевания (эпилепсия, шизофрения), которые значительно осложняют развитие и обучение. </w:t>
      </w:r>
    </w:p>
    <w:p w14:paraId="15EB7FD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w:t>
      </w:r>
    </w:p>
    <w:p w14:paraId="0694F13E"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У некоторых обучающихся, имеющих тяжелые генетические нарушения, расстройства интеллекта, моторики, зрения, эмоционально-волевой сферы в динамике могут утяжеляться.</w:t>
      </w:r>
    </w:p>
    <w:p w14:paraId="1AF79498"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Глухие обучающиеся с умственной отсталостью и другими тяжелыми нарушениями требуют постоянного ухода со стороны взрослых, сопровождения в ежедневных бытовых ситуациях, они полностью зависимы от взрослых.</w:t>
      </w:r>
    </w:p>
    <w:p w14:paraId="270C401F"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Картина трудностей и возможностей обучающихся с глухотой и множественными нарушениями развития к школьному возрасту значительно различается в зависимости от того, получена ли адекватная специальная коррекционная помощь. </w:t>
      </w:r>
    </w:p>
    <w:p w14:paraId="1C04A1E2" w14:textId="77777777" w:rsidR="00F177F5" w:rsidRPr="00CE4EA6"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Вовремя начатая и правильно организованная психолого-педагогическая помощь позволяет поддержать попытки обучающегося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
    <w:p w14:paraId="78C30C8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Современные достижения медицины позволяют существенно изменить состояние слуха при глухоте и выраженной умственной отсталости. Глухие после проведения операции по кохлеарной имплантации могут по состоянию слуха приблизиться к слабослышащим. </w:t>
      </w:r>
    </w:p>
    <w:p w14:paraId="6DC578ED"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Они способны ощущать звуки интенсивностью 30-40 дБ, что соответствует лёгкой тугоухости (1 степень по международной классификации), могут воспринимать неречевые звучания и реагировать на них. </w:t>
      </w:r>
    </w:p>
    <w:p w14:paraId="4BBD181B"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 xml:space="preserve">Однако развитие обучающихся с глухотой и другими тяжелыми нарушениями развития, перенесших кохлеарную имплантацию, не приближается к возрастной норме, они не имеют перспективы приближения к глухим обучающимся, не имеющим дополнительных нарушений развитии, даже при создании всех необходимых условий, в том числе специальной сурдопедагогической поддержки. </w:t>
      </w:r>
    </w:p>
    <w:p w14:paraId="30528EF7" w14:textId="77777777" w:rsidR="00F177F5" w:rsidRDefault="00F177F5" w:rsidP="00F177F5">
      <w:pPr>
        <w:spacing w:line="360" w:lineRule="auto"/>
        <w:ind w:firstLine="709"/>
        <w:rPr>
          <w:rFonts w:ascii="Times New Roman" w:hAnsi="Times New Roman"/>
          <w:sz w:val="28"/>
          <w:szCs w:val="28"/>
        </w:rPr>
      </w:pPr>
      <w:r w:rsidRPr="00CE4EA6">
        <w:rPr>
          <w:rFonts w:ascii="Times New Roman" w:hAnsi="Times New Roman"/>
          <w:sz w:val="28"/>
          <w:szCs w:val="28"/>
        </w:rPr>
        <w:t>Однако положительные результаты кохлеарной имплантации для глухих обучающихся с умственной отсталостью могут отражаться на улучшении ориентировки в окружающем звучащем мире, коммуникативной активности.</w:t>
      </w:r>
    </w:p>
    <w:p w14:paraId="6A435452" w14:textId="77777777" w:rsidR="00F177F5" w:rsidRPr="00CE4EA6" w:rsidRDefault="00F177F5" w:rsidP="00F177F5">
      <w:pPr>
        <w:spacing w:line="360" w:lineRule="auto"/>
        <w:rPr>
          <w:rFonts w:ascii="Times New Roman" w:hAnsi="Times New Roman"/>
          <w:sz w:val="28"/>
          <w:szCs w:val="28"/>
        </w:rPr>
      </w:pPr>
    </w:p>
    <w:p w14:paraId="3406CFA4"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0458981B"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Финансовое обеспечение реализации адаптированной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w:t>
      </w:r>
    </w:p>
    <w:p w14:paraId="55CFE8E6"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ОО осуществляется в соответствии с нормативами, определяемыми органами государственной власти субъектов Российской Федерации. </w:t>
      </w:r>
    </w:p>
    <w:p w14:paraId="24269606"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 затрат на реализацию адаптированной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адаптированной образовательной программы начального общего образования, включая: </w:t>
      </w:r>
      <w:r w:rsidRPr="00E67813">
        <w:rPr>
          <w:rFonts w:ascii="Times New Roman" w:hAnsi="Times New Roman"/>
          <w:sz w:val="28"/>
          <w:szCs w:val="28"/>
        </w:rPr>
        <w:sym w:font="Symbol" w:char="F02D"/>
      </w:r>
      <w:r w:rsidRPr="00E67813">
        <w:rPr>
          <w:rFonts w:ascii="Times New Roman" w:hAnsi="Times New Roman"/>
          <w:sz w:val="28"/>
          <w:szCs w:val="28"/>
        </w:rPr>
        <w:t xml:space="preserve"> расходы на оплату труда работников, реализующих адаптированную образовательную программу начального общего образования; </w:t>
      </w:r>
      <w:r w:rsidRPr="00E67813">
        <w:rPr>
          <w:rFonts w:ascii="Times New Roman" w:hAnsi="Times New Roman"/>
          <w:sz w:val="28"/>
          <w:szCs w:val="28"/>
        </w:rPr>
        <w:sym w:font="Symbol" w:char="F02D"/>
      </w:r>
      <w:r w:rsidRPr="00E67813">
        <w:rPr>
          <w:rFonts w:ascii="Times New Roman" w:hAnsi="Times New Roman"/>
          <w:sz w:val="28"/>
          <w:szCs w:val="28"/>
        </w:rPr>
        <w:t xml:space="preserve"> расходы на приобретение учебников и учебных пособий, средств обучения, игр, игрушек; </w:t>
      </w:r>
      <w:r w:rsidRPr="00E67813">
        <w:rPr>
          <w:rFonts w:ascii="Times New Roman" w:hAnsi="Times New Roman"/>
          <w:sz w:val="28"/>
          <w:szCs w:val="28"/>
        </w:rPr>
        <w:sym w:font="Symbol" w:char="F02D"/>
      </w:r>
      <w:r w:rsidRPr="00E67813">
        <w:rPr>
          <w:rFonts w:ascii="Times New Roman" w:hAnsi="Times New Roman"/>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w:t>
      </w:r>
    </w:p>
    <w:p w14:paraId="77562F2E"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14:paraId="405CF118"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14:paraId="489A0973"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14:paraId="5869518D"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5B6A60B8"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Размеры, порядок и условия осуществления стимулирующих выплат определяются локальными нормативными актами</w:t>
      </w:r>
      <w:r>
        <w:rPr>
          <w:rFonts w:ascii="Times New Roman" w:hAnsi="Times New Roman"/>
          <w:sz w:val="28"/>
          <w:szCs w:val="28"/>
        </w:rPr>
        <w:t xml:space="preserve"> Образовательного учреждения.</w:t>
      </w:r>
    </w:p>
    <w:p w14:paraId="1B0D4C29"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w:t>
      </w:r>
    </w:p>
    <w:p w14:paraId="682F8826"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0287100C"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В распределении стимулирующей части фонда оплаты труда учтено мнение первичной профсоюзной организации. </w:t>
      </w:r>
    </w:p>
    <w:p w14:paraId="127F419A"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При этом учитывали, что взаимодействие может осуществляться: </w:t>
      </w:r>
      <w:r w:rsidRPr="00E67813">
        <w:rPr>
          <w:rFonts w:ascii="Times New Roman" w:hAnsi="Times New Roman"/>
          <w:sz w:val="28"/>
          <w:szCs w:val="28"/>
        </w:rPr>
        <w:sym w:font="Symbol" w:char="F02D"/>
      </w:r>
      <w:r w:rsidRPr="00E67813">
        <w:rPr>
          <w:rFonts w:ascii="Times New Roman" w:hAnsi="Times New Roman"/>
          <w:sz w:val="28"/>
          <w:szCs w:val="28"/>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r w:rsidRPr="00E67813">
        <w:rPr>
          <w:rFonts w:ascii="Times New Roman" w:hAnsi="Times New Roman"/>
          <w:sz w:val="28"/>
          <w:szCs w:val="28"/>
        </w:rPr>
        <w:sym w:font="Symbol" w:char="F02D"/>
      </w:r>
      <w:r w:rsidRPr="00E67813">
        <w:rPr>
          <w:rFonts w:ascii="Times New Roman" w:hAnsi="Times New Roman"/>
          <w:sz w:val="28"/>
          <w:szCs w:val="28"/>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14:paraId="37046EFD"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Календарный учебный график реализации адаптированной основной образовательной программы, условия образовательной деятельности, включая расчеты нормативных затрат оказания государственных услуг по реализации адаптированной основной образовательной программы в соответствии с Федеральным законом № 273-ФЗ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14:paraId="4022B9AD"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Определение нормативных затрат на оказание государственной услуги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w:t>
      </w:r>
      <w:r w:rsidR="00A30EE8">
        <w:rPr>
          <w:rFonts w:ascii="Times New Roman" w:hAnsi="Times New Roman"/>
          <w:sz w:val="28"/>
          <w:szCs w:val="28"/>
        </w:rPr>
        <w:t xml:space="preserve"> ОУ</w:t>
      </w:r>
      <w:r w:rsidRPr="00E67813">
        <w:rPr>
          <w:rFonts w:ascii="Times New Roman" w:hAnsi="Times New Roman"/>
          <w:sz w:val="28"/>
          <w:szCs w:val="28"/>
        </w:rPr>
        <w:t xml:space="preserve">. </w:t>
      </w:r>
    </w:p>
    <w:p w14:paraId="0F39EC8E"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14:paraId="3C34BABC"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14:paraId="4DEC8C26"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2) нормативные затраты на горячее водоснабжение; </w:t>
      </w:r>
    </w:p>
    <w:p w14:paraId="06C95D15"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3) нормативные затраты на потребление электрической энергии;</w:t>
      </w:r>
    </w:p>
    <w:p w14:paraId="7604A8D8"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4) нормативные затраты на потребление тепловой энергии. </w:t>
      </w:r>
    </w:p>
    <w:p w14:paraId="2BCE6BD8"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В случае если организациями используется котельно-печное отопление, данные нормативные затраты не включаются в состав коммунальных услуг.</w:t>
      </w:r>
    </w:p>
    <w:p w14:paraId="290BFD3C"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14:paraId="4BFEB060"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содержание недвижимого имущества включают в себя:</w:t>
      </w:r>
    </w:p>
    <w:p w14:paraId="04C13AF4"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w:t>
      </w: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эксплуатацию системы охранной сигнализации и противопожарной безопасности; </w:t>
      </w:r>
    </w:p>
    <w:p w14:paraId="03FF6196"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аренду недвижимого имущества; </w:t>
      </w:r>
    </w:p>
    <w:p w14:paraId="774F5AC8"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 </w:t>
      </w: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проведение текущего ремонта объектов недвижимого имущества; </w:t>
      </w:r>
    </w:p>
    <w:p w14:paraId="3A5A99B3"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sym w:font="Symbol" w:char="F02D"/>
      </w:r>
      <w:r w:rsidRPr="00E67813">
        <w:rPr>
          <w:rFonts w:ascii="Times New Roman" w:hAnsi="Times New Roman"/>
          <w:sz w:val="28"/>
          <w:szCs w:val="28"/>
        </w:rPr>
        <w:t xml:space="preserve"> нормативные затраты на содержание прилегающих территорий в соответствии с утвержденными санитарными правилами и нормами; </w:t>
      </w:r>
      <w:r w:rsidRPr="00E67813">
        <w:rPr>
          <w:rFonts w:ascii="Times New Roman" w:hAnsi="Times New Roman"/>
          <w:sz w:val="28"/>
          <w:szCs w:val="28"/>
        </w:rPr>
        <w:sym w:font="Symbol" w:char="F02D"/>
      </w:r>
      <w:r w:rsidRPr="00E67813">
        <w:rPr>
          <w:rFonts w:ascii="Times New Roman" w:hAnsi="Times New Roman"/>
          <w:sz w:val="28"/>
          <w:szCs w:val="28"/>
        </w:rPr>
        <w:t xml:space="preserve"> прочие нормативные затраты на содержание недвижимого имущества. </w:t>
      </w:r>
    </w:p>
    <w:p w14:paraId="40C7495C" w14:textId="77777777" w:rsidR="00A30EE8"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установлены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14:paraId="38562663" w14:textId="77777777" w:rsidR="00E67813" w:rsidRDefault="00E67813" w:rsidP="00E67813">
      <w:pPr>
        <w:spacing w:line="360" w:lineRule="auto"/>
        <w:ind w:firstLine="709"/>
        <w:rPr>
          <w:rFonts w:ascii="Times New Roman" w:hAnsi="Times New Roman"/>
          <w:sz w:val="28"/>
          <w:szCs w:val="28"/>
        </w:rPr>
      </w:pPr>
      <w:r w:rsidRPr="00E67813">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установлены, исходя из необходимости покрытия затрат, произведенных организацией в предыдущем отчетном периоде (году).</w:t>
      </w:r>
    </w:p>
    <w:p w14:paraId="5C0B873E" w14:textId="77777777" w:rsidR="00A30EE8" w:rsidRPr="00E67813" w:rsidRDefault="00A30EE8" w:rsidP="00E67813">
      <w:pPr>
        <w:spacing w:line="360" w:lineRule="auto"/>
        <w:ind w:firstLine="709"/>
        <w:rPr>
          <w:rFonts w:ascii="Times New Roman" w:hAnsi="Times New Roman"/>
          <w:b/>
          <w:sz w:val="28"/>
          <w:szCs w:val="28"/>
          <w:u w:val="single"/>
        </w:rPr>
      </w:pPr>
    </w:p>
    <w:p w14:paraId="41504937"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401587D7"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Материально-техническое обеспечение образования глухих обучающихся с умеренной, тяжелой, глубокой умственной отсталостью, тяжелыми множественными нарушениями развития должно отвечать   особым образовательным потребностям детей в соответствии с этим в структуре материально-технического обеспечения должна быть отражена специфика требований:</w:t>
      </w:r>
    </w:p>
    <w:p w14:paraId="15091A2D"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специальная организация пространства, способствующая организации деятельности и формированию учебного поведения ребенка;</w:t>
      </w:r>
    </w:p>
    <w:p w14:paraId="193DE660"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14:paraId="76BBA2ED"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 xml:space="preserve">специальная организация рабочего места с учетом особенностей психофизического развития, поддерживающая учебное поведение ребенка; </w:t>
      </w:r>
    </w:p>
    <w:p w14:paraId="176644D4"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технические средства доступа ребёнка к образованию (ассистирующие средства и технологии);</w:t>
      </w:r>
    </w:p>
    <w:p w14:paraId="496B2DB1"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технические средства обучения детей;</w:t>
      </w:r>
    </w:p>
    <w:p w14:paraId="2FC4AD61"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специальные учебники, специальный дидактический материал, отвечающие особым образовательным потребностям детей;</w:t>
      </w:r>
    </w:p>
    <w:p w14:paraId="273C200E"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14:paraId="48A68D4E"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Специальная организация пространства, способствующая обучению детей с </w:t>
      </w:r>
      <w:r>
        <w:rPr>
          <w:rFonts w:ascii="Times New Roman" w:hAnsi="Times New Roman"/>
          <w:sz w:val="28"/>
          <w:szCs w:val="28"/>
        </w:rPr>
        <w:t>Т</w:t>
      </w:r>
      <w:r w:rsidRPr="00861EDC">
        <w:rPr>
          <w:rFonts w:ascii="Times New Roman" w:hAnsi="Times New Roman"/>
          <w:sz w:val="28"/>
          <w:szCs w:val="28"/>
        </w:rPr>
        <w:t xml:space="preserve">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актами образовательной организации. </w:t>
      </w:r>
    </w:p>
    <w:p w14:paraId="3887C978"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Важным условием реализации специальной индивидуальной образовательной программы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организации. </w:t>
      </w:r>
    </w:p>
    <w:p w14:paraId="4C48DC28"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опорно-двигательного аппарата). </w:t>
      </w:r>
    </w:p>
    <w:p w14:paraId="2232C306"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w:t>
      </w:r>
    </w:p>
    <w:p w14:paraId="10708484"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В помещениях для глухих обучающихся с умеренной, тяжелой, глубокой умственной отсталостью, тяжелыми  множественными нарушениями развития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14:paraId="47986C6E" w14:textId="77777777" w:rsidR="00ED1B96" w:rsidRDefault="00ED1B96" w:rsidP="00861EDC">
      <w:pPr>
        <w:spacing w:line="360" w:lineRule="auto"/>
        <w:ind w:firstLine="709"/>
        <w:rPr>
          <w:rFonts w:ascii="Times New Roman" w:hAnsi="Times New Roman"/>
          <w:sz w:val="28"/>
          <w:szCs w:val="28"/>
        </w:rPr>
      </w:pPr>
    </w:p>
    <w:p w14:paraId="3D84A5CE"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актами образовательной организации. </w:t>
      </w:r>
    </w:p>
    <w:p w14:paraId="24D9B49E"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индивидуальной образовательной программе, его готовности к пребыванию в среде детей без родителей. </w:t>
      </w:r>
    </w:p>
    <w:p w14:paraId="4EF2D0A3"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Продолжительность специально организованных уроков, а также другой деятельности обучающихся различна и зависит от возраста и психофизического состояния детей. </w:t>
      </w:r>
    </w:p>
    <w:p w14:paraId="543AE2BE"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w:t>
      </w:r>
    </w:p>
    <w:p w14:paraId="72197195"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Для детей с нарушениями ОДА необходима специальная мебель, подобранная с учетом характера и структур двигательного нарушения.</w:t>
      </w:r>
    </w:p>
    <w:p w14:paraId="552743CF"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w:t>
      </w:r>
    </w:p>
    <w:p w14:paraId="5E613E94"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Должна быть предусмотрена необходимая освещенность помещений с учетом состояния зрения детей. </w:t>
      </w:r>
    </w:p>
    <w:p w14:paraId="53AAA090"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w:t>
      </w:r>
    </w:p>
    <w:p w14:paraId="53DE8443"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w:t>
      </w:r>
    </w:p>
    <w:p w14:paraId="1A84D0EA"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Для глухих обучающихся с умеренной, тяжелой, глубокой умственной отсталостью, тяжелыми множественными нарушениями развития должны быть подобраны:</w:t>
      </w:r>
    </w:p>
    <w:p w14:paraId="744F5AED"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14:paraId="23601F99"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Для </w:t>
      </w:r>
      <w:r>
        <w:rPr>
          <w:rFonts w:ascii="Times New Roman" w:hAnsi="Times New Roman"/>
          <w:sz w:val="28"/>
          <w:szCs w:val="28"/>
        </w:rPr>
        <w:t>г</w:t>
      </w:r>
      <w:r w:rsidRPr="00861EDC">
        <w:rPr>
          <w:rFonts w:ascii="Times New Roman" w:hAnsi="Times New Roman"/>
          <w:sz w:val="28"/>
          <w:szCs w:val="28"/>
        </w:rPr>
        <w:t>лухих обучающихся, имеющих нарушения ОДА:</w:t>
      </w:r>
    </w:p>
    <w:p w14:paraId="39A900D5"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14:paraId="2391B376"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Для глухих обучающихся, имеющих нарушения зрения:</w:t>
      </w:r>
    </w:p>
    <w:p w14:paraId="279E85AB"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w:t>
      </w:r>
      <w:r w:rsidRPr="00861EDC">
        <w:rPr>
          <w:rFonts w:ascii="Times New Roman" w:hAnsi="Times New Roman"/>
          <w:sz w:val="28"/>
          <w:szCs w:val="28"/>
        </w:rPr>
        <w:tab/>
        <w:t xml:space="preserve">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14:paraId="077AB5C2"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Особенности психофизического развития глухих обучающихся с умеренной, тяжелой, глубокой умственной отсталостью, тяжелыми  множественными нарушениями развития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w:t>
      </w:r>
    </w:p>
    <w:p w14:paraId="099B95A4"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Наряду с дидактическим материалом, используемым в школе для глухих, для глухих обучающихся с умеренной, тяжелой, глубокой умственной отсталостью, тяжелыми  множественными нарушениями развития требуется большее количество вспомогательных 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таблички с напечатанными словами и фразами), компьютеры с доступными специальными программами. </w:t>
      </w:r>
    </w:p>
    <w:p w14:paraId="30C876F7"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Необходимо иметь фоновые подставки, обеспечивающие санитарно-гигиенические нормы восприятия 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w:t>
      </w:r>
    </w:p>
    <w:p w14:paraId="1588B906"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Эти средства должны широко использоваться при освоении всех образовательных областей.</w:t>
      </w:r>
    </w:p>
    <w:p w14:paraId="392EE61C"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Важно, чтобы в образовательной организации имелся арсенал материалов и оборудования, позволяющий обучающимся осваивать навыки самообслуживания, доступной бытовой деятельности. Для обучения предметным действиям, трудовым операциям, формирования представлений о ремеслах в образовательной организации необходимо иметь разнообразные материалы, предметы, игрушки, инструменты и др. На занятиях музыкой и театром важно обеспечить обучающихся,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14:paraId="573E8C39"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Так как многие обучающиеся имеют нарушения ОДА и в связи с этим отклонения в физическом развитии, необходимо предусмотреть дополнительное (по сравнению с залом школы для глухих) оснащение физкультурных залов специальными адаптированными средствами, включая тренажеры, матрацы, специальные велосипеды (с ортопедическими средствами) и др. </w:t>
      </w:r>
    </w:p>
    <w:p w14:paraId="15964E90" w14:textId="77777777" w:rsid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w:t>
      </w:r>
    </w:p>
    <w:p w14:paraId="42509459"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w:t>
      </w:r>
    </w:p>
    <w:p w14:paraId="2857F05A" w14:textId="77777777" w:rsidR="00861EDC" w:rsidRPr="00861EDC" w:rsidRDefault="00861EDC" w:rsidP="00861EDC">
      <w:pPr>
        <w:spacing w:line="360" w:lineRule="auto"/>
        <w:ind w:firstLine="709"/>
        <w:rPr>
          <w:rFonts w:ascii="Times New Roman" w:hAnsi="Times New Roman"/>
          <w:sz w:val="28"/>
          <w:szCs w:val="28"/>
        </w:rPr>
      </w:pPr>
      <w:r w:rsidRPr="00861EDC">
        <w:rPr>
          <w:rFonts w:ascii="Times New Roman" w:hAnsi="Times New Roman"/>
          <w:sz w:val="28"/>
          <w:szCs w:val="28"/>
        </w:rPr>
        <w:t xml:space="preserve"> </w:t>
      </w:r>
    </w:p>
    <w:p w14:paraId="50AC7440"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716A66">
      <w:pgSz w:w="11906" w:h="16838"/>
      <w:pgMar w:top="709"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6FFC5" w14:textId="77777777" w:rsidR="0036651D" w:rsidRDefault="0036651D" w:rsidP="00130FEF">
      <w:r>
        <w:separator/>
      </w:r>
    </w:p>
  </w:endnote>
  <w:endnote w:type="continuationSeparator" w:id="0">
    <w:p w14:paraId="487D03A8" w14:textId="77777777" w:rsidR="0036651D" w:rsidRDefault="0036651D"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0DB062A6" w14:textId="77777777" w:rsidR="00E73A8A" w:rsidRDefault="00E73A8A">
        <w:pPr>
          <w:pStyle w:val="a6"/>
        </w:pPr>
        <w:r>
          <w:fldChar w:fldCharType="begin"/>
        </w:r>
        <w:r>
          <w:instrText>PAGE   \* MERGEFORMAT</w:instrText>
        </w:r>
        <w:r>
          <w:fldChar w:fldCharType="separate"/>
        </w:r>
        <w:r w:rsidR="00C710AC">
          <w:rPr>
            <w:noProof/>
          </w:rPr>
          <w:t>6</w:t>
        </w:r>
        <w:r>
          <w:fldChar w:fldCharType="end"/>
        </w:r>
      </w:p>
    </w:sdtContent>
  </w:sdt>
  <w:p w14:paraId="42C52E4E" w14:textId="77777777" w:rsidR="00E73A8A" w:rsidRDefault="00E73A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C2DB" w14:textId="77777777" w:rsidR="0036651D" w:rsidRDefault="0036651D" w:rsidP="00130FEF">
      <w:r>
        <w:separator/>
      </w:r>
    </w:p>
  </w:footnote>
  <w:footnote w:type="continuationSeparator" w:id="0">
    <w:p w14:paraId="7827D01F" w14:textId="77777777" w:rsidR="0036651D" w:rsidRDefault="0036651D" w:rsidP="0013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F09A2"/>
    <w:multiLevelType w:val="hybridMultilevel"/>
    <w:tmpl w:val="6826EFFE"/>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7158B"/>
    <w:multiLevelType w:val="hybridMultilevel"/>
    <w:tmpl w:val="41E8DDA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893A40"/>
    <w:multiLevelType w:val="hybridMultilevel"/>
    <w:tmpl w:val="BE9C0A8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6C845E4"/>
    <w:multiLevelType w:val="hybridMultilevel"/>
    <w:tmpl w:val="DB20FA2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8C3BB0"/>
    <w:multiLevelType w:val="hybridMultilevel"/>
    <w:tmpl w:val="0DC81C8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D74102"/>
    <w:multiLevelType w:val="hybridMultilevel"/>
    <w:tmpl w:val="5E8EE57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C335E6"/>
    <w:multiLevelType w:val="hybridMultilevel"/>
    <w:tmpl w:val="FF724B54"/>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702C69"/>
    <w:multiLevelType w:val="hybridMultilevel"/>
    <w:tmpl w:val="F758783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585265"/>
    <w:multiLevelType w:val="hybridMultilevel"/>
    <w:tmpl w:val="6B60CA9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A863C8"/>
    <w:multiLevelType w:val="hybridMultilevel"/>
    <w:tmpl w:val="80BE7BF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5371EEB"/>
    <w:multiLevelType w:val="hybridMultilevel"/>
    <w:tmpl w:val="C09805A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D85923"/>
    <w:multiLevelType w:val="hybridMultilevel"/>
    <w:tmpl w:val="D79AD1A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5C5876"/>
    <w:multiLevelType w:val="hybridMultilevel"/>
    <w:tmpl w:val="CD4EDD30"/>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A135C8C"/>
    <w:multiLevelType w:val="hybridMultilevel"/>
    <w:tmpl w:val="802458F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0054F5"/>
    <w:multiLevelType w:val="hybridMultilevel"/>
    <w:tmpl w:val="1CE0FC9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25" w15:restartNumberingAfterBreak="0">
    <w:nsid w:val="5F213D55"/>
    <w:multiLevelType w:val="hybridMultilevel"/>
    <w:tmpl w:val="528E8B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30604B4"/>
    <w:multiLevelType w:val="hybridMultilevel"/>
    <w:tmpl w:val="43660D3C"/>
    <w:lvl w:ilvl="0" w:tplc="D954F7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782380"/>
    <w:multiLevelType w:val="hybridMultilevel"/>
    <w:tmpl w:val="5B1E06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B15429"/>
    <w:multiLevelType w:val="hybridMultilevel"/>
    <w:tmpl w:val="CF44E3F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27"/>
  </w:num>
  <w:num w:numId="5">
    <w:abstractNumId w:val="24"/>
  </w:num>
  <w:num w:numId="6">
    <w:abstractNumId w:val="26"/>
  </w:num>
  <w:num w:numId="7">
    <w:abstractNumId w:val="17"/>
  </w:num>
  <w:num w:numId="8">
    <w:abstractNumId w:val="18"/>
  </w:num>
  <w:num w:numId="9">
    <w:abstractNumId w:val="32"/>
  </w:num>
  <w:num w:numId="10">
    <w:abstractNumId w:val="0"/>
  </w:num>
  <w:num w:numId="11">
    <w:abstractNumId w:val="6"/>
  </w:num>
  <w:num w:numId="12">
    <w:abstractNumId w:val="31"/>
  </w:num>
  <w:num w:numId="13">
    <w:abstractNumId w:val="23"/>
  </w:num>
  <w:num w:numId="14">
    <w:abstractNumId w:val="7"/>
  </w:num>
  <w:num w:numId="15">
    <w:abstractNumId w:val="19"/>
  </w:num>
  <w:num w:numId="16">
    <w:abstractNumId w:val="10"/>
  </w:num>
  <w:num w:numId="17">
    <w:abstractNumId w:val="11"/>
  </w:num>
  <w:num w:numId="18">
    <w:abstractNumId w:val="29"/>
  </w:num>
  <w:num w:numId="19">
    <w:abstractNumId w:val="15"/>
  </w:num>
  <w:num w:numId="20">
    <w:abstractNumId w:val="4"/>
  </w:num>
  <w:num w:numId="21">
    <w:abstractNumId w:val="12"/>
  </w:num>
  <w:num w:numId="22">
    <w:abstractNumId w:val="5"/>
  </w:num>
  <w:num w:numId="23">
    <w:abstractNumId w:val="22"/>
  </w:num>
  <w:num w:numId="24">
    <w:abstractNumId w:val="16"/>
  </w:num>
  <w:num w:numId="25">
    <w:abstractNumId w:val="30"/>
  </w:num>
  <w:num w:numId="26">
    <w:abstractNumId w:val="14"/>
  </w:num>
  <w:num w:numId="27">
    <w:abstractNumId w:val="21"/>
  </w:num>
  <w:num w:numId="28">
    <w:abstractNumId w:val="28"/>
  </w:num>
  <w:num w:numId="29">
    <w:abstractNumId w:val="20"/>
  </w:num>
  <w:num w:numId="30">
    <w:abstractNumId w:val="9"/>
  </w:num>
  <w:num w:numId="31">
    <w:abstractNumId w:val="13"/>
  </w:num>
  <w:num w:numId="32">
    <w:abstractNumId w:val="25"/>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15C72"/>
    <w:rsid w:val="00041D56"/>
    <w:rsid w:val="00043AE3"/>
    <w:rsid w:val="00044000"/>
    <w:rsid w:val="000501F0"/>
    <w:rsid w:val="0007489C"/>
    <w:rsid w:val="000B1E88"/>
    <w:rsid w:val="000B3BD3"/>
    <w:rsid w:val="000B65A8"/>
    <w:rsid w:val="000D4664"/>
    <w:rsid w:val="000F74D3"/>
    <w:rsid w:val="001102DD"/>
    <w:rsid w:val="00114389"/>
    <w:rsid w:val="001153B2"/>
    <w:rsid w:val="00130FEF"/>
    <w:rsid w:val="0013143B"/>
    <w:rsid w:val="00144EAC"/>
    <w:rsid w:val="00153BAC"/>
    <w:rsid w:val="001B0F97"/>
    <w:rsid w:val="001D109E"/>
    <w:rsid w:val="001D23E5"/>
    <w:rsid w:val="001D57F4"/>
    <w:rsid w:val="001E0908"/>
    <w:rsid w:val="001F721C"/>
    <w:rsid w:val="00201A9D"/>
    <w:rsid w:val="00213561"/>
    <w:rsid w:val="002200F0"/>
    <w:rsid w:val="00227204"/>
    <w:rsid w:val="002532A7"/>
    <w:rsid w:val="0025489E"/>
    <w:rsid w:val="002562DE"/>
    <w:rsid w:val="00281BD3"/>
    <w:rsid w:val="00282B2F"/>
    <w:rsid w:val="002B16B7"/>
    <w:rsid w:val="002B7360"/>
    <w:rsid w:val="002C42A1"/>
    <w:rsid w:val="002F2217"/>
    <w:rsid w:val="002F4792"/>
    <w:rsid w:val="003476FE"/>
    <w:rsid w:val="00357917"/>
    <w:rsid w:val="00360A83"/>
    <w:rsid w:val="0036651D"/>
    <w:rsid w:val="0038373A"/>
    <w:rsid w:val="003A439C"/>
    <w:rsid w:val="003B0875"/>
    <w:rsid w:val="003E0D7F"/>
    <w:rsid w:val="003F5D31"/>
    <w:rsid w:val="004118ED"/>
    <w:rsid w:val="004449D1"/>
    <w:rsid w:val="00462917"/>
    <w:rsid w:val="00483198"/>
    <w:rsid w:val="00483BF7"/>
    <w:rsid w:val="004B4CA4"/>
    <w:rsid w:val="004D2BF1"/>
    <w:rsid w:val="004D3875"/>
    <w:rsid w:val="004F71AC"/>
    <w:rsid w:val="00503C3A"/>
    <w:rsid w:val="00512E8F"/>
    <w:rsid w:val="00514DCE"/>
    <w:rsid w:val="005157BE"/>
    <w:rsid w:val="00523C62"/>
    <w:rsid w:val="00523C6A"/>
    <w:rsid w:val="0052443D"/>
    <w:rsid w:val="00557203"/>
    <w:rsid w:val="0056105A"/>
    <w:rsid w:val="0058126E"/>
    <w:rsid w:val="00595431"/>
    <w:rsid w:val="005B073A"/>
    <w:rsid w:val="005C33FE"/>
    <w:rsid w:val="005C7019"/>
    <w:rsid w:val="005F1B66"/>
    <w:rsid w:val="00605518"/>
    <w:rsid w:val="00607525"/>
    <w:rsid w:val="00671F28"/>
    <w:rsid w:val="006754F6"/>
    <w:rsid w:val="00681063"/>
    <w:rsid w:val="0068646E"/>
    <w:rsid w:val="00686D6E"/>
    <w:rsid w:val="0069176F"/>
    <w:rsid w:val="006A17EB"/>
    <w:rsid w:val="0070256E"/>
    <w:rsid w:val="00716624"/>
    <w:rsid w:val="00716A66"/>
    <w:rsid w:val="0071712E"/>
    <w:rsid w:val="00721D54"/>
    <w:rsid w:val="007562B2"/>
    <w:rsid w:val="007621F9"/>
    <w:rsid w:val="0076751A"/>
    <w:rsid w:val="00784115"/>
    <w:rsid w:val="00793320"/>
    <w:rsid w:val="007A7632"/>
    <w:rsid w:val="007B5E80"/>
    <w:rsid w:val="007D68F7"/>
    <w:rsid w:val="007E7B07"/>
    <w:rsid w:val="007F0BD4"/>
    <w:rsid w:val="007F7022"/>
    <w:rsid w:val="00802DB4"/>
    <w:rsid w:val="00837034"/>
    <w:rsid w:val="0084395E"/>
    <w:rsid w:val="00843BEA"/>
    <w:rsid w:val="0084671B"/>
    <w:rsid w:val="00856CF0"/>
    <w:rsid w:val="00861937"/>
    <w:rsid w:val="00861EDC"/>
    <w:rsid w:val="00892605"/>
    <w:rsid w:val="00894408"/>
    <w:rsid w:val="00894D6B"/>
    <w:rsid w:val="008A171A"/>
    <w:rsid w:val="008A2394"/>
    <w:rsid w:val="008E2BFD"/>
    <w:rsid w:val="008E56E9"/>
    <w:rsid w:val="008F7308"/>
    <w:rsid w:val="00904346"/>
    <w:rsid w:val="00917665"/>
    <w:rsid w:val="009214E1"/>
    <w:rsid w:val="00921C70"/>
    <w:rsid w:val="00924C0A"/>
    <w:rsid w:val="00942D04"/>
    <w:rsid w:val="00950D71"/>
    <w:rsid w:val="00954B05"/>
    <w:rsid w:val="00967E1B"/>
    <w:rsid w:val="00983AB2"/>
    <w:rsid w:val="009C278E"/>
    <w:rsid w:val="009D5D00"/>
    <w:rsid w:val="009F7C50"/>
    <w:rsid w:val="00A00861"/>
    <w:rsid w:val="00A30EE8"/>
    <w:rsid w:val="00A435D1"/>
    <w:rsid w:val="00A71A59"/>
    <w:rsid w:val="00A724CA"/>
    <w:rsid w:val="00A766A3"/>
    <w:rsid w:val="00A979C6"/>
    <w:rsid w:val="00AC3C6C"/>
    <w:rsid w:val="00AE1138"/>
    <w:rsid w:val="00B01A33"/>
    <w:rsid w:val="00B02B4E"/>
    <w:rsid w:val="00B52CBE"/>
    <w:rsid w:val="00B63A7A"/>
    <w:rsid w:val="00B70C58"/>
    <w:rsid w:val="00B738F4"/>
    <w:rsid w:val="00B872D5"/>
    <w:rsid w:val="00B90BF8"/>
    <w:rsid w:val="00BA200A"/>
    <w:rsid w:val="00BD5AA0"/>
    <w:rsid w:val="00BF0C6B"/>
    <w:rsid w:val="00C100DA"/>
    <w:rsid w:val="00C10FFE"/>
    <w:rsid w:val="00C20618"/>
    <w:rsid w:val="00C3751C"/>
    <w:rsid w:val="00C40AFA"/>
    <w:rsid w:val="00C710AC"/>
    <w:rsid w:val="00C77B35"/>
    <w:rsid w:val="00C84ED6"/>
    <w:rsid w:val="00CA3261"/>
    <w:rsid w:val="00CA575C"/>
    <w:rsid w:val="00CA6D92"/>
    <w:rsid w:val="00CC185F"/>
    <w:rsid w:val="00CC737A"/>
    <w:rsid w:val="00CD4A64"/>
    <w:rsid w:val="00CF3499"/>
    <w:rsid w:val="00D2035C"/>
    <w:rsid w:val="00D34907"/>
    <w:rsid w:val="00D419C0"/>
    <w:rsid w:val="00D467AD"/>
    <w:rsid w:val="00D72A64"/>
    <w:rsid w:val="00D76189"/>
    <w:rsid w:val="00D8431E"/>
    <w:rsid w:val="00D93EBF"/>
    <w:rsid w:val="00DA74F8"/>
    <w:rsid w:val="00DB221C"/>
    <w:rsid w:val="00DB4624"/>
    <w:rsid w:val="00DD54AD"/>
    <w:rsid w:val="00DF2004"/>
    <w:rsid w:val="00DF58C5"/>
    <w:rsid w:val="00E10296"/>
    <w:rsid w:val="00E11672"/>
    <w:rsid w:val="00E12A2A"/>
    <w:rsid w:val="00E24A47"/>
    <w:rsid w:val="00E313D1"/>
    <w:rsid w:val="00E40F73"/>
    <w:rsid w:val="00E67813"/>
    <w:rsid w:val="00E73A8A"/>
    <w:rsid w:val="00E76D35"/>
    <w:rsid w:val="00E8256F"/>
    <w:rsid w:val="00E87999"/>
    <w:rsid w:val="00ED11C2"/>
    <w:rsid w:val="00ED1B96"/>
    <w:rsid w:val="00F03093"/>
    <w:rsid w:val="00F06C71"/>
    <w:rsid w:val="00F1554B"/>
    <w:rsid w:val="00F177F5"/>
    <w:rsid w:val="00F26B2F"/>
    <w:rsid w:val="00F409E0"/>
    <w:rsid w:val="00F47D70"/>
    <w:rsid w:val="00F51A52"/>
    <w:rsid w:val="00F60EE0"/>
    <w:rsid w:val="00F71B6E"/>
    <w:rsid w:val="00F837E0"/>
    <w:rsid w:val="00FB3E30"/>
    <w:rsid w:val="00FD7733"/>
    <w:rsid w:val="00FF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0A91"/>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56F"/>
    <w:pPr>
      <w:ind w:left="720"/>
      <w:contextualSpacing/>
    </w:pPr>
  </w:style>
  <w:style w:type="paragraph" w:styleId="a4">
    <w:name w:val="header"/>
    <w:basedOn w:val="a"/>
    <w:link w:val="a5"/>
    <w:uiPriority w:val="99"/>
    <w:unhideWhenUsed/>
    <w:rsid w:val="00130FEF"/>
    <w:pPr>
      <w:tabs>
        <w:tab w:val="center" w:pos="4677"/>
        <w:tab w:val="right" w:pos="9355"/>
      </w:tabs>
    </w:pPr>
  </w:style>
  <w:style w:type="character" w:customStyle="1" w:styleId="a5">
    <w:name w:val="Верхний колонтитул Знак"/>
    <w:basedOn w:val="a0"/>
    <w:link w:val="a4"/>
    <w:uiPriority w:val="99"/>
    <w:rsid w:val="00130FEF"/>
    <w:rPr>
      <w:rFonts w:ascii="Calibri" w:eastAsia="Calibri" w:hAnsi="Calibri" w:cs="Times New Roman"/>
      <w:sz w:val="22"/>
    </w:rPr>
  </w:style>
  <w:style w:type="paragraph" w:styleId="a6">
    <w:name w:val="footer"/>
    <w:basedOn w:val="a"/>
    <w:link w:val="a7"/>
    <w:uiPriority w:val="99"/>
    <w:unhideWhenUsed/>
    <w:rsid w:val="00130FEF"/>
    <w:pPr>
      <w:tabs>
        <w:tab w:val="center" w:pos="4677"/>
        <w:tab w:val="right" w:pos="9355"/>
      </w:tabs>
    </w:pPr>
  </w:style>
  <w:style w:type="character" w:customStyle="1" w:styleId="a7">
    <w:name w:val="Нижний колонтитул Знак"/>
    <w:basedOn w:val="a0"/>
    <w:link w:val="a6"/>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8">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9">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a">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b">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1A52"/>
    <w:rPr>
      <w:rFonts w:ascii="Segoe UI" w:hAnsi="Segoe UI" w:cs="Segoe UI"/>
      <w:sz w:val="18"/>
      <w:szCs w:val="18"/>
    </w:rPr>
  </w:style>
  <w:style w:type="character" w:customStyle="1" w:styleId="ad">
    <w:name w:val="Текст выноски Знак"/>
    <w:basedOn w:val="a0"/>
    <w:link w:val="ac"/>
    <w:uiPriority w:val="99"/>
    <w:semiHidden/>
    <w:rsid w:val="00F51A52"/>
    <w:rPr>
      <w:rFonts w:ascii="Segoe UI" w:eastAsia="Calibri" w:hAnsi="Segoe UI" w:cs="Segoe UI"/>
      <w:sz w:val="18"/>
      <w:szCs w:val="18"/>
    </w:rPr>
  </w:style>
  <w:style w:type="paragraph" w:customStyle="1" w:styleId="ConsPlusNormal">
    <w:name w:val="ConsPlusNormal"/>
    <w:rsid w:val="00C84ED6"/>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C84ED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e">
    <w:name w:val="Hyperlink"/>
    <w:basedOn w:val="a0"/>
    <w:uiPriority w:val="99"/>
    <w:semiHidden/>
    <w:unhideWhenUsed/>
    <w:rsid w:val="00C84ED6"/>
    <w:rPr>
      <w:color w:val="0000FF"/>
      <w:u w:val="single"/>
    </w:rPr>
  </w:style>
  <w:style w:type="paragraph" w:customStyle="1" w:styleId="af">
    <w:name w:val="Нормальный (таблица)"/>
    <w:basedOn w:val="a"/>
    <w:next w:val="a"/>
    <w:uiPriority w:val="99"/>
    <w:rsid w:val="00C84ED6"/>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C84ED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CE0A-F153-4FA8-9617-1C46FCAC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3</Pages>
  <Words>29025</Words>
  <Characters>165446</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2023-08-29T09:15:00Z</cp:lastPrinted>
  <dcterms:created xsi:type="dcterms:W3CDTF">2023-08-21T23:33:00Z</dcterms:created>
  <dcterms:modified xsi:type="dcterms:W3CDTF">2023-09-20T10:29:00Z</dcterms:modified>
</cp:coreProperties>
</file>